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D1BD" w14:textId="77777777" w:rsidR="00B43A05" w:rsidRDefault="00861906" w:rsidP="00B26F63">
      <w:pPr>
        <w:spacing w:after="0"/>
      </w:pPr>
      <w:r>
        <w:rPr>
          <w:noProof/>
        </w:rPr>
        <w:drawing>
          <wp:anchor distT="0" distB="0" distL="114300" distR="114300" simplePos="0" relativeHeight="251659264" behindDoc="0" locked="0" layoutInCell="1" allowOverlap="1" wp14:anchorId="32C18EDA" wp14:editId="4A6BE81C">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8">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2B0185" w14:textId="77777777" w:rsidR="00861906" w:rsidRPr="00861906" w:rsidRDefault="00861906" w:rsidP="00B26F63">
      <w:pPr>
        <w:spacing w:after="0"/>
      </w:pPr>
    </w:p>
    <w:p w14:paraId="47E63E8E" w14:textId="77777777" w:rsidR="00861906" w:rsidRPr="00861906" w:rsidRDefault="00861906" w:rsidP="00B26F63">
      <w:pPr>
        <w:spacing w:after="0"/>
      </w:pPr>
    </w:p>
    <w:p w14:paraId="66FAB582" w14:textId="77777777" w:rsidR="00861906" w:rsidRPr="00861906" w:rsidRDefault="00861906" w:rsidP="00B26F63">
      <w:pPr>
        <w:spacing w:after="0"/>
      </w:pPr>
    </w:p>
    <w:p w14:paraId="7A3E2AEE" w14:textId="77777777" w:rsidR="00B26F63" w:rsidRDefault="00B26F63" w:rsidP="00B26F63">
      <w:pPr>
        <w:pStyle w:val="NoSpacing"/>
        <w:jc w:val="center"/>
      </w:pPr>
    </w:p>
    <w:p w14:paraId="6BBE5D78" w14:textId="77777777" w:rsidR="00B26F63" w:rsidRDefault="00B26F63" w:rsidP="00B26F63">
      <w:pPr>
        <w:pStyle w:val="NoSpacing"/>
        <w:jc w:val="center"/>
      </w:pPr>
    </w:p>
    <w:p w14:paraId="0BD36F84" w14:textId="6D52B691" w:rsidR="00861906" w:rsidRPr="00CE1F3C" w:rsidRDefault="00861906" w:rsidP="00B26F63">
      <w:pPr>
        <w:pStyle w:val="NoSpacing"/>
        <w:jc w:val="center"/>
        <w:rPr>
          <w:rFonts w:cstheme="minorHAnsi"/>
        </w:rPr>
      </w:pPr>
      <w:r w:rsidRPr="00CE1F3C">
        <w:rPr>
          <w:rFonts w:cstheme="minorHAnsi"/>
        </w:rPr>
        <w:t xml:space="preserve">Board </w:t>
      </w:r>
      <w:r w:rsidR="00FE6AE6">
        <w:rPr>
          <w:rFonts w:cstheme="minorHAnsi"/>
        </w:rPr>
        <w:t>M</w:t>
      </w:r>
      <w:r w:rsidRPr="00CE1F3C">
        <w:rPr>
          <w:rFonts w:cstheme="minorHAnsi"/>
        </w:rPr>
        <w:t>eeting</w:t>
      </w:r>
    </w:p>
    <w:p w14:paraId="690029BB" w14:textId="0114B9F0" w:rsidR="00861906" w:rsidRPr="00CE1F3C" w:rsidRDefault="00861906" w:rsidP="00B26F63">
      <w:pPr>
        <w:pStyle w:val="NoSpacing"/>
        <w:jc w:val="center"/>
        <w:rPr>
          <w:rFonts w:cstheme="minorHAnsi"/>
        </w:rPr>
      </w:pPr>
      <w:r w:rsidRPr="00CE1F3C">
        <w:rPr>
          <w:rFonts w:cstheme="minorHAnsi"/>
        </w:rPr>
        <w:t xml:space="preserve">January </w:t>
      </w:r>
      <w:r w:rsidR="001E7BB4" w:rsidRPr="00CE1F3C">
        <w:rPr>
          <w:rFonts w:cstheme="minorHAnsi"/>
        </w:rPr>
        <w:t>18, 2022</w:t>
      </w:r>
    </w:p>
    <w:p w14:paraId="2C7E9C1A" w14:textId="77777777" w:rsidR="00BC7769" w:rsidRPr="00CE1F3C" w:rsidRDefault="00BC7769" w:rsidP="00B26F63">
      <w:pPr>
        <w:pStyle w:val="NoSpacing"/>
        <w:jc w:val="center"/>
        <w:rPr>
          <w:rFonts w:cstheme="minorHAnsi"/>
        </w:rPr>
      </w:pPr>
    </w:p>
    <w:p w14:paraId="0971607A" w14:textId="26B6A6FD" w:rsidR="00861906" w:rsidRPr="00CE1F3C" w:rsidRDefault="00C16826" w:rsidP="00B26F63">
      <w:pPr>
        <w:pStyle w:val="NoSpacing"/>
        <w:rPr>
          <w:rFonts w:cstheme="minorHAnsi"/>
        </w:rPr>
      </w:pPr>
      <w:r w:rsidRPr="00CE1F3C">
        <w:rPr>
          <w:rFonts w:cstheme="minorHAnsi"/>
        </w:rPr>
        <w:t>Cindy Blackwell: President</w:t>
      </w:r>
      <w:r w:rsidRPr="00CE1F3C">
        <w:rPr>
          <w:rFonts w:cstheme="minorHAnsi"/>
        </w:rPr>
        <w:tab/>
      </w:r>
      <w:r w:rsidRPr="00CE1F3C">
        <w:rPr>
          <w:rFonts w:cstheme="minorHAnsi"/>
        </w:rPr>
        <w:tab/>
      </w:r>
      <w:r w:rsidRPr="00CE1F3C">
        <w:rPr>
          <w:rFonts w:cstheme="minorHAnsi"/>
        </w:rPr>
        <w:tab/>
      </w:r>
      <w:r w:rsidRPr="00CE1F3C">
        <w:rPr>
          <w:rFonts w:cstheme="minorHAnsi"/>
        </w:rPr>
        <w:tab/>
        <w:t>Whitney Joy: Vice President</w:t>
      </w:r>
    </w:p>
    <w:p w14:paraId="4830FE0B" w14:textId="72F7039E" w:rsidR="00C16826" w:rsidRPr="00CE1F3C" w:rsidRDefault="001E7BB4" w:rsidP="00B26F63">
      <w:pPr>
        <w:pStyle w:val="NoSpacing"/>
        <w:rPr>
          <w:rFonts w:cstheme="minorHAnsi"/>
        </w:rPr>
      </w:pPr>
      <w:r w:rsidRPr="00CE1F3C">
        <w:rPr>
          <w:rFonts w:cstheme="minorHAnsi"/>
        </w:rPr>
        <w:t>Anye Bonzell</w:t>
      </w:r>
      <w:r w:rsidR="00C16826" w:rsidRPr="00CE1F3C">
        <w:rPr>
          <w:rFonts w:cstheme="minorHAnsi"/>
        </w:rPr>
        <w:t>: Secretary</w:t>
      </w:r>
      <w:r w:rsidR="00C16826" w:rsidRPr="00CE1F3C">
        <w:rPr>
          <w:rFonts w:cstheme="minorHAnsi"/>
        </w:rPr>
        <w:tab/>
      </w:r>
      <w:r w:rsidR="00C16826" w:rsidRPr="00CE1F3C">
        <w:rPr>
          <w:rFonts w:cstheme="minorHAnsi"/>
        </w:rPr>
        <w:tab/>
      </w:r>
      <w:r w:rsidR="00C16826" w:rsidRPr="00CE1F3C">
        <w:rPr>
          <w:rFonts w:cstheme="minorHAnsi"/>
        </w:rPr>
        <w:tab/>
      </w:r>
      <w:r w:rsidR="00C16826" w:rsidRPr="00CE1F3C">
        <w:rPr>
          <w:rFonts w:cstheme="minorHAnsi"/>
        </w:rPr>
        <w:tab/>
      </w:r>
      <w:r w:rsidR="00C16826" w:rsidRPr="00CE1F3C">
        <w:rPr>
          <w:rFonts w:cstheme="minorHAnsi"/>
        </w:rPr>
        <w:tab/>
        <w:t>Kelsey Vaughn: Treasure</w:t>
      </w:r>
      <w:r w:rsidR="007D32D7" w:rsidRPr="00CE1F3C">
        <w:rPr>
          <w:rFonts w:cstheme="minorHAnsi"/>
        </w:rPr>
        <w:t>r</w:t>
      </w:r>
    </w:p>
    <w:p w14:paraId="37473452" w14:textId="1D5A4BA3" w:rsidR="007D32D7" w:rsidRPr="00CE1F3C" w:rsidRDefault="007D32D7" w:rsidP="00B26F63">
      <w:pPr>
        <w:pStyle w:val="NoSpacing"/>
        <w:rPr>
          <w:rFonts w:cstheme="minorHAnsi"/>
        </w:rPr>
      </w:pPr>
      <w:r w:rsidRPr="00CE1F3C">
        <w:rPr>
          <w:rFonts w:cstheme="minorHAnsi"/>
        </w:rPr>
        <w:t>Susan McDonald: Legislative Chair</w:t>
      </w:r>
      <w:r w:rsidRPr="00CE1F3C">
        <w:rPr>
          <w:rFonts w:cstheme="minorHAnsi"/>
        </w:rPr>
        <w:tab/>
      </w:r>
      <w:r w:rsidRPr="00CE1F3C">
        <w:rPr>
          <w:rFonts w:cstheme="minorHAnsi"/>
        </w:rPr>
        <w:tab/>
      </w:r>
      <w:r w:rsidRPr="00CE1F3C">
        <w:rPr>
          <w:rFonts w:cstheme="minorHAnsi"/>
        </w:rPr>
        <w:tab/>
      </w:r>
      <w:r w:rsidR="00FD6665" w:rsidRPr="00CE1F3C">
        <w:rPr>
          <w:rFonts w:cstheme="minorHAnsi"/>
        </w:rPr>
        <w:t xml:space="preserve">Courtney </w:t>
      </w:r>
      <w:proofErr w:type="spellStart"/>
      <w:r w:rsidR="00FD6665" w:rsidRPr="00CE1F3C">
        <w:rPr>
          <w:rFonts w:cstheme="minorHAnsi"/>
        </w:rPr>
        <w:t>Atnip</w:t>
      </w:r>
      <w:proofErr w:type="spellEnd"/>
      <w:r w:rsidR="00FD6665" w:rsidRPr="00CE1F3C">
        <w:rPr>
          <w:rFonts w:cstheme="minorHAnsi"/>
        </w:rPr>
        <w:t>:</w:t>
      </w:r>
      <w:r w:rsidRPr="00CE1F3C">
        <w:rPr>
          <w:rFonts w:cstheme="minorHAnsi"/>
        </w:rPr>
        <w:t xml:space="preserve"> Lobbyist</w:t>
      </w:r>
    </w:p>
    <w:p w14:paraId="5009B22E" w14:textId="54A4ECD9" w:rsidR="001D1FBE" w:rsidRPr="00CE1F3C" w:rsidRDefault="00D41FDC" w:rsidP="00B26F63">
      <w:pPr>
        <w:pStyle w:val="NoSpacing"/>
        <w:rPr>
          <w:rFonts w:cstheme="minorHAnsi"/>
        </w:rPr>
      </w:pPr>
      <w:r w:rsidRPr="00CE1F3C">
        <w:rPr>
          <w:rFonts w:cstheme="minorHAnsi"/>
        </w:rPr>
        <w:t>Cindy Pool</w:t>
      </w:r>
      <w:r w:rsidR="00A07FEB">
        <w:rPr>
          <w:rFonts w:cstheme="minorHAnsi"/>
        </w:rPr>
        <w:t>e</w:t>
      </w:r>
      <w:r w:rsidR="001D1FBE" w:rsidRPr="00CE1F3C">
        <w:rPr>
          <w:rFonts w:cstheme="minorHAnsi"/>
        </w:rPr>
        <w:t>: Membership Chair</w:t>
      </w:r>
      <w:r w:rsidR="0025329E" w:rsidRPr="00CE1F3C">
        <w:rPr>
          <w:rFonts w:cstheme="minorHAnsi"/>
        </w:rPr>
        <w:tab/>
      </w:r>
      <w:r w:rsidRPr="00CE1F3C">
        <w:rPr>
          <w:rFonts w:cstheme="minorHAnsi"/>
        </w:rPr>
        <w:t xml:space="preserve"> </w:t>
      </w:r>
      <w:r w:rsidRPr="00CE1F3C">
        <w:rPr>
          <w:rFonts w:cstheme="minorHAnsi"/>
        </w:rPr>
        <w:tab/>
      </w:r>
      <w:r w:rsidR="0025329E" w:rsidRPr="00CE1F3C">
        <w:rPr>
          <w:rFonts w:cstheme="minorHAnsi"/>
        </w:rPr>
        <w:tab/>
      </w:r>
      <w:r w:rsidR="0025329E" w:rsidRPr="00CE1F3C">
        <w:rPr>
          <w:rFonts w:cstheme="minorHAnsi"/>
        </w:rPr>
        <w:tab/>
      </w:r>
      <w:r w:rsidR="00B36BBC" w:rsidRPr="00CE1F3C">
        <w:rPr>
          <w:rFonts w:cstheme="minorHAnsi"/>
        </w:rPr>
        <w:t>Amanda Newbern: TNOTF</w:t>
      </w:r>
      <w:r w:rsidR="00890B16">
        <w:rPr>
          <w:rFonts w:cstheme="minorHAnsi"/>
        </w:rPr>
        <w:t xml:space="preserve"> Chair</w:t>
      </w:r>
    </w:p>
    <w:p w14:paraId="22F95368" w14:textId="77777777" w:rsidR="00224149" w:rsidRPr="00CE1F3C" w:rsidRDefault="0025329E" w:rsidP="00B26F63">
      <w:pPr>
        <w:pStyle w:val="NoSpacing"/>
        <w:rPr>
          <w:rFonts w:cstheme="minorHAnsi"/>
        </w:rPr>
      </w:pPr>
      <w:r w:rsidRPr="00CE1F3C">
        <w:rPr>
          <w:rFonts w:cstheme="minorHAnsi"/>
        </w:rPr>
        <w:t xml:space="preserve">Meagan </w:t>
      </w:r>
      <w:proofErr w:type="spellStart"/>
      <w:r w:rsidRPr="00CE1F3C">
        <w:rPr>
          <w:rFonts w:cstheme="minorHAnsi"/>
        </w:rPr>
        <w:t>Oslund</w:t>
      </w:r>
      <w:proofErr w:type="spellEnd"/>
      <w:r w:rsidRPr="00CE1F3C">
        <w:rPr>
          <w:rFonts w:cstheme="minorHAnsi"/>
        </w:rPr>
        <w:t>: Social Media team</w:t>
      </w:r>
      <w:r w:rsidRPr="00CE1F3C">
        <w:rPr>
          <w:rFonts w:cstheme="minorHAnsi"/>
        </w:rPr>
        <w:tab/>
      </w:r>
      <w:r w:rsidRPr="00CE1F3C">
        <w:rPr>
          <w:rFonts w:cstheme="minorHAnsi"/>
        </w:rPr>
        <w:tab/>
      </w:r>
      <w:r w:rsidRPr="00CE1F3C">
        <w:rPr>
          <w:rFonts w:cstheme="minorHAnsi"/>
        </w:rPr>
        <w:tab/>
        <w:t>Gwen Foxx: Communications Chair</w:t>
      </w:r>
      <w:r w:rsidR="00D41FDC" w:rsidRPr="00CE1F3C">
        <w:rPr>
          <w:rFonts w:cstheme="minorHAnsi"/>
        </w:rPr>
        <w:tab/>
      </w:r>
    </w:p>
    <w:p w14:paraId="0BA382C5" w14:textId="1C6D4374" w:rsidR="0025329E" w:rsidRPr="00CE1F3C" w:rsidRDefault="00D41FDC" w:rsidP="00B26F63">
      <w:pPr>
        <w:pStyle w:val="NoSpacing"/>
        <w:rPr>
          <w:rFonts w:cstheme="minorHAnsi"/>
        </w:rPr>
      </w:pPr>
      <w:r w:rsidRPr="00CE1F3C">
        <w:rPr>
          <w:rFonts w:cstheme="minorHAnsi"/>
        </w:rPr>
        <w:t>Richard</w:t>
      </w:r>
      <w:r w:rsidR="005209B6" w:rsidRPr="00CE1F3C">
        <w:rPr>
          <w:rFonts w:cstheme="minorHAnsi"/>
        </w:rPr>
        <w:t xml:space="preserve"> Leger-</w:t>
      </w:r>
      <w:proofErr w:type="spellStart"/>
      <w:r w:rsidR="005209B6" w:rsidRPr="00CE1F3C">
        <w:rPr>
          <w:rFonts w:cstheme="minorHAnsi"/>
        </w:rPr>
        <w:t>Waker</w:t>
      </w:r>
      <w:proofErr w:type="spellEnd"/>
      <w:r w:rsidRPr="00CE1F3C">
        <w:rPr>
          <w:rFonts w:cstheme="minorHAnsi"/>
        </w:rPr>
        <w:t xml:space="preserve">: Communications Chair </w:t>
      </w:r>
      <w:r w:rsidR="00224149" w:rsidRPr="00CE1F3C">
        <w:rPr>
          <w:rFonts w:cstheme="minorHAnsi"/>
        </w:rPr>
        <w:tab/>
      </w:r>
      <w:r w:rsidR="00224149" w:rsidRPr="00CE1F3C">
        <w:rPr>
          <w:rFonts w:cstheme="minorHAnsi"/>
        </w:rPr>
        <w:tab/>
      </w:r>
      <w:r w:rsidR="0025329E" w:rsidRPr="00CE1F3C">
        <w:rPr>
          <w:rFonts w:cstheme="minorHAnsi"/>
        </w:rPr>
        <w:t>Ka</w:t>
      </w:r>
      <w:r w:rsidR="0063515A" w:rsidRPr="00CE1F3C">
        <w:rPr>
          <w:rFonts w:cstheme="minorHAnsi"/>
        </w:rPr>
        <w:t>y</w:t>
      </w:r>
      <w:r w:rsidR="0025329E" w:rsidRPr="00CE1F3C">
        <w:rPr>
          <w:rFonts w:cstheme="minorHAnsi"/>
        </w:rPr>
        <w:t>lin Flamm: Mental Health Chair</w:t>
      </w:r>
    </w:p>
    <w:p w14:paraId="491C101D" w14:textId="63A30C7E" w:rsidR="0025329E" w:rsidRPr="00CE1F3C" w:rsidRDefault="0025329E" w:rsidP="00B26F63">
      <w:pPr>
        <w:pStyle w:val="NoSpacing"/>
        <w:rPr>
          <w:rFonts w:cstheme="minorHAnsi"/>
        </w:rPr>
      </w:pPr>
      <w:r w:rsidRPr="00CE1F3C">
        <w:rPr>
          <w:rFonts w:cstheme="minorHAnsi"/>
        </w:rPr>
        <w:t xml:space="preserve">Megan </w:t>
      </w:r>
      <w:proofErr w:type="spellStart"/>
      <w:r w:rsidRPr="00CE1F3C">
        <w:rPr>
          <w:rFonts w:cstheme="minorHAnsi"/>
        </w:rPr>
        <w:t>Col</w:t>
      </w:r>
      <w:r w:rsidR="00B36BBC" w:rsidRPr="00CE1F3C">
        <w:rPr>
          <w:rFonts w:cstheme="minorHAnsi"/>
        </w:rPr>
        <w:t>l</w:t>
      </w:r>
      <w:r w:rsidRPr="00CE1F3C">
        <w:rPr>
          <w:rFonts w:cstheme="minorHAnsi"/>
        </w:rPr>
        <w:t>etti</w:t>
      </w:r>
      <w:proofErr w:type="spellEnd"/>
      <w:r w:rsidRPr="00CE1F3C">
        <w:rPr>
          <w:rFonts w:cstheme="minorHAnsi"/>
        </w:rPr>
        <w:t>: Mental Health Co-Chair</w:t>
      </w:r>
      <w:r w:rsidR="00CC465D" w:rsidRPr="00CE1F3C">
        <w:rPr>
          <w:rFonts w:cstheme="minorHAnsi"/>
        </w:rPr>
        <w:tab/>
      </w:r>
      <w:r w:rsidR="00CC465D" w:rsidRPr="00CE1F3C">
        <w:rPr>
          <w:rFonts w:cstheme="minorHAnsi"/>
        </w:rPr>
        <w:tab/>
      </w:r>
      <w:r w:rsidR="00CC465D" w:rsidRPr="00CE1F3C">
        <w:rPr>
          <w:rFonts w:cstheme="minorHAnsi"/>
        </w:rPr>
        <w:tab/>
        <w:t>Mary Barnes: Continuing Education Co-Chair</w:t>
      </w:r>
    </w:p>
    <w:p w14:paraId="2C1C86E6" w14:textId="689ED779" w:rsidR="00224149" w:rsidRPr="00CE1F3C" w:rsidRDefault="005209B6" w:rsidP="00B26F63">
      <w:pPr>
        <w:pStyle w:val="NoSpacing"/>
        <w:rPr>
          <w:rFonts w:cstheme="minorHAnsi"/>
        </w:rPr>
      </w:pPr>
      <w:proofErr w:type="spellStart"/>
      <w:r w:rsidRPr="00CE1F3C">
        <w:rPr>
          <w:rFonts w:cstheme="minorHAnsi"/>
        </w:rPr>
        <w:t>Stedmon</w:t>
      </w:r>
      <w:proofErr w:type="spellEnd"/>
      <w:r w:rsidRPr="00CE1F3C">
        <w:rPr>
          <w:rFonts w:cstheme="minorHAnsi"/>
        </w:rPr>
        <w:t xml:space="preserve"> Hopkins</w:t>
      </w:r>
      <w:r w:rsidR="00143E2D" w:rsidRPr="00CE1F3C">
        <w:rPr>
          <w:rFonts w:cstheme="minorHAnsi"/>
        </w:rPr>
        <w:t>: DEI Chair</w:t>
      </w:r>
      <w:r w:rsidR="007478A0" w:rsidRPr="00CE1F3C">
        <w:rPr>
          <w:rFonts w:cstheme="minorHAnsi"/>
        </w:rPr>
        <w:tab/>
      </w:r>
      <w:r w:rsidR="007478A0" w:rsidRPr="00CE1F3C">
        <w:rPr>
          <w:rFonts w:cstheme="minorHAnsi"/>
        </w:rPr>
        <w:tab/>
      </w:r>
      <w:r w:rsidR="00194943" w:rsidRPr="00CE1F3C">
        <w:rPr>
          <w:rFonts w:cstheme="minorHAnsi"/>
        </w:rPr>
        <w:tab/>
      </w:r>
      <w:r w:rsidR="00194943" w:rsidRPr="00CE1F3C">
        <w:rPr>
          <w:rFonts w:cstheme="minorHAnsi"/>
        </w:rPr>
        <w:tab/>
        <w:t>Morgan Webb: Student Involvement Chair</w:t>
      </w:r>
    </w:p>
    <w:p w14:paraId="62E8DAFB" w14:textId="2CE62D71" w:rsidR="00194943" w:rsidRPr="00CE1F3C" w:rsidRDefault="00224149" w:rsidP="00B26F63">
      <w:pPr>
        <w:pStyle w:val="NoSpacing"/>
        <w:rPr>
          <w:rFonts w:cstheme="minorHAnsi"/>
        </w:rPr>
      </w:pPr>
      <w:r w:rsidRPr="00CE1F3C">
        <w:rPr>
          <w:rFonts w:cstheme="minorHAnsi"/>
        </w:rPr>
        <w:t>Rebecca Whitaker: Student Involvement Chair</w:t>
      </w:r>
      <w:r w:rsidRPr="00CE1F3C">
        <w:rPr>
          <w:rFonts w:cstheme="minorHAnsi"/>
        </w:rPr>
        <w:tab/>
      </w:r>
      <w:r w:rsidRPr="00CE1F3C">
        <w:rPr>
          <w:rFonts w:cstheme="minorHAnsi"/>
        </w:rPr>
        <w:tab/>
        <w:t>Valery Hanks: Mentorships &amp; Leadership Chair</w:t>
      </w:r>
      <w:r w:rsidR="007478A0" w:rsidRPr="00CE1F3C">
        <w:rPr>
          <w:rFonts w:cstheme="minorHAnsi"/>
        </w:rPr>
        <w:tab/>
      </w:r>
      <w:r w:rsidRPr="00CE1F3C">
        <w:rPr>
          <w:rFonts w:cstheme="minorHAnsi"/>
        </w:rPr>
        <w:t xml:space="preserve"> </w:t>
      </w:r>
    </w:p>
    <w:p w14:paraId="34C7CB84" w14:textId="72E6C5CE" w:rsidR="00224149" w:rsidRPr="00CE1F3C" w:rsidRDefault="00EE53A6" w:rsidP="00B26F63">
      <w:pPr>
        <w:pStyle w:val="NoSpacing"/>
        <w:tabs>
          <w:tab w:val="left" w:pos="5520"/>
        </w:tabs>
        <w:rPr>
          <w:rFonts w:cstheme="minorHAnsi"/>
        </w:rPr>
      </w:pPr>
      <w:r>
        <w:rPr>
          <w:rFonts w:cstheme="minorHAnsi"/>
        </w:rPr>
        <w:t xml:space="preserve">Carly Fennell: Advocacy Chair              </w:t>
      </w:r>
      <w:r w:rsidR="0027662D" w:rsidRPr="00CE1F3C">
        <w:rPr>
          <w:rFonts w:cstheme="minorHAnsi"/>
        </w:rPr>
        <w:t xml:space="preserve">                                   Anne Zachry: West District Chair</w:t>
      </w:r>
      <w:r w:rsidR="005209B6" w:rsidRPr="00CE1F3C">
        <w:rPr>
          <w:rFonts w:cstheme="minorHAnsi"/>
        </w:rPr>
        <w:tab/>
      </w:r>
    </w:p>
    <w:p w14:paraId="0571C0F5" w14:textId="554C6221" w:rsidR="00224149" w:rsidRPr="00CE1F3C" w:rsidRDefault="00EE53A6" w:rsidP="00B26F63">
      <w:pPr>
        <w:pStyle w:val="NoSpacing"/>
        <w:tabs>
          <w:tab w:val="left" w:pos="5520"/>
        </w:tabs>
        <w:rPr>
          <w:rFonts w:cstheme="minorHAnsi"/>
        </w:rPr>
      </w:pPr>
      <w:r>
        <w:rPr>
          <w:rFonts w:cstheme="minorHAnsi"/>
        </w:rPr>
        <w:t>Jennifer Farrar: Middle District Chair</w:t>
      </w:r>
      <w:r w:rsidR="00224149" w:rsidRPr="00CE1F3C">
        <w:rPr>
          <w:rFonts w:cstheme="minorHAnsi"/>
        </w:rPr>
        <w:t xml:space="preserve">                                    </w:t>
      </w:r>
      <w:r w:rsidR="005209B6" w:rsidRPr="00CE1F3C">
        <w:rPr>
          <w:rFonts w:cstheme="minorHAnsi"/>
        </w:rPr>
        <w:t xml:space="preserve">Julia </w:t>
      </w:r>
      <w:proofErr w:type="spellStart"/>
      <w:r w:rsidR="005209B6" w:rsidRPr="00CE1F3C">
        <w:rPr>
          <w:rFonts w:cstheme="minorHAnsi"/>
        </w:rPr>
        <w:t>Schlicher</w:t>
      </w:r>
      <w:proofErr w:type="spellEnd"/>
      <w:r w:rsidR="005209B6" w:rsidRPr="00CE1F3C">
        <w:rPr>
          <w:rFonts w:cstheme="minorHAnsi"/>
        </w:rPr>
        <w:t>: East District Chair</w:t>
      </w:r>
      <w:r w:rsidR="005209B6" w:rsidRPr="00CE1F3C">
        <w:rPr>
          <w:rFonts w:cstheme="minorHAnsi"/>
        </w:rPr>
        <w:tab/>
      </w:r>
    </w:p>
    <w:p w14:paraId="71A12D3E" w14:textId="77777777" w:rsidR="00224149" w:rsidRPr="00CE1F3C" w:rsidRDefault="0027662D" w:rsidP="00B26F63">
      <w:pPr>
        <w:pStyle w:val="NoSpacing"/>
        <w:tabs>
          <w:tab w:val="left" w:pos="5520"/>
        </w:tabs>
        <w:rPr>
          <w:rFonts w:cstheme="minorHAnsi"/>
        </w:rPr>
      </w:pPr>
      <w:r w:rsidRPr="00CE1F3C">
        <w:rPr>
          <w:rFonts w:cstheme="minorHAnsi"/>
        </w:rPr>
        <w:t>Anna Claire Briscoe: West District Chair</w:t>
      </w:r>
      <w:r w:rsidR="00224149" w:rsidRPr="00CE1F3C">
        <w:rPr>
          <w:rFonts w:cstheme="minorHAnsi"/>
        </w:rPr>
        <w:t xml:space="preserve">                               </w:t>
      </w:r>
      <w:r w:rsidR="00143E2D" w:rsidRPr="00CE1F3C">
        <w:rPr>
          <w:rFonts w:cstheme="minorHAnsi"/>
        </w:rPr>
        <w:t xml:space="preserve">Barb </w:t>
      </w:r>
      <w:proofErr w:type="spellStart"/>
      <w:r w:rsidR="00143E2D" w:rsidRPr="00CE1F3C">
        <w:rPr>
          <w:rFonts w:cstheme="minorHAnsi"/>
        </w:rPr>
        <w:t>Meussner</w:t>
      </w:r>
      <w:proofErr w:type="spellEnd"/>
      <w:r w:rsidR="00143E2D" w:rsidRPr="00CE1F3C">
        <w:rPr>
          <w:rFonts w:cstheme="minorHAnsi"/>
        </w:rPr>
        <w:t>: Rural West</w:t>
      </w:r>
      <w:r w:rsidR="00EF71B6" w:rsidRPr="00CE1F3C">
        <w:rPr>
          <w:rFonts w:cstheme="minorHAnsi"/>
        </w:rPr>
        <w:t xml:space="preserve"> District</w:t>
      </w:r>
      <w:r w:rsidR="00143E2D" w:rsidRPr="00CE1F3C">
        <w:rPr>
          <w:rFonts w:cstheme="minorHAnsi"/>
        </w:rPr>
        <w:t xml:space="preserve"> Chair</w:t>
      </w:r>
    </w:p>
    <w:p w14:paraId="3BC362E5" w14:textId="67EA78AD" w:rsidR="00B36BBC" w:rsidRPr="00CE1F3C" w:rsidRDefault="00F56DDE" w:rsidP="00B26F63">
      <w:pPr>
        <w:pStyle w:val="NoSpacing"/>
        <w:rPr>
          <w:rFonts w:cstheme="minorHAnsi"/>
        </w:rPr>
      </w:pPr>
      <w:r w:rsidRPr="00CE1F3C">
        <w:rPr>
          <w:rFonts w:cstheme="minorHAnsi"/>
        </w:rPr>
        <w:t>Martin Davis:</w:t>
      </w:r>
      <w:r w:rsidR="006328DB" w:rsidRPr="00CE1F3C">
        <w:rPr>
          <w:rFonts w:cstheme="minorHAnsi"/>
        </w:rPr>
        <w:t xml:space="preserve"> Southeast District Co-Chair</w:t>
      </w:r>
      <w:r w:rsidR="00224149" w:rsidRPr="00CE1F3C">
        <w:rPr>
          <w:rFonts w:cstheme="minorHAnsi"/>
        </w:rPr>
        <w:t xml:space="preserve">       </w:t>
      </w:r>
      <w:r w:rsidR="00B36BBC" w:rsidRPr="00CE1F3C">
        <w:rPr>
          <w:rFonts w:cstheme="minorHAnsi"/>
        </w:rPr>
        <w:t xml:space="preserve">                     Bhumika Patel: Southeast District Co-Chair</w:t>
      </w:r>
      <w:r w:rsidR="00224149" w:rsidRPr="00CE1F3C">
        <w:rPr>
          <w:rFonts w:cstheme="minorHAnsi"/>
        </w:rPr>
        <w:t xml:space="preserve">                     </w:t>
      </w:r>
    </w:p>
    <w:p w14:paraId="1A133A6E" w14:textId="14531815" w:rsidR="0080716C" w:rsidRPr="00CE1F3C" w:rsidRDefault="00EF71B6" w:rsidP="00B26F63">
      <w:pPr>
        <w:pStyle w:val="NoSpacing"/>
        <w:rPr>
          <w:rFonts w:cstheme="minorHAnsi"/>
        </w:rPr>
      </w:pPr>
      <w:r w:rsidRPr="00CE1F3C">
        <w:rPr>
          <w:rFonts w:cstheme="minorHAnsi"/>
        </w:rPr>
        <w:t xml:space="preserve">Kimberly </w:t>
      </w:r>
      <w:proofErr w:type="spellStart"/>
      <w:r w:rsidRPr="00CE1F3C">
        <w:rPr>
          <w:rFonts w:cstheme="minorHAnsi"/>
        </w:rPr>
        <w:t>Jessee</w:t>
      </w:r>
      <w:proofErr w:type="spellEnd"/>
      <w:r w:rsidRPr="00CE1F3C">
        <w:rPr>
          <w:rFonts w:cstheme="minorHAnsi"/>
        </w:rPr>
        <w:t>: Northeast District Chair</w:t>
      </w:r>
      <w:r w:rsidR="002E7972" w:rsidRPr="00CE1F3C">
        <w:rPr>
          <w:rFonts w:cstheme="minorHAnsi"/>
        </w:rPr>
        <w:t xml:space="preserve">                            Cassie Howe: Belmont Capstone</w:t>
      </w:r>
      <w:r w:rsidR="00890B16">
        <w:rPr>
          <w:rFonts w:cstheme="minorHAnsi"/>
        </w:rPr>
        <w:t xml:space="preserve"> Student</w:t>
      </w:r>
    </w:p>
    <w:p w14:paraId="5FBFD376" w14:textId="004C35FA" w:rsidR="00224149" w:rsidRPr="00CE1F3C" w:rsidRDefault="00940311" w:rsidP="00B26F63">
      <w:pPr>
        <w:pStyle w:val="NoSpacing"/>
        <w:rPr>
          <w:rFonts w:cstheme="minorHAnsi"/>
        </w:rPr>
      </w:pPr>
      <w:r w:rsidRPr="00CE1F3C">
        <w:rPr>
          <w:rFonts w:cstheme="minorHAnsi"/>
        </w:rPr>
        <w:t xml:space="preserve">Abigail Glover: UTC </w:t>
      </w:r>
      <w:r w:rsidR="00812E37" w:rsidRPr="00CE1F3C">
        <w:rPr>
          <w:rFonts w:cstheme="minorHAnsi"/>
        </w:rPr>
        <w:t>representative</w:t>
      </w:r>
      <w:r w:rsidR="00812E37" w:rsidRPr="00CE1F3C">
        <w:rPr>
          <w:rFonts w:cstheme="minorHAnsi"/>
        </w:rPr>
        <w:tab/>
      </w:r>
      <w:r w:rsidR="002E7972" w:rsidRPr="00CE1F3C">
        <w:rPr>
          <w:rFonts w:cstheme="minorHAnsi"/>
        </w:rPr>
        <w:tab/>
      </w:r>
      <w:r w:rsidR="002E7972" w:rsidRPr="00CE1F3C">
        <w:rPr>
          <w:rFonts w:cstheme="minorHAnsi"/>
        </w:rPr>
        <w:tab/>
        <w:t xml:space="preserve">Sandra Dicks: </w:t>
      </w:r>
      <w:r w:rsidR="00481BE9" w:rsidRPr="00CE1F3C">
        <w:rPr>
          <w:rFonts w:cstheme="minorHAnsi"/>
        </w:rPr>
        <w:t>TSU representative</w:t>
      </w:r>
    </w:p>
    <w:p w14:paraId="5D2A00B3" w14:textId="1A3F6759" w:rsidR="00224149" w:rsidRPr="00CE1F3C" w:rsidRDefault="00224149" w:rsidP="00B26F63">
      <w:pPr>
        <w:pStyle w:val="NoSpacing"/>
        <w:rPr>
          <w:rFonts w:cstheme="minorHAnsi"/>
        </w:rPr>
      </w:pPr>
      <w:r w:rsidRPr="00CE1F3C">
        <w:rPr>
          <w:rFonts w:cstheme="minorHAnsi"/>
        </w:rPr>
        <w:t xml:space="preserve">Juliana </w:t>
      </w:r>
      <w:proofErr w:type="spellStart"/>
      <w:r w:rsidRPr="00CE1F3C">
        <w:rPr>
          <w:rFonts w:cstheme="minorHAnsi"/>
        </w:rPr>
        <w:t>O’Guin</w:t>
      </w:r>
      <w:r w:rsidR="00890B16">
        <w:rPr>
          <w:rFonts w:cstheme="minorHAnsi"/>
        </w:rPr>
        <w:t>n</w:t>
      </w:r>
      <w:proofErr w:type="spellEnd"/>
      <w:r w:rsidR="00812E37" w:rsidRPr="00CE1F3C">
        <w:rPr>
          <w:rFonts w:cstheme="minorHAnsi"/>
        </w:rPr>
        <w:t>: Jackson State representative</w:t>
      </w:r>
    </w:p>
    <w:p w14:paraId="5EC572A4" w14:textId="77777777" w:rsidR="00B26F63" w:rsidRPr="00CE1F3C" w:rsidRDefault="00B26F63" w:rsidP="00B26F63">
      <w:pPr>
        <w:tabs>
          <w:tab w:val="left" w:pos="900"/>
        </w:tabs>
        <w:spacing w:after="0"/>
        <w:rPr>
          <w:rFonts w:cstheme="minorHAnsi"/>
        </w:rPr>
      </w:pPr>
    </w:p>
    <w:p w14:paraId="66651A4E" w14:textId="0515303E" w:rsidR="00861906" w:rsidRPr="00CE1F3C" w:rsidRDefault="00861906" w:rsidP="00B26F63">
      <w:pPr>
        <w:pStyle w:val="ListParagraph"/>
        <w:numPr>
          <w:ilvl w:val="0"/>
          <w:numId w:val="1"/>
        </w:numPr>
        <w:tabs>
          <w:tab w:val="left" w:pos="900"/>
        </w:tabs>
        <w:spacing w:after="0"/>
        <w:jc w:val="both"/>
        <w:rPr>
          <w:rFonts w:cstheme="minorHAnsi"/>
        </w:rPr>
      </w:pPr>
      <w:r w:rsidRPr="00CE1F3C">
        <w:rPr>
          <w:rFonts w:cstheme="minorHAnsi"/>
        </w:rPr>
        <w:t xml:space="preserve">Roll Call – </w:t>
      </w:r>
      <w:r w:rsidR="001E7BB4" w:rsidRPr="00CE1F3C">
        <w:rPr>
          <w:rFonts w:cstheme="minorHAnsi"/>
        </w:rPr>
        <w:t>Anye Bonzell/Cindy Blackwell</w:t>
      </w:r>
    </w:p>
    <w:p w14:paraId="3688F394" w14:textId="26AE74BC" w:rsidR="00861906" w:rsidRPr="00CE1F3C" w:rsidRDefault="00861906" w:rsidP="00B26F63">
      <w:pPr>
        <w:pStyle w:val="ListParagraph"/>
        <w:numPr>
          <w:ilvl w:val="0"/>
          <w:numId w:val="1"/>
        </w:numPr>
        <w:tabs>
          <w:tab w:val="left" w:pos="900"/>
        </w:tabs>
        <w:spacing w:after="0"/>
        <w:jc w:val="both"/>
        <w:rPr>
          <w:rFonts w:cstheme="minorHAnsi"/>
        </w:rPr>
      </w:pPr>
      <w:r w:rsidRPr="00CE1F3C">
        <w:rPr>
          <w:rFonts w:cstheme="minorHAnsi"/>
        </w:rPr>
        <w:t>Vote on December 202</w:t>
      </w:r>
      <w:r w:rsidR="001E7BB4" w:rsidRPr="00CE1F3C">
        <w:rPr>
          <w:rFonts w:cstheme="minorHAnsi"/>
        </w:rPr>
        <w:t>1</w:t>
      </w:r>
      <w:r w:rsidRPr="00CE1F3C">
        <w:rPr>
          <w:rFonts w:cstheme="minorHAnsi"/>
        </w:rPr>
        <w:t xml:space="preserve"> minutes</w:t>
      </w:r>
    </w:p>
    <w:p w14:paraId="7FCCD313" w14:textId="0D206239" w:rsidR="00861906" w:rsidRPr="00CE1F3C" w:rsidRDefault="001E7BB4" w:rsidP="00B26F63">
      <w:pPr>
        <w:pStyle w:val="ListParagraph"/>
        <w:numPr>
          <w:ilvl w:val="1"/>
          <w:numId w:val="1"/>
        </w:numPr>
        <w:tabs>
          <w:tab w:val="left" w:pos="900"/>
        </w:tabs>
        <w:spacing w:after="0"/>
        <w:jc w:val="both"/>
        <w:rPr>
          <w:rFonts w:cstheme="minorHAnsi"/>
        </w:rPr>
      </w:pPr>
      <w:r w:rsidRPr="00CE1F3C">
        <w:rPr>
          <w:rFonts w:cstheme="minorHAnsi"/>
        </w:rPr>
        <w:t>Kimberly</w:t>
      </w:r>
      <w:r w:rsidR="00861906" w:rsidRPr="00CE1F3C">
        <w:rPr>
          <w:rFonts w:cstheme="minorHAnsi"/>
        </w:rPr>
        <w:t xml:space="preserve"> – first</w:t>
      </w:r>
      <w:r w:rsidR="0063515A" w:rsidRPr="00CE1F3C">
        <w:rPr>
          <w:rFonts w:cstheme="minorHAnsi"/>
        </w:rPr>
        <w:t xml:space="preserve"> vote to approve</w:t>
      </w:r>
    </w:p>
    <w:p w14:paraId="6BF74100" w14:textId="6F2D7454" w:rsidR="00861906" w:rsidRPr="00CE1F3C" w:rsidRDefault="00861906" w:rsidP="00B26F63">
      <w:pPr>
        <w:pStyle w:val="ListParagraph"/>
        <w:numPr>
          <w:ilvl w:val="1"/>
          <w:numId w:val="1"/>
        </w:numPr>
        <w:tabs>
          <w:tab w:val="left" w:pos="900"/>
        </w:tabs>
        <w:spacing w:after="0"/>
        <w:jc w:val="both"/>
        <w:rPr>
          <w:rFonts w:cstheme="minorHAnsi"/>
        </w:rPr>
      </w:pPr>
      <w:r w:rsidRPr="00CE1F3C">
        <w:rPr>
          <w:rFonts w:cstheme="minorHAnsi"/>
        </w:rPr>
        <w:t>Bhumika – second</w:t>
      </w:r>
    </w:p>
    <w:p w14:paraId="09435A80" w14:textId="02CA5B55" w:rsidR="002545F7" w:rsidRPr="00CE1F3C" w:rsidRDefault="00861906" w:rsidP="00B26F63">
      <w:pPr>
        <w:pStyle w:val="ListParagraph"/>
        <w:numPr>
          <w:ilvl w:val="0"/>
          <w:numId w:val="1"/>
        </w:numPr>
        <w:tabs>
          <w:tab w:val="left" w:pos="900"/>
        </w:tabs>
        <w:spacing w:after="0"/>
        <w:jc w:val="both"/>
        <w:rPr>
          <w:rFonts w:cstheme="minorHAnsi"/>
        </w:rPr>
      </w:pPr>
      <w:r w:rsidRPr="00CE1F3C">
        <w:rPr>
          <w:rFonts w:cstheme="minorHAnsi"/>
        </w:rPr>
        <w:t>Board introductions</w:t>
      </w:r>
      <w:r w:rsidR="001E7BB4" w:rsidRPr="00CE1F3C">
        <w:rPr>
          <w:rFonts w:cstheme="minorHAnsi"/>
        </w:rPr>
        <w:t>/Newest Members</w:t>
      </w:r>
    </w:p>
    <w:p w14:paraId="281E7624" w14:textId="52CEEF6F" w:rsidR="001E7BB4" w:rsidRPr="00CE1F3C" w:rsidRDefault="001E7BB4" w:rsidP="00B26F63">
      <w:pPr>
        <w:pStyle w:val="ListParagraph"/>
        <w:numPr>
          <w:ilvl w:val="1"/>
          <w:numId w:val="1"/>
        </w:numPr>
        <w:tabs>
          <w:tab w:val="left" w:pos="900"/>
        </w:tabs>
        <w:spacing w:after="0"/>
        <w:jc w:val="both"/>
        <w:rPr>
          <w:rFonts w:cstheme="minorHAnsi"/>
        </w:rPr>
      </w:pPr>
      <w:r w:rsidRPr="00CE1F3C">
        <w:rPr>
          <w:rFonts w:cstheme="minorHAnsi"/>
        </w:rPr>
        <w:t>Anye Bonzell as secretary</w:t>
      </w:r>
    </w:p>
    <w:p w14:paraId="58841FF0" w14:textId="561F344C" w:rsidR="00D6413B" w:rsidRPr="00CE1F3C" w:rsidRDefault="001E7BB4" w:rsidP="00B26F63">
      <w:pPr>
        <w:pStyle w:val="ListParagraph"/>
        <w:numPr>
          <w:ilvl w:val="1"/>
          <w:numId w:val="1"/>
        </w:numPr>
        <w:tabs>
          <w:tab w:val="left" w:pos="900"/>
        </w:tabs>
        <w:spacing w:after="0"/>
        <w:jc w:val="both"/>
        <w:rPr>
          <w:rFonts w:cstheme="minorHAnsi"/>
        </w:rPr>
      </w:pPr>
      <w:r w:rsidRPr="00CE1F3C">
        <w:rPr>
          <w:rFonts w:cstheme="minorHAnsi"/>
        </w:rPr>
        <w:t>Cindy Pool</w:t>
      </w:r>
      <w:r w:rsidR="00890B16">
        <w:rPr>
          <w:rFonts w:cstheme="minorHAnsi"/>
        </w:rPr>
        <w:t>e</w:t>
      </w:r>
      <w:r w:rsidRPr="00CE1F3C">
        <w:rPr>
          <w:rFonts w:cstheme="minorHAnsi"/>
        </w:rPr>
        <w:t xml:space="preserve"> as membership chair</w:t>
      </w:r>
    </w:p>
    <w:p w14:paraId="6B40ED14" w14:textId="7F56F086" w:rsidR="00D6413B" w:rsidRPr="00CE1F3C" w:rsidRDefault="00D6413B" w:rsidP="00B26F63">
      <w:pPr>
        <w:pStyle w:val="ListParagraph"/>
        <w:numPr>
          <w:ilvl w:val="0"/>
          <w:numId w:val="1"/>
        </w:numPr>
        <w:tabs>
          <w:tab w:val="left" w:pos="900"/>
        </w:tabs>
        <w:spacing w:after="0"/>
        <w:jc w:val="both"/>
        <w:rPr>
          <w:rFonts w:cstheme="minorHAnsi"/>
        </w:rPr>
      </w:pPr>
      <w:r w:rsidRPr="00CE1F3C">
        <w:rPr>
          <w:rFonts w:cstheme="minorHAnsi"/>
        </w:rPr>
        <w:t>Ensure members are receiving executive board emails/month</w:t>
      </w:r>
      <w:r w:rsidR="00890B16">
        <w:rPr>
          <w:rFonts w:cstheme="minorHAnsi"/>
        </w:rPr>
        <w:t>ly</w:t>
      </w:r>
      <w:r w:rsidRPr="00CE1F3C">
        <w:rPr>
          <w:rFonts w:cstheme="minorHAnsi"/>
        </w:rPr>
        <w:t xml:space="preserve"> newsletters</w:t>
      </w:r>
    </w:p>
    <w:p w14:paraId="03B32C3E" w14:textId="32E621BD" w:rsidR="00D6413B" w:rsidRPr="00CE1F3C" w:rsidRDefault="00D6413B" w:rsidP="00B26F63">
      <w:pPr>
        <w:pStyle w:val="ListParagraph"/>
        <w:numPr>
          <w:ilvl w:val="1"/>
          <w:numId w:val="1"/>
        </w:numPr>
        <w:tabs>
          <w:tab w:val="left" w:pos="900"/>
        </w:tabs>
        <w:spacing w:after="0"/>
        <w:jc w:val="both"/>
        <w:rPr>
          <w:rFonts w:cstheme="minorHAnsi"/>
        </w:rPr>
      </w:pPr>
      <w:r w:rsidRPr="00CE1F3C">
        <w:rPr>
          <w:rFonts w:cstheme="minorHAnsi"/>
        </w:rPr>
        <w:t>Cindy to send out a test email after today’s meeting</w:t>
      </w:r>
    </w:p>
    <w:p w14:paraId="41A90F93" w14:textId="72E1842C" w:rsidR="003D0CA4" w:rsidRPr="00CE1F3C" w:rsidRDefault="003D0CA4" w:rsidP="00B26F63">
      <w:pPr>
        <w:pStyle w:val="ListParagraph"/>
        <w:numPr>
          <w:ilvl w:val="0"/>
          <w:numId w:val="1"/>
        </w:numPr>
        <w:tabs>
          <w:tab w:val="left" w:pos="900"/>
        </w:tabs>
        <w:spacing w:after="0"/>
        <w:jc w:val="both"/>
        <w:rPr>
          <w:rFonts w:cstheme="minorHAnsi"/>
        </w:rPr>
      </w:pPr>
      <w:r w:rsidRPr="00CE1F3C">
        <w:rPr>
          <w:rFonts w:cstheme="minorHAnsi"/>
        </w:rPr>
        <w:t>Belmont Capstone</w:t>
      </w:r>
      <w:r w:rsidR="007F29C3" w:rsidRPr="00CE1F3C">
        <w:rPr>
          <w:rFonts w:cstheme="minorHAnsi"/>
        </w:rPr>
        <w:t xml:space="preserve"> Project</w:t>
      </w:r>
      <w:r w:rsidRPr="00CE1F3C">
        <w:rPr>
          <w:rFonts w:cstheme="minorHAnsi"/>
        </w:rPr>
        <w:t>-Cassie</w:t>
      </w:r>
      <w:r w:rsidR="007F29C3" w:rsidRPr="00CE1F3C">
        <w:rPr>
          <w:rFonts w:cstheme="minorHAnsi"/>
        </w:rPr>
        <w:t xml:space="preserve"> Howe</w:t>
      </w:r>
      <w:r w:rsidR="0080296D" w:rsidRPr="00CE1F3C">
        <w:rPr>
          <w:rFonts w:cstheme="minorHAnsi"/>
        </w:rPr>
        <w:t xml:space="preserve"> </w:t>
      </w:r>
    </w:p>
    <w:p w14:paraId="50987A47" w14:textId="4B6D3D43" w:rsidR="0080296D" w:rsidRPr="00CE1F3C" w:rsidRDefault="0080296D" w:rsidP="00B26F63">
      <w:pPr>
        <w:pStyle w:val="ListParagraph"/>
        <w:numPr>
          <w:ilvl w:val="1"/>
          <w:numId w:val="1"/>
        </w:numPr>
        <w:tabs>
          <w:tab w:val="left" w:pos="900"/>
        </w:tabs>
        <w:spacing w:after="0"/>
        <w:jc w:val="both"/>
        <w:rPr>
          <w:rFonts w:cstheme="minorHAnsi"/>
        </w:rPr>
      </w:pPr>
      <w:r w:rsidRPr="00CE1F3C">
        <w:rPr>
          <w:rFonts w:cstheme="minorHAnsi"/>
        </w:rPr>
        <w:t>Focus on Practice Act</w:t>
      </w:r>
    </w:p>
    <w:p w14:paraId="38D402C4" w14:textId="53AD6574" w:rsidR="0080296D" w:rsidRPr="00CE1F3C" w:rsidRDefault="0080296D" w:rsidP="00B26F63">
      <w:pPr>
        <w:pStyle w:val="ListParagraph"/>
        <w:numPr>
          <w:ilvl w:val="1"/>
          <w:numId w:val="1"/>
        </w:numPr>
        <w:tabs>
          <w:tab w:val="left" w:pos="900"/>
        </w:tabs>
        <w:spacing w:after="0"/>
        <w:jc w:val="both"/>
        <w:rPr>
          <w:rFonts w:cstheme="minorHAnsi"/>
        </w:rPr>
      </w:pPr>
      <w:r w:rsidRPr="00CE1F3C">
        <w:rPr>
          <w:rFonts w:cstheme="minorHAnsi"/>
        </w:rPr>
        <w:t>Developing a deliverable document as a resource to explain start to finish the process of explaining the Practice Act</w:t>
      </w:r>
    </w:p>
    <w:p w14:paraId="3E19E5DD" w14:textId="7FEFF933" w:rsidR="0080296D" w:rsidRPr="00CE1F3C" w:rsidRDefault="0080296D" w:rsidP="00B26F63">
      <w:pPr>
        <w:pStyle w:val="ListParagraph"/>
        <w:numPr>
          <w:ilvl w:val="1"/>
          <w:numId w:val="1"/>
        </w:numPr>
        <w:tabs>
          <w:tab w:val="left" w:pos="900"/>
        </w:tabs>
        <w:spacing w:after="0"/>
        <w:jc w:val="both"/>
        <w:rPr>
          <w:rFonts w:cstheme="minorHAnsi"/>
        </w:rPr>
      </w:pPr>
      <w:r w:rsidRPr="00CE1F3C">
        <w:rPr>
          <w:rFonts w:cstheme="minorHAnsi"/>
        </w:rPr>
        <w:t>Developing a second resource, explaining specifically what telehealth guidelines are in our Practice Act</w:t>
      </w:r>
    </w:p>
    <w:p w14:paraId="6FDC836D" w14:textId="77777777" w:rsidR="00812E37" w:rsidRPr="00CE1F3C" w:rsidRDefault="00812E37" w:rsidP="00B26F63">
      <w:pPr>
        <w:pStyle w:val="ListParagraph"/>
        <w:tabs>
          <w:tab w:val="left" w:pos="900"/>
        </w:tabs>
        <w:spacing w:after="0"/>
        <w:ind w:left="1440"/>
        <w:jc w:val="both"/>
        <w:rPr>
          <w:rFonts w:cstheme="minorHAnsi"/>
        </w:rPr>
      </w:pPr>
    </w:p>
    <w:p w14:paraId="7CE00565" w14:textId="1E3AD358" w:rsidR="00861906" w:rsidRPr="00CE1F3C" w:rsidRDefault="00861906" w:rsidP="00B26F63">
      <w:pPr>
        <w:tabs>
          <w:tab w:val="left" w:pos="900"/>
        </w:tabs>
        <w:spacing w:after="0"/>
        <w:jc w:val="both"/>
        <w:rPr>
          <w:rFonts w:cstheme="minorHAnsi"/>
          <w:b/>
          <w:bCs/>
        </w:rPr>
      </w:pPr>
      <w:r w:rsidRPr="00CE1F3C">
        <w:rPr>
          <w:rFonts w:cstheme="minorHAnsi"/>
          <w:b/>
          <w:bCs/>
        </w:rPr>
        <w:t>Strategic Plan – Cindy Blackwell</w:t>
      </w:r>
    </w:p>
    <w:p w14:paraId="08F57042" w14:textId="79AFC1C4" w:rsidR="004B56F8" w:rsidRPr="00CE1F3C" w:rsidRDefault="00975DB4" w:rsidP="00B26F63">
      <w:pPr>
        <w:pStyle w:val="ListParagraph"/>
        <w:numPr>
          <w:ilvl w:val="0"/>
          <w:numId w:val="28"/>
        </w:numPr>
        <w:tabs>
          <w:tab w:val="left" w:pos="900"/>
        </w:tabs>
        <w:spacing w:after="0"/>
        <w:jc w:val="both"/>
        <w:rPr>
          <w:rFonts w:cstheme="minorHAnsi"/>
        </w:rPr>
      </w:pPr>
      <w:r w:rsidRPr="00CE1F3C">
        <w:rPr>
          <w:rFonts w:cstheme="minorHAnsi"/>
        </w:rPr>
        <w:t xml:space="preserve">Strategic plan has been written over a three-year plan (2021-2023). Cindy Blackwell, president term ending at the end of 2023. Elections will take place this coming </w:t>
      </w:r>
      <w:r w:rsidRPr="00CE1F3C">
        <w:rPr>
          <w:rFonts w:cstheme="minorHAnsi"/>
        </w:rPr>
        <w:lastRenderedPageBreak/>
        <w:t xml:space="preserve">October/November 2022 with President Elect to overlap during 2023 and takeover in January 2024. </w:t>
      </w:r>
    </w:p>
    <w:p w14:paraId="51CAA02C" w14:textId="379FCFD8" w:rsidR="006F5341" w:rsidRPr="00CE1F3C" w:rsidRDefault="006F5341" w:rsidP="00B26F63">
      <w:pPr>
        <w:pStyle w:val="ListParagraph"/>
        <w:numPr>
          <w:ilvl w:val="0"/>
          <w:numId w:val="28"/>
        </w:numPr>
        <w:tabs>
          <w:tab w:val="left" w:pos="900"/>
        </w:tabs>
        <w:spacing w:after="0"/>
        <w:jc w:val="both"/>
        <w:rPr>
          <w:rFonts w:cstheme="minorHAnsi"/>
        </w:rPr>
      </w:pPr>
      <w:r w:rsidRPr="00CE1F3C">
        <w:rPr>
          <w:rFonts w:cstheme="minorHAnsi"/>
        </w:rPr>
        <w:t xml:space="preserve">TNOTA Mission: To advance OT in Tennessee through education, advocacy, communication, and legislative involvement so that we can support high quality services and promote the benefits of our profession to the public, consumers, stakeholders, and legislators. We provide profession support to our members to advance the profession through communication, education, and advocacy. We strive to understand and represent the interests and concerns of our members. We want to improve the quality of OT services in our state. To enhance consumer health and </w:t>
      </w:r>
      <w:r w:rsidR="00304387" w:rsidRPr="00CE1F3C">
        <w:rPr>
          <w:rFonts w:cstheme="minorHAnsi"/>
        </w:rPr>
        <w:t>well-being</w:t>
      </w:r>
      <w:r w:rsidRPr="00CE1F3C">
        <w:rPr>
          <w:rFonts w:cstheme="minorHAnsi"/>
        </w:rPr>
        <w:t xml:space="preserve"> by promoting best practices for OT. Represent OT to the public and to promote the benefits of OT to the people to whom it </w:t>
      </w:r>
      <w:r w:rsidR="004C2EB5" w:rsidRPr="00CE1F3C">
        <w:rPr>
          <w:rFonts w:cstheme="minorHAnsi"/>
        </w:rPr>
        <w:t>matters:</w:t>
      </w:r>
      <w:r w:rsidRPr="00CE1F3C">
        <w:rPr>
          <w:rFonts w:cstheme="minorHAnsi"/>
        </w:rPr>
        <w:t xml:space="preserve"> consumers, stakeholders, legislators.</w:t>
      </w:r>
    </w:p>
    <w:p w14:paraId="0060D42A" w14:textId="268431FF" w:rsidR="004C2EB5" w:rsidRPr="00CE1F3C" w:rsidRDefault="004C2EB5" w:rsidP="00B26F63">
      <w:pPr>
        <w:pStyle w:val="ListParagraph"/>
        <w:numPr>
          <w:ilvl w:val="0"/>
          <w:numId w:val="28"/>
        </w:numPr>
        <w:tabs>
          <w:tab w:val="left" w:pos="900"/>
        </w:tabs>
        <w:spacing w:after="0"/>
        <w:jc w:val="both"/>
        <w:rPr>
          <w:rFonts w:cstheme="minorHAnsi"/>
        </w:rPr>
      </w:pPr>
      <w:r w:rsidRPr="00CE1F3C">
        <w:rPr>
          <w:rFonts w:cstheme="minorHAnsi"/>
        </w:rPr>
        <w:t xml:space="preserve">We have broken </w:t>
      </w:r>
      <w:r w:rsidR="00E43192" w:rsidRPr="00CE1F3C">
        <w:rPr>
          <w:rFonts w:cstheme="minorHAnsi"/>
        </w:rPr>
        <w:t xml:space="preserve">down </w:t>
      </w:r>
      <w:r w:rsidRPr="00CE1F3C">
        <w:rPr>
          <w:rFonts w:cstheme="minorHAnsi"/>
        </w:rPr>
        <w:t xml:space="preserve">the strategic plan into </w:t>
      </w:r>
      <w:r w:rsidR="002A3D87" w:rsidRPr="00CE1F3C">
        <w:rPr>
          <w:rFonts w:cstheme="minorHAnsi"/>
        </w:rPr>
        <w:t xml:space="preserve">six </w:t>
      </w:r>
      <w:r w:rsidRPr="00CE1F3C">
        <w:rPr>
          <w:rFonts w:cstheme="minorHAnsi"/>
        </w:rPr>
        <w:t>focus areas that align with our mission and vision</w:t>
      </w:r>
      <w:r w:rsidR="002A765D">
        <w:rPr>
          <w:rFonts w:cstheme="minorHAnsi"/>
        </w:rPr>
        <w:t>.</w:t>
      </w:r>
    </w:p>
    <w:p w14:paraId="442EED55" w14:textId="77777777" w:rsidR="00B26F63" w:rsidRPr="00CE1F3C" w:rsidRDefault="00B26F63" w:rsidP="00B26F63">
      <w:pPr>
        <w:tabs>
          <w:tab w:val="left" w:pos="900"/>
        </w:tabs>
        <w:spacing w:after="0"/>
        <w:rPr>
          <w:rFonts w:cstheme="minorHAnsi"/>
        </w:rPr>
      </w:pPr>
    </w:p>
    <w:p w14:paraId="55CE0765" w14:textId="5CFD2804" w:rsidR="004C2EB5" w:rsidRPr="00CE1F3C" w:rsidRDefault="00476EC2" w:rsidP="00B26F63">
      <w:pPr>
        <w:tabs>
          <w:tab w:val="left" w:pos="900"/>
        </w:tabs>
        <w:spacing w:after="0"/>
        <w:jc w:val="both"/>
        <w:rPr>
          <w:rFonts w:cstheme="minorHAnsi"/>
        </w:rPr>
      </w:pPr>
      <w:r w:rsidRPr="00CE1F3C">
        <w:rPr>
          <w:rFonts w:cstheme="minorHAnsi"/>
        </w:rPr>
        <w:t xml:space="preserve">Number </w:t>
      </w:r>
      <w:r w:rsidR="00750AD1" w:rsidRPr="00CE1F3C">
        <w:rPr>
          <w:rFonts w:cstheme="minorHAnsi"/>
        </w:rPr>
        <w:t>ONE</w:t>
      </w:r>
      <w:r w:rsidRPr="00CE1F3C">
        <w:rPr>
          <w:rFonts w:cstheme="minorHAnsi"/>
        </w:rPr>
        <w:t xml:space="preserve">: </w:t>
      </w:r>
      <w:r w:rsidR="00750AD1" w:rsidRPr="00CE1F3C">
        <w:rPr>
          <w:rFonts w:cstheme="minorHAnsi"/>
        </w:rPr>
        <w:t>EDUCATION</w:t>
      </w:r>
      <w:r w:rsidRPr="00CE1F3C">
        <w:rPr>
          <w:rFonts w:cstheme="minorHAnsi"/>
        </w:rPr>
        <w:t xml:space="preserve"> -- </w:t>
      </w:r>
      <w:r w:rsidR="004C2EB5" w:rsidRPr="00CE1F3C">
        <w:rPr>
          <w:rFonts w:cstheme="minorHAnsi"/>
        </w:rPr>
        <w:t>Continue to offer high quality CE to support best practice.</w:t>
      </w:r>
    </w:p>
    <w:p w14:paraId="76F4F6F1" w14:textId="77777777" w:rsidR="00B26F63" w:rsidRPr="00CE1F3C" w:rsidRDefault="00B26F63" w:rsidP="00B26F63">
      <w:pPr>
        <w:tabs>
          <w:tab w:val="left" w:pos="900"/>
        </w:tabs>
        <w:spacing w:after="0"/>
        <w:jc w:val="both"/>
        <w:rPr>
          <w:rFonts w:cstheme="minorHAnsi"/>
        </w:rPr>
      </w:pPr>
    </w:p>
    <w:p w14:paraId="6AD4EEC0" w14:textId="383BF252" w:rsidR="00476EC2" w:rsidRPr="00CE1F3C" w:rsidRDefault="00476EC2" w:rsidP="00B26F63">
      <w:pPr>
        <w:tabs>
          <w:tab w:val="left" w:pos="900"/>
        </w:tabs>
        <w:spacing w:after="0"/>
        <w:jc w:val="both"/>
        <w:rPr>
          <w:rFonts w:cstheme="minorHAnsi"/>
        </w:rPr>
      </w:pPr>
      <w:r w:rsidRPr="00CE1F3C">
        <w:rPr>
          <w:rFonts w:cstheme="minorHAnsi"/>
        </w:rPr>
        <w:tab/>
        <w:t xml:space="preserve">Celebrations: </w:t>
      </w:r>
    </w:p>
    <w:p w14:paraId="03878DDB" w14:textId="3225DC23" w:rsidR="00476EC2" w:rsidRPr="00CE1F3C" w:rsidRDefault="007F29C3" w:rsidP="00B26F63">
      <w:pPr>
        <w:pStyle w:val="ListParagraph"/>
        <w:numPr>
          <w:ilvl w:val="0"/>
          <w:numId w:val="3"/>
        </w:numPr>
        <w:tabs>
          <w:tab w:val="left" w:pos="900"/>
        </w:tabs>
        <w:spacing w:after="0"/>
        <w:jc w:val="both"/>
        <w:rPr>
          <w:rFonts w:cstheme="minorHAnsi"/>
        </w:rPr>
      </w:pPr>
      <w:r w:rsidRPr="00CE1F3C">
        <w:rPr>
          <w:rFonts w:cstheme="minorHAnsi"/>
        </w:rPr>
        <w:t xml:space="preserve">Continued </w:t>
      </w:r>
      <w:proofErr w:type="spellStart"/>
      <w:r w:rsidRPr="00CE1F3C">
        <w:rPr>
          <w:rFonts w:cstheme="minorHAnsi"/>
        </w:rPr>
        <w:t>AspireOT</w:t>
      </w:r>
      <w:proofErr w:type="spellEnd"/>
      <w:r w:rsidRPr="00CE1F3C">
        <w:rPr>
          <w:rFonts w:cstheme="minorHAnsi"/>
        </w:rPr>
        <w:t xml:space="preserve"> partnership and </w:t>
      </w:r>
      <w:r w:rsidR="00812E37" w:rsidRPr="00CE1F3C">
        <w:rPr>
          <w:rFonts w:cstheme="minorHAnsi"/>
        </w:rPr>
        <w:t xml:space="preserve">continued to provide </w:t>
      </w:r>
      <w:r w:rsidR="0090528C" w:rsidRPr="00CE1F3C">
        <w:rPr>
          <w:rFonts w:cstheme="minorHAnsi"/>
        </w:rPr>
        <w:t>high-quality</w:t>
      </w:r>
      <w:r w:rsidRPr="00CE1F3C">
        <w:rPr>
          <w:rFonts w:cstheme="minorHAnsi"/>
        </w:rPr>
        <w:t xml:space="preserve"> CE</w:t>
      </w:r>
      <w:r w:rsidR="0053546B">
        <w:rPr>
          <w:rFonts w:cstheme="minorHAnsi"/>
        </w:rPr>
        <w:t>.</w:t>
      </w:r>
    </w:p>
    <w:p w14:paraId="3CDA52B9" w14:textId="717AFD95" w:rsidR="007F29C3" w:rsidRPr="00CE1F3C" w:rsidRDefault="00812E37" w:rsidP="00B26F63">
      <w:pPr>
        <w:pStyle w:val="ListParagraph"/>
        <w:numPr>
          <w:ilvl w:val="0"/>
          <w:numId w:val="3"/>
        </w:numPr>
        <w:tabs>
          <w:tab w:val="left" w:pos="900"/>
        </w:tabs>
        <w:spacing w:after="0"/>
        <w:jc w:val="both"/>
        <w:rPr>
          <w:rFonts w:cstheme="minorHAnsi"/>
        </w:rPr>
      </w:pPr>
      <w:r w:rsidRPr="00CE1F3C">
        <w:rPr>
          <w:rFonts w:cstheme="minorHAnsi"/>
        </w:rPr>
        <w:t>We were able to r</w:t>
      </w:r>
      <w:r w:rsidR="007F29C3" w:rsidRPr="00CE1F3C">
        <w:rPr>
          <w:rFonts w:cstheme="minorHAnsi"/>
        </w:rPr>
        <w:t>eturn to in-person conference with virtual option</w:t>
      </w:r>
      <w:r w:rsidR="0053546B">
        <w:rPr>
          <w:rFonts w:cstheme="minorHAnsi"/>
        </w:rPr>
        <w:t>.</w:t>
      </w:r>
    </w:p>
    <w:p w14:paraId="1A1FE55E" w14:textId="165F394A" w:rsidR="007F29C3" w:rsidRPr="00CE1F3C" w:rsidRDefault="007F29C3" w:rsidP="00B26F63">
      <w:pPr>
        <w:pStyle w:val="ListParagraph"/>
        <w:numPr>
          <w:ilvl w:val="0"/>
          <w:numId w:val="3"/>
        </w:numPr>
        <w:tabs>
          <w:tab w:val="left" w:pos="900"/>
        </w:tabs>
        <w:spacing w:after="0"/>
        <w:jc w:val="both"/>
        <w:rPr>
          <w:rFonts w:cstheme="minorHAnsi"/>
        </w:rPr>
      </w:pPr>
      <w:r w:rsidRPr="00CE1F3C">
        <w:rPr>
          <w:rFonts w:cstheme="minorHAnsi"/>
        </w:rPr>
        <w:t>Launched CE approval process</w:t>
      </w:r>
      <w:r w:rsidR="0053546B">
        <w:rPr>
          <w:rFonts w:cstheme="minorHAnsi"/>
        </w:rPr>
        <w:t>.</w:t>
      </w:r>
    </w:p>
    <w:p w14:paraId="15E84A98" w14:textId="73305533" w:rsidR="007F29C3" w:rsidRPr="00CE1F3C" w:rsidRDefault="007F29C3" w:rsidP="00B26F63">
      <w:pPr>
        <w:pStyle w:val="ListParagraph"/>
        <w:numPr>
          <w:ilvl w:val="0"/>
          <w:numId w:val="3"/>
        </w:numPr>
        <w:tabs>
          <w:tab w:val="left" w:pos="900"/>
        </w:tabs>
        <w:spacing w:after="0"/>
        <w:jc w:val="both"/>
        <w:rPr>
          <w:rFonts w:cstheme="minorHAnsi"/>
        </w:rPr>
      </w:pPr>
      <w:r w:rsidRPr="00CE1F3C">
        <w:rPr>
          <w:rFonts w:cstheme="minorHAnsi"/>
        </w:rPr>
        <w:t>Continued success of suicide prevention courses</w:t>
      </w:r>
      <w:r w:rsidR="0053546B">
        <w:rPr>
          <w:rFonts w:cstheme="minorHAnsi"/>
        </w:rPr>
        <w:t>.</w:t>
      </w:r>
    </w:p>
    <w:p w14:paraId="51C58345" w14:textId="2041765F" w:rsidR="007F29C3" w:rsidRPr="00CE1F3C" w:rsidRDefault="00812E37" w:rsidP="00B26F63">
      <w:pPr>
        <w:pStyle w:val="ListParagraph"/>
        <w:numPr>
          <w:ilvl w:val="0"/>
          <w:numId w:val="3"/>
        </w:numPr>
        <w:tabs>
          <w:tab w:val="left" w:pos="900"/>
        </w:tabs>
        <w:spacing w:after="0"/>
        <w:jc w:val="both"/>
        <w:rPr>
          <w:rFonts w:cstheme="minorHAnsi"/>
        </w:rPr>
      </w:pPr>
      <w:r w:rsidRPr="00CE1F3C">
        <w:rPr>
          <w:rFonts w:cstheme="minorHAnsi"/>
        </w:rPr>
        <w:t xml:space="preserve">Continued </w:t>
      </w:r>
      <w:r w:rsidR="007F29C3" w:rsidRPr="00CE1F3C">
        <w:rPr>
          <w:rFonts w:cstheme="minorHAnsi"/>
        </w:rPr>
        <w:t>Orthotics workshop</w:t>
      </w:r>
      <w:r w:rsidR="0053546B">
        <w:rPr>
          <w:rFonts w:cstheme="minorHAnsi"/>
        </w:rPr>
        <w:t>.</w:t>
      </w:r>
    </w:p>
    <w:p w14:paraId="3F0143C7" w14:textId="77777777" w:rsidR="00750AD1" w:rsidRPr="00CE1F3C" w:rsidRDefault="00750AD1" w:rsidP="00B26F63">
      <w:pPr>
        <w:pStyle w:val="ListParagraph"/>
        <w:tabs>
          <w:tab w:val="left" w:pos="900"/>
        </w:tabs>
        <w:spacing w:after="0"/>
        <w:rPr>
          <w:rFonts w:cstheme="minorHAnsi"/>
        </w:rPr>
      </w:pPr>
    </w:p>
    <w:p w14:paraId="5AA439AB" w14:textId="22413212" w:rsidR="00750AD1" w:rsidRPr="00CE1F3C" w:rsidRDefault="00812E37" w:rsidP="00B26F63">
      <w:pPr>
        <w:pStyle w:val="ListParagraph"/>
        <w:tabs>
          <w:tab w:val="left" w:pos="900"/>
        </w:tabs>
        <w:spacing w:after="0"/>
        <w:jc w:val="both"/>
        <w:rPr>
          <w:rFonts w:cstheme="minorHAnsi"/>
        </w:rPr>
      </w:pPr>
      <w:r w:rsidRPr="00CE1F3C">
        <w:rPr>
          <w:rFonts w:cstheme="minorHAnsi"/>
        </w:rPr>
        <w:tab/>
      </w:r>
      <w:r w:rsidR="00750AD1" w:rsidRPr="00CE1F3C">
        <w:rPr>
          <w:rFonts w:cstheme="minorHAnsi"/>
        </w:rPr>
        <w:t>Goals:</w:t>
      </w:r>
    </w:p>
    <w:p w14:paraId="357564AA" w14:textId="2887E637" w:rsidR="00750AD1" w:rsidRPr="00CE1F3C" w:rsidRDefault="00750AD1" w:rsidP="00B26F63">
      <w:pPr>
        <w:pStyle w:val="ListParagraph"/>
        <w:numPr>
          <w:ilvl w:val="0"/>
          <w:numId w:val="2"/>
        </w:numPr>
        <w:tabs>
          <w:tab w:val="left" w:pos="900"/>
        </w:tabs>
        <w:spacing w:after="0"/>
        <w:jc w:val="both"/>
        <w:rPr>
          <w:rFonts w:cstheme="minorHAnsi"/>
        </w:rPr>
      </w:pPr>
      <w:r w:rsidRPr="00CE1F3C">
        <w:rPr>
          <w:rFonts w:cstheme="minorHAnsi"/>
        </w:rPr>
        <w:t xml:space="preserve">Continue to expand course offerings including suicide prevention and E&amp;J at least </w:t>
      </w:r>
      <w:r w:rsidR="00647F6C" w:rsidRPr="00CE1F3C">
        <w:rPr>
          <w:rFonts w:cstheme="minorHAnsi"/>
        </w:rPr>
        <w:t>three</w:t>
      </w:r>
      <w:r w:rsidRPr="00CE1F3C">
        <w:rPr>
          <w:rFonts w:cstheme="minorHAnsi"/>
        </w:rPr>
        <w:t xml:space="preserve"> times a year. </w:t>
      </w:r>
    </w:p>
    <w:p w14:paraId="676C13AE" w14:textId="11235105" w:rsidR="00750AD1" w:rsidRPr="00CE1F3C" w:rsidRDefault="00750AD1" w:rsidP="00B26F63">
      <w:pPr>
        <w:pStyle w:val="ListParagraph"/>
        <w:numPr>
          <w:ilvl w:val="0"/>
          <w:numId w:val="2"/>
        </w:numPr>
        <w:tabs>
          <w:tab w:val="left" w:pos="900"/>
        </w:tabs>
        <w:spacing w:after="0"/>
        <w:jc w:val="both"/>
        <w:rPr>
          <w:rFonts w:cstheme="minorHAnsi"/>
        </w:rPr>
      </w:pPr>
      <w:r w:rsidRPr="00CE1F3C">
        <w:rPr>
          <w:rFonts w:cstheme="minorHAnsi"/>
        </w:rPr>
        <w:t>Have some CE courses created that highlight the benefits of TNOTA membership</w:t>
      </w:r>
      <w:r w:rsidR="007F29C3" w:rsidRPr="00CE1F3C">
        <w:rPr>
          <w:rFonts w:cstheme="minorHAnsi"/>
        </w:rPr>
        <w:t>,</w:t>
      </w:r>
      <w:r w:rsidRPr="00CE1F3C">
        <w:rPr>
          <w:rFonts w:cstheme="minorHAnsi"/>
        </w:rPr>
        <w:t xml:space="preserve"> </w:t>
      </w:r>
      <w:r w:rsidR="007F29C3" w:rsidRPr="00CE1F3C">
        <w:rPr>
          <w:rFonts w:cstheme="minorHAnsi"/>
        </w:rPr>
        <w:t>m</w:t>
      </w:r>
      <w:r w:rsidRPr="00CE1F3C">
        <w:rPr>
          <w:rFonts w:cstheme="minorHAnsi"/>
        </w:rPr>
        <w:t>arketing to</w:t>
      </w:r>
      <w:r w:rsidR="00F050A6" w:rsidRPr="00CE1F3C">
        <w:rPr>
          <w:rFonts w:cstheme="minorHAnsi"/>
        </w:rPr>
        <w:t xml:space="preserve"> members and </w:t>
      </w:r>
      <w:proofErr w:type="gramStart"/>
      <w:r w:rsidR="00F050A6" w:rsidRPr="00CE1F3C">
        <w:rPr>
          <w:rFonts w:cstheme="minorHAnsi"/>
        </w:rPr>
        <w:t>non-members</w:t>
      </w:r>
      <w:r w:rsidRPr="00CE1F3C">
        <w:rPr>
          <w:rFonts w:cstheme="minorHAnsi"/>
        </w:rPr>
        <w:t>.</w:t>
      </w:r>
      <w:proofErr w:type="gramEnd"/>
      <w:r w:rsidRPr="00CE1F3C">
        <w:rPr>
          <w:rFonts w:cstheme="minorHAnsi"/>
        </w:rPr>
        <w:t xml:space="preserve"> Help to continue to build our numbers and show people all the benefits of membership.</w:t>
      </w:r>
    </w:p>
    <w:p w14:paraId="69E9D8DC" w14:textId="4BED3AE6" w:rsidR="00750AD1" w:rsidRPr="00CE1F3C" w:rsidRDefault="00F050A6" w:rsidP="00B26F63">
      <w:pPr>
        <w:pStyle w:val="ListParagraph"/>
        <w:numPr>
          <w:ilvl w:val="0"/>
          <w:numId w:val="2"/>
        </w:numPr>
        <w:tabs>
          <w:tab w:val="left" w:pos="900"/>
        </w:tabs>
        <w:spacing w:after="0"/>
        <w:jc w:val="both"/>
        <w:rPr>
          <w:rFonts w:cstheme="minorHAnsi"/>
        </w:rPr>
      </w:pPr>
      <w:r w:rsidRPr="00CE1F3C">
        <w:rPr>
          <w:rFonts w:cstheme="minorHAnsi"/>
        </w:rPr>
        <w:t xml:space="preserve">Host minimum </w:t>
      </w:r>
      <w:r w:rsidR="00647F6C" w:rsidRPr="00CE1F3C">
        <w:rPr>
          <w:rFonts w:cstheme="minorHAnsi"/>
        </w:rPr>
        <w:t>three</w:t>
      </w:r>
      <w:r w:rsidRPr="00CE1F3C">
        <w:rPr>
          <w:rFonts w:cstheme="minorHAnsi"/>
        </w:rPr>
        <w:t xml:space="preserve"> standalone workshops.</w:t>
      </w:r>
    </w:p>
    <w:p w14:paraId="73A6F6D6" w14:textId="44DA979F" w:rsidR="00750AD1" w:rsidRPr="00CE1F3C" w:rsidRDefault="00647F6C" w:rsidP="00B26F63">
      <w:pPr>
        <w:pStyle w:val="ListParagraph"/>
        <w:numPr>
          <w:ilvl w:val="0"/>
          <w:numId w:val="2"/>
        </w:numPr>
        <w:tabs>
          <w:tab w:val="left" w:pos="900"/>
        </w:tabs>
        <w:spacing w:after="0"/>
        <w:jc w:val="both"/>
        <w:rPr>
          <w:rFonts w:cstheme="minorHAnsi"/>
        </w:rPr>
      </w:pPr>
      <w:r w:rsidRPr="00CE1F3C">
        <w:rPr>
          <w:rFonts w:cstheme="minorHAnsi"/>
        </w:rPr>
        <w:t>Four</w:t>
      </w:r>
      <w:r w:rsidR="00F050A6" w:rsidRPr="00CE1F3C">
        <w:rPr>
          <w:rFonts w:cstheme="minorHAnsi"/>
        </w:rPr>
        <w:t xml:space="preserve"> courses of PAMS planned for 2022</w:t>
      </w:r>
      <w:r w:rsidR="0053546B">
        <w:rPr>
          <w:rFonts w:cstheme="minorHAnsi"/>
        </w:rPr>
        <w:t>.</w:t>
      </w:r>
    </w:p>
    <w:p w14:paraId="52046809" w14:textId="77D63F89" w:rsidR="00F050A6" w:rsidRPr="00CE1F3C" w:rsidRDefault="00750AD1" w:rsidP="00B26F63">
      <w:pPr>
        <w:pStyle w:val="ListParagraph"/>
        <w:numPr>
          <w:ilvl w:val="0"/>
          <w:numId w:val="2"/>
        </w:numPr>
        <w:tabs>
          <w:tab w:val="left" w:pos="900"/>
        </w:tabs>
        <w:spacing w:after="0"/>
        <w:jc w:val="both"/>
        <w:rPr>
          <w:rFonts w:cstheme="minorHAnsi"/>
        </w:rPr>
      </w:pPr>
      <w:r w:rsidRPr="00CE1F3C">
        <w:rPr>
          <w:rFonts w:cstheme="minorHAnsi"/>
        </w:rPr>
        <w:t xml:space="preserve">Promote </w:t>
      </w:r>
      <w:r w:rsidR="00F050A6" w:rsidRPr="00CE1F3C">
        <w:rPr>
          <w:rFonts w:cstheme="minorHAnsi"/>
        </w:rPr>
        <w:t xml:space="preserve">TNOTA Annual Conference. </w:t>
      </w:r>
      <w:r w:rsidR="002A68C6" w:rsidRPr="00CE1F3C">
        <w:rPr>
          <w:rFonts w:cstheme="minorHAnsi"/>
        </w:rPr>
        <w:t xml:space="preserve">Will </w:t>
      </w:r>
      <w:r w:rsidR="00812E37" w:rsidRPr="00CE1F3C">
        <w:rPr>
          <w:rFonts w:cstheme="minorHAnsi"/>
        </w:rPr>
        <w:t>attempt to set up</w:t>
      </w:r>
      <w:r w:rsidR="002A68C6" w:rsidRPr="00CE1F3C">
        <w:rPr>
          <w:rFonts w:cstheme="minorHAnsi"/>
        </w:rPr>
        <w:t xml:space="preserve"> 2023 conference location and dates a year in advance. (2022 in Memphis, 2023 in Middle TN)</w:t>
      </w:r>
      <w:r w:rsidR="00647F6C" w:rsidRPr="00CE1F3C">
        <w:rPr>
          <w:rFonts w:cstheme="minorHAnsi"/>
        </w:rPr>
        <w:t xml:space="preserve">. </w:t>
      </w:r>
    </w:p>
    <w:p w14:paraId="4C787D0D" w14:textId="73E6FB4D" w:rsidR="003C6A58" w:rsidRPr="00CE1F3C" w:rsidRDefault="003C6A58" w:rsidP="00B26F63">
      <w:pPr>
        <w:pStyle w:val="ListParagraph"/>
        <w:numPr>
          <w:ilvl w:val="0"/>
          <w:numId w:val="2"/>
        </w:numPr>
        <w:tabs>
          <w:tab w:val="left" w:pos="900"/>
        </w:tabs>
        <w:spacing w:after="0"/>
        <w:jc w:val="both"/>
        <w:rPr>
          <w:rFonts w:cstheme="minorHAnsi"/>
        </w:rPr>
      </w:pPr>
      <w:r w:rsidRPr="00CE1F3C">
        <w:rPr>
          <w:rFonts w:cstheme="minorHAnsi"/>
        </w:rPr>
        <w:t>We can continue to explore options for blended, virtual, and in</w:t>
      </w:r>
      <w:r w:rsidR="002A765D">
        <w:rPr>
          <w:rFonts w:cstheme="minorHAnsi"/>
        </w:rPr>
        <w:t>-</w:t>
      </w:r>
      <w:r w:rsidRPr="00CE1F3C">
        <w:rPr>
          <w:rFonts w:cstheme="minorHAnsi"/>
        </w:rPr>
        <w:t>person conference. Whether that is live streaming conference sessions or recording the session and host on Aspire OT platform.</w:t>
      </w:r>
    </w:p>
    <w:p w14:paraId="57849762" w14:textId="0C83A6CD" w:rsidR="003C6A58" w:rsidRPr="00CE1F3C" w:rsidRDefault="003C6A58" w:rsidP="00B26F63">
      <w:pPr>
        <w:pStyle w:val="ListParagraph"/>
        <w:numPr>
          <w:ilvl w:val="0"/>
          <w:numId w:val="2"/>
        </w:numPr>
        <w:tabs>
          <w:tab w:val="left" w:pos="900"/>
        </w:tabs>
        <w:spacing w:after="0"/>
        <w:jc w:val="both"/>
        <w:rPr>
          <w:rFonts w:cstheme="minorHAnsi"/>
        </w:rPr>
      </w:pPr>
      <w:r w:rsidRPr="00CE1F3C">
        <w:rPr>
          <w:rFonts w:cstheme="minorHAnsi"/>
        </w:rPr>
        <w:t xml:space="preserve">Maintain engagement and district events. </w:t>
      </w:r>
      <w:r w:rsidR="002A68C6" w:rsidRPr="00CE1F3C">
        <w:rPr>
          <w:rFonts w:cstheme="minorHAnsi"/>
        </w:rPr>
        <w:t xml:space="preserve">Return to networking and service/outreach events within districts as circumstances allow. Continue to explore virtual service options. </w:t>
      </w:r>
    </w:p>
    <w:p w14:paraId="31A2B741" w14:textId="5A4E08D9" w:rsidR="002A68C6" w:rsidRPr="00CE1F3C" w:rsidRDefault="002A68C6" w:rsidP="00B26F63">
      <w:pPr>
        <w:pStyle w:val="ListParagraph"/>
        <w:numPr>
          <w:ilvl w:val="0"/>
          <w:numId w:val="2"/>
        </w:numPr>
        <w:tabs>
          <w:tab w:val="left" w:pos="900"/>
        </w:tabs>
        <w:spacing w:after="0"/>
        <w:jc w:val="both"/>
        <w:rPr>
          <w:rFonts w:cstheme="minorHAnsi"/>
        </w:rPr>
      </w:pPr>
      <w:r w:rsidRPr="00CE1F3C">
        <w:rPr>
          <w:rFonts w:cstheme="minorHAnsi"/>
        </w:rPr>
        <w:t xml:space="preserve">Launch CE approval system in </w:t>
      </w:r>
      <w:proofErr w:type="spellStart"/>
      <w:r w:rsidRPr="00CE1F3C">
        <w:rPr>
          <w:rFonts w:cstheme="minorHAnsi"/>
        </w:rPr>
        <w:t>TrueApprove</w:t>
      </w:r>
      <w:proofErr w:type="spellEnd"/>
      <w:r w:rsidRPr="00CE1F3C">
        <w:rPr>
          <w:rFonts w:cstheme="minorHAnsi"/>
        </w:rPr>
        <w:t xml:space="preserve"> and disseminate info via announcements to stakeholders and social media. </w:t>
      </w:r>
    </w:p>
    <w:p w14:paraId="0F6D7C5F" w14:textId="5DAC046D" w:rsidR="00401660" w:rsidRPr="00CE1F3C" w:rsidRDefault="00401660" w:rsidP="00B26F63">
      <w:pPr>
        <w:pStyle w:val="ListParagraph"/>
        <w:numPr>
          <w:ilvl w:val="0"/>
          <w:numId w:val="2"/>
        </w:numPr>
        <w:tabs>
          <w:tab w:val="left" w:pos="900"/>
        </w:tabs>
        <w:spacing w:after="0"/>
        <w:jc w:val="both"/>
        <w:rPr>
          <w:rFonts w:cstheme="minorHAnsi"/>
        </w:rPr>
      </w:pPr>
      <w:r w:rsidRPr="00CE1F3C">
        <w:rPr>
          <w:rFonts w:cstheme="minorHAnsi"/>
        </w:rPr>
        <w:t xml:space="preserve">Would like to add a minimum of </w:t>
      </w:r>
      <w:r w:rsidR="00647F6C" w:rsidRPr="00CE1F3C">
        <w:rPr>
          <w:rFonts w:cstheme="minorHAnsi"/>
        </w:rPr>
        <w:t>two</w:t>
      </w:r>
      <w:r w:rsidRPr="00CE1F3C">
        <w:rPr>
          <w:rFonts w:cstheme="minorHAnsi"/>
        </w:rPr>
        <w:t xml:space="preserve"> people to the Continuing Ed </w:t>
      </w:r>
      <w:r w:rsidR="00772A0D" w:rsidRPr="00CE1F3C">
        <w:rPr>
          <w:rFonts w:cstheme="minorHAnsi"/>
        </w:rPr>
        <w:t xml:space="preserve">review </w:t>
      </w:r>
      <w:r w:rsidRPr="00CE1F3C">
        <w:rPr>
          <w:rFonts w:cstheme="minorHAnsi"/>
        </w:rPr>
        <w:t>committee</w:t>
      </w:r>
      <w:r w:rsidR="001F131A" w:rsidRPr="00CE1F3C">
        <w:rPr>
          <w:rFonts w:cstheme="minorHAnsi"/>
        </w:rPr>
        <w:t>.</w:t>
      </w:r>
    </w:p>
    <w:p w14:paraId="11B53C1B" w14:textId="77777777" w:rsidR="00B26F63" w:rsidRPr="00CE1F3C" w:rsidRDefault="00B26F63" w:rsidP="00B26F63">
      <w:pPr>
        <w:pStyle w:val="ListParagraph"/>
        <w:tabs>
          <w:tab w:val="left" w:pos="900"/>
        </w:tabs>
        <w:spacing w:after="0"/>
        <w:ind w:left="1440"/>
        <w:rPr>
          <w:rFonts w:cstheme="minorHAnsi"/>
        </w:rPr>
      </w:pPr>
    </w:p>
    <w:p w14:paraId="5771CC48" w14:textId="2DD8B1B5" w:rsidR="00B26F63" w:rsidRPr="00CE1F3C" w:rsidRDefault="00B26F63" w:rsidP="00B26F63">
      <w:pPr>
        <w:tabs>
          <w:tab w:val="left" w:pos="900"/>
        </w:tabs>
        <w:spacing w:after="0"/>
        <w:rPr>
          <w:rFonts w:cstheme="minorHAnsi"/>
        </w:rPr>
      </w:pPr>
    </w:p>
    <w:p w14:paraId="6D2634AF" w14:textId="77777777" w:rsidR="00B26F63" w:rsidRPr="00CE1F3C" w:rsidRDefault="00B26F63" w:rsidP="00B26F63">
      <w:pPr>
        <w:tabs>
          <w:tab w:val="left" w:pos="900"/>
        </w:tabs>
        <w:spacing w:after="0"/>
        <w:rPr>
          <w:rFonts w:cstheme="minorHAnsi"/>
        </w:rPr>
      </w:pPr>
    </w:p>
    <w:p w14:paraId="4CAB86B6" w14:textId="6EEB6440" w:rsidR="004C2EB5" w:rsidRPr="00CE1F3C" w:rsidRDefault="00476EC2" w:rsidP="00B26F63">
      <w:pPr>
        <w:tabs>
          <w:tab w:val="left" w:pos="900"/>
        </w:tabs>
        <w:spacing w:after="0"/>
        <w:jc w:val="both"/>
        <w:rPr>
          <w:rFonts w:cstheme="minorHAnsi"/>
        </w:rPr>
      </w:pPr>
      <w:r w:rsidRPr="00CE1F3C">
        <w:rPr>
          <w:rFonts w:cstheme="minorHAnsi"/>
        </w:rPr>
        <w:lastRenderedPageBreak/>
        <w:t xml:space="preserve">Number </w:t>
      </w:r>
      <w:r w:rsidR="001F131A" w:rsidRPr="00CE1F3C">
        <w:rPr>
          <w:rFonts w:cstheme="minorHAnsi"/>
        </w:rPr>
        <w:t>TWO</w:t>
      </w:r>
      <w:r w:rsidRPr="00CE1F3C">
        <w:rPr>
          <w:rFonts w:cstheme="minorHAnsi"/>
        </w:rPr>
        <w:t xml:space="preserve">: </w:t>
      </w:r>
      <w:r w:rsidR="001F131A" w:rsidRPr="00CE1F3C">
        <w:rPr>
          <w:rFonts w:cstheme="minorHAnsi"/>
        </w:rPr>
        <w:t xml:space="preserve">ADVOCACY -- </w:t>
      </w:r>
      <w:r w:rsidR="004C2EB5" w:rsidRPr="00CE1F3C">
        <w:rPr>
          <w:rFonts w:cstheme="minorHAnsi"/>
        </w:rPr>
        <w:t xml:space="preserve">Continue to advocate for OT through legislative action and grassroots efforts. </w:t>
      </w:r>
    </w:p>
    <w:p w14:paraId="65DFD886" w14:textId="77777777" w:rsidR="00B26F63" w:rsidRPr="00CE1F3C" w:rsidRDefault="00B26F63" w:rsidP="00B26F63">
      <w:pPr>
        <w:tabs>
          <w:tab w:val="left" w:pos="900"/>
        </w:tabs>
        <w:spacing w:after="0"/>
        <w:jc w:val="both"/>
        <w:rPr>
          <w:rFonts w:cstheme="minorHAnsi"/>
        </w:rPr>
      </w:pPr>
    </w:p>
    <w:p w14:paraId="53F18B59" w14:textId="0A0B6828" w:rsidR="001F131A" w:rsidRPr="00CE1F3C" w:rsidRDefault="001F131A" w:rsidP="00B26F63">
      <w:pPr>
        <w:tabs>
          <w:tab w:val="left" w:pos="900"/>
        </w:tabs>
        <w:spacing w:after="0"/>
        <w:jc w:val="both"/>
        <w:rPr>
          <w:rFonts w:cstheme="minorHAnsi"/>
        </w:rPr>
      </w:pPr>
      <w:r w:rsidRPr="00CE1F3C">
        <w:rPr>
          <w:rFonts w:cstheme="minorHAnsi"/>
        </w:rPr>
        <w:tab/>
        <w:t>Celebrations:</w:t>
      </w:r>
    </w:p>
    <w:p w14:paraId="736772C1" w14:textId="0A66E345" w:rsidR="00772A0D" w:rsidRPr="00CE1F3C" w:rsidRDefault="00772A0D" w:rsidP="00B26F63">
      <w:pPr>
        <w:pStyle w:val="ListParagraph"/>
        <w:numPr>
          <w:ilvl w:val="0"/>
          <w:numId w:val="4"/>
        </w:numPr>
        <w:tabs>
          <w:tab w:val="left" w:pos="900"/>
        </w:tabs>
        <w:spacing w:after="0"/>
        <w:jc w:val="both"/>
        <w:rPr>
          <w:rFonts w:cstheme="minorHAnsi"/>
        </w:rPr>
      </w:pPr>
      <w:r w:rsidRPr="00CE1F3C">
        <w:rPr>
          <w:rFonts w:cstheme="minorHAnsi"/>
        </w:rPr>
        <w:t>Telehealth, practice act statue updated</w:t>
      </w:r>
      <w:r w:rsidR="0053546B">
        <w:rPr>
          <w:rFonts w:cstheme="minorHAnsi"/>
        </w:rPr>
        <w:t>.</w:t>
      </w:r>
    </w:p>
    <w:p w14:paraId="2D290AD5" w14:textId="28298FDB" w:rsidR="00772A0D" w:rsidRPr="00CE1F3C" w:rsidRDefault="002611FF" w:rsidP="00B26F63">
      <w:pPr>
        <w:pStyle w:val="ListParagraph"/>
        <w:numPr>
          <w:ilvl w:val="0"/>
          <w:numId w:val="4"/>
        </w:numPr>
        <w:tabs>
          <w:tab w:val="left" w:pos="900"/>
        </w:tabs>
        <w:spacing w:after="0"/>
        <w:jc w:val="both"/>
        <w:rPr>
          <w:rFonts w:cstheme="minorHAnsi"/>
        </w:rPr>
      </w:pPr>
      <w:r w:rsidRPr="00CE1F3C">
        <w:rPr>
          <w:rFonts w:cstheme="minorHAnsi"/>
        </w:rPr>
        <w:t>Improved</w:t>
      </w:r>
      <w:r w:rsidR="00772A0D" w:rsidRPr="00CE1F3C">
        <w:rPr>
          <w:rFonts w:cstheme="minorHAnsi"/>
        </w:rPr>
        <w:t xml:space="preserve"> collaboration with speech therapist, physical therapist, chiropractors, and </w:t>
      </w:r>
      <w:r w:rsidRPr="00CE1F3C">
        <w:rPr>
          <w:rFonts w:cstheme="minorHAnsi"/>
        </w:rPr>
        <w:t>acupuncturists</w:t>
      </w:r>
      <w:r w:rsidR="0053546B">
        <w:rPr>
          <w:rFonts w:cstheme="minorHAnsi"/>
        </w:rPr>
        <w:t>.</w:t>
      </w:r>
    </w:p>
    <w:p w14:paraId="21C574AB" w14:textId="5D808A77" w:rsidR="00772A0D" w:rsidRPr="00CE1F3C" w:rsidRDefault="00772A0D" w:rsidP="00B26F63">
      <w:pPr>
        <w:pStyle w:val="ListParagraph"/>
        <w:numPr>
          <w:ilvl w:val="0"/>
          <w:numId w:val="4"/>
        </w:numPr>
        <w:tabs>
          <w:tab w:val="left" w:pos="900"/>
        </w:tabs>
        <w:spacing w:after="0"/>
        <w:jc w:val="both"/>
        <w:rPr>
          <w:rFonts w:cstheme="minorHAnsi"/>
        </w:rPr>
      </w:pPr>
      <w:r w:rsidRPr="00CE1F3C">
        <w:rPr>
          <w:rFonts w:cstheme="minorHAnsi"/>
        </w:rPr>
        <w:t>Practice Act Task Force propose rule changes sent to the l</w:t>
      </w:r>
      <w:r w:rsidR="002611FF" w:rsidRPr="00CE1F3C">
        <w:rPr>
          <w:rFonts w:cstheme="minorHAnsi"/>
        </w:rPr>
        <w:t>icensure board</w:t>
      </w:r>
      <w:r w:rsidR="0053546B">
        <w:rPr>
          <w:rFonts w:cstheme="minorHAnsi"/>
        </w:rPr>
        <w:t>.</w:t>
      </w:r>
    </w:p>
    <w:p w14:paraId="3BE9514F" w14:textId="274CE321" w:rsidR="00772A0D" w:rsidRPr="00CE1F3C" w:rsidRDefault="00AE11F7" w:rsidP="00B26F63">
      <w:pPr>
        <w:pStyle w:val="ListParagraph"/>
        <w:numPr>
          <w:ilvl w:val="0"/>
          <w:numId w:val="4"/>
        </w:numPr>
        <w:tabs>
          <w:tab w:val="left" w:pos="900"/>
        </w:tabs>
        <w:spacing w:after="0"/>
        <w:jc w:val="both"/>
        <w:rPr>
          <w:rFonts w:cstheme="minorHAnsi"/>
        </w:rPr>
      </w:pPr>
      <w:r w:rsidRPr="00CE1F3C">
        <w:rPr>
          <w:rFonts w:cstheme="minorHAnsi"/>
        </w:rPr>
        <w:t xml:space="preserve">We have expanded the </w:t>
      </w:r>
      <w:r w:rsidR="003508FB" w:rsidRPr="00CE1F3C">
        <w:rPr>
          <w:rFonts w:cstheme="minorHAnsi"/>
        </w:rPr>
        <w:t>Legislative corner and advocacy section of website</w:t>
      </w:r>
      <w:r w:rsidRPr="00CE1F3C">
        <w:rPr>
          <w:rFonts w:cstheme="minorHAnsi"/>
        </w:rPr>
        <w:t xml:space="preserve"> and </w:t>
      </w:r>
      <w:r w:rsidR="00647F6C" w:rsidRPr="00CE1F3C">
        <w:rPr>
          <w:rFonts w:cstheme="minorHAnsi"/>
        </w:rPr>
        <w:t>is regularly</w:t>
      </w:r>
      <w:r w:rsidRPr="00CE1F3C">
        <w:rPr>
          <w:rFonts w:cstheme="minorHAnsi"/>
        </w:rPr>
        <w:t xml:space="preserve"> updated</w:t>
      </w:r>
      <w:r w:rsidR="0053546B">
        <w:rPr>
          <w:rFonts w:cstheme="minorHAnsi"/>
        </w:rPr>
        <w:t>.</w:t>
      </w:r>
    </w:p>
    <w:p w14:paraId="665DBC50" w14:textId="4BB2320B" w:rsidR="003508FB" w:rsidRPr="00CE1F3C" w:rsidRDefault="003508FB" w:rsidP="00B26F63">
      <w:pPr>
        <w:pStyle w:val="ListParagraph"/>
        <w:numPr>
          <w:ilvl w:val="0"/>
          <w:numId w:val="4"/>
        </w:numPr>
        <w:tabs>
          <w:tab w:val="left" w:pos="900"/>
        </w:tabs>
        <w:spacing w:after="0"/>
        <w:jc w:val="both"/>
        <w:rPr>
          <w:rFonts w:cstheme="minorHAnsi"/>
        </w:rPr>
      </w:pPr>
      <w:r w:rsidRPr="00CE1F3C">
        <w:rPr>
          <w:rFonts w:cstheme="minorHAnsi"/>
        </w:rPr>
        <w:t xml:space="preserve">Public Resources (what is OT, Medicare changes, telehealth, LMN template) </w:t>
      </w:r>
      <w:r w:rsidR="00AE11F7" w:rsidRPr="00CE1F3C">
        <w:rPr>
          <w:rFonts w:cstheme="minorHAnsi"/>
        </w:rPr>
        <w:t>is now posted on our website</w:t>
      </w:r>
      <w:r w:rsidR="0053546B">
        <w:rPr>
          <w:rFonts w:cstheme="minorHAnsi"/>
        </w:rPr>
        <w:t>.</w:t>
      </w:r>
    </w:p>
    <w:p w14:paraId="410C88E7" w14:textId="0E36ADA9" w:rsidR="00AE11F7" w:rsidRPr="00CE1F3C" w:rsidRDefault="00AE11F7" w:rsidP="00B26F63">
      <w:pPr>
        <w:pStyle w:val="ListParagraph"/>
        <w:numPr>
          <w:ilvl w:val="0"/>
          <w:numId w:val="4"/>
        </w:numPr>
        <w:tabs>
          <w:tab w:val="left" w:pos="900"/>
        </w:tabs>
        <w:spacing w:after="0"/>
        <w:jc w:val="both"/>
        <w:rPr>
          <w:rFonts w:cstheme="minorHAnsi"/>
        </w:rPr>
      </w:pPr>
      <w:r w:rsidRPr="00CE1F3C">
        <w:rPr>
          <w:rFonts w:cstheme="minorHAnsi"/>
        </w:rPr>
        <w:t>Continued growth our of advocacy team</w:t>
      </w:r>
      <w:r w:rsidR="0053546B">
        <w:rPr>
          <w:rFonts w:cstheme="minorHAnsi"/>
        </w:rPr>
        <w:t>.</w:t>
      </w:r>
    </w:p>
    <w:p w14:paraId="1CDCD9F2" w14:textId="77777777" w:rsidR="00B26F63" w:rsidRPr="00CE1F3C" w:rsidRDefault="00B26F63" w:rsidP="00B26F63">
      <w:pPr>
        <w:pStyle w:val="ListParagraph"/>
        <w:tabs>
          <w:tab w:val="left" w:pos="900"/>
        </w:tabs>
        <w:spacing w:after="0"/>
        <w:ind w:left="1440"/>
        <w:jc w:val="both"/>
        <w:rPr>
          <w:rFonts w:cstheme="minorHAnsi"/>
        </w:rPr>
      </w:pPr>
    </w:p>
    <w:p w14:paraId="087C1DB2" w14:textId="6614B046" w:rsidR="008370C0" w:rsidRPr="00CE1F3C" w:rsidRDefault="008370C0" w:rsidP="00B26F63">
      <w:pPr>
        <w:tabs>
          <w:tab w:val="left" w:pos="900"/>
        </w:tabs>
        <w:spacing w:after="0"/>
        <w:jc w:val="both"/>
        <w:rPr>
          <w:rFonts w:cstheme="minorHAnsi"/>
        </w:rPr>
      </w:pPr>
      <w:r w:rsidRPr="00CE1F3C">
        <w:rPr>
          <w:rFonts w:cstheme="minorHAnsi"/>
        </w:rPr>
        <w:tab/>
        <w:t>Goals:</w:t>
      </w:r>
    </w:p>
    <w:p w14:paraId="42BB57C1" w14:textId="4F511BA8" w:rsidR="008370C0" w:rsidRPr="00CE1F3C" w:rsidRDefault="008370C0" w:rsidP="00B26F63">
      <w:pPr>
        <w:pStyle w:val="ListParagraph"/>
        <w:numPr>
          <w:ilvl w:val="0"/>
          <w:numId w:val="5"/>
        </w:numPr>
        <w:tabs>
          <w:tab w:val="left" w:pos="900"/>
        </w:tabs>
        <w:spacing w:after="0"/>
        <w:jc w:val="both"/>
        <w:rPr>
          <w:rFonts w:cstheme="minorHAnsi"/>
        </w:rPr>
      </w:pPr>
      <w:r w:rsidRPr="00CE1F3C">
        <w:rPr>
          <w:rFonts w:cstheme="minorHAnsi"/>
        </w:rPr>
        <w:t>Build capacity of our members for advocacy</w:t>
      </w:r>
      <w:r w:rsidR="00F92448" w:rsidRPr="00CE1F3C">
        <w:rPr>
          <w:rFonts w:cstheme="minorHAnsi"/>
        </w:rPr>
        <w:t>.</w:t>
      </w:r>
    </w:p>
    <w:p w14:paraId="09E35787" w14:textId="64FA2EA6" w:rsidR="008370C0" w:rsidRPr="00CE1F3C" w:rsidRDefault="008370C0" w:rsidP="00B26F63">
      <w:pPr>
        <w:pStyle w:val="ListParagraph"/>
        <w:numPr>
          <w:ilvl w:val="0"/>
          <w:numId w:val="5"/>
        </w:numPr>
        <w:tabs>
          <w:tab w:val="left" w:pos="900"/>
        </w:tabs>
        <w:spacing w:after="0"/>
        <w:jc w:val="both"/>
        <w:rPr>
          <w:rFonts w:cstheme="minorHAnsi"/>
        </w:rPr>
      </w:pPr>
      <w:r w:rsidRPr="00CE1F3C">
        <w:rPr>
          <w:rFonts w:cstheme="minorHAnsi"/>
        </w:rPr>
        <w:t xml:space="preserve">Build succession plan for the advocacy committee </w:t>
      </w:r>
      <w:r w:rsidR="003508FB" w:rsidRPr="00CE1F3C">
        <w:rPr>
          <w:rFonts w:cstheme="minorHAnsi"/>
        </w:rPr>
        <w:t>and add minimum three members.</w:t>
      </w:r>
    </w:p>
    <w:p w14:paraId="490ED9DC" w14:textId="3312F3C2" w:rsidR="00F92448" w:rsidRPr="00CE1F3C" w:rsidRDefault="00F92448" w:rsidP="00B26F63">
      <w:pPr>
        <w:pStyle w:val="ListParagraph"/>
        <w:numPr>
          <w:ilvl w:val="0"/>
          <w:numId w:val="5"/>
        </w:numPr>
        <w:tabs>
          <w:tab w:val="left" w:pos="900"/>
        </w:tabs>
        <w:spacing w:after="0"/>
        <w:jc w:val="both"/>
        <w:rPr>
          <w:rFonts w:cstheme="minorHAnsi"/>
        </w:rPr>
      </w:pPr>
      <w:r w:rsidRPr="00CE1F3C">
        <w:rPr>
          <w:rFonts w:cstheme="minorHAnsi"/>
        </w:rPr>
        <w:t>Identify emerging healthcare issues and develop strategies for talking</w:t>
      </w:r>
      <w:r w:rsidR="0063515A" w:rsidRPr="00CE1F3C">
        <w:rPr>
          <w:rFonts w:cstheme="minorHAnsi"/>
        </w:rPr>
        <w:t xml:space="preserve"> about</w:t>
      </w:r>
      <w:r w:rsidRPr="00CE1F3C">
        <w:rPr>
          <w:rFonts w:cstheme="minorHAnsi"/>
        </w:rPr>
        <w:t xml:space="preserve"> these in TN. Develop member talking points and fact sheets. </w:t>
      </w:r>
    </w:p>
    <w:p w14:paraId="643D33B1" w14:textId="477A0DAF" w:rsidR="00F92448" w:rsidRPr="00CE1F3C" w:rsidRDefault="00F92448" w:rsidP="00B26F63">
      <w:pPr>
        <w:pStyle w:val="ListParagraph"/>
        <w:numPr>
          <w:ilvl w:val="0"/>
          <w:numId w:val="5"/>
        </w:numPr>
        <w:tabs>
          <w:tab w:val="left" w:pos="900"/>
        </w:tabs>
        <w:spacing w:after="0"/>
        <w:jc w:val="both"/>
        <w:rPr>
          <w:rFonts w:cstheme="minorHAnsi"/>
        </w:rPr>
      </w:pPr>
      <w:r w:rsidRPr="00CE1F3C">
        <w:rPr>
          <w:rFonts w:cstheme="minorHAnsi"/>
        </w:rPr>
        <w:t>Continue to build out the handout resources for members</w:t>
      </w:r>
      <w:r w:rsidR="0053546B">
        <w:rPr>
          <w:rFonts w:cstheme="minorHAnsi"/>
        </w:rPr>
        <w:t>.</w:t>
      </w:r>
    </w:p>
    <w:p w14:paraId="3DA4DCB5" w14:textId="643F01EF" w:rsidR="00F92448" w:rsidRPr="00CE1F3C" w:rsidRDefault="00F92448" w:rsidP="00B26F63">
      <w:pPr>
        <w:pStyle w:val="ListParagraph"/>
        <w:numPr>
          <w:ilvl w:val="0"/>
          <w:numId w:val="5"/>
        </w:numPr>
        <w:tabs>
          <w:tab w:val="left" w:pos="900"/>
        </w:tabs>
        <w:spacing w:after="0"/>
        <w:jc w:val="both"/>
        <w:rPr>
          <w:rFonts w:cstheme="minorHAnsi"/>
        </w:rPr>
      </w:pPr>
      <w:r w:rsidRPr="00CE1F3C">
        <w:rPr>
          <w:rFonts w:cstheme="minorHAnsi"/>
        </w:rPr>
        <w:t>Host a “how to” advocacy or networking</w:t>
      </w:r>
      <w:r w:rsidR="003508FB" w:rsidRPr="00CE1F3C">
        <w:rPr>
          <w:rFonts w:cstheme="minorHAnsi"/>
        </w:rPr>
        <w:t>/CE</w:t>
      </w:r>
      <w:r w:rsidRPr="00CE1F3C">
        <w:rPr>
          <w:rFonts w:cstheme="minorHAnsi"/>
        </w:rPr>
        <w:t xml:space="preserve"> event</w:t>
      </w:r>
      <w:r w:rsidR="003508FB" w:rsidRPr="00CE1F3C">
        <w:rPr>
          <w:rFonts w:cstheme="minorHAnsi"/>
        </w:rPr>
        <w:t>.</w:t>
      </w:r>
    </w:p>
    <w:p w14:paraId="29DAF0B5" w14:textId="7EB188CE" w:rsidR="00F92448" w:rsidRPr="00CE1F3C" w:rsidRDefault="00F92448" w:rsidP="00B26F63">
      <w:pPr>
        <w:pStyle w:val="ListParagraph"/>
        <w:numPr>
          <w:ilvl w:val="0"/>
          <w:numId w:val="5"/>
        </w:numPr>
        <w:tabs>
          <w:tab w:val="left" w:pos="900"/>
        </w:tabs>
        <w:spacing w:after="0"/>
        <w:jc w:val="both"/>
        <w:rPr>
          <w:rFonts w:cstheme="minorHAnsi"/>
        </w:rPr>
      </w:pPr>
      <w:r w:rsidRPr="00CE1F3C">
        <w:rPr>
          <w:rFonts w:cstheme="minorHAnsi"/>
        </w:rPr>
        <w:t>Continue to represent our association legislatively.</w:t>
      </w:r>
    </w:p>
    <w:p w14:paraId="7BDA3F8B" w14:textId="551C9677" w:rsidR="003508FB" w:rsidRPr="00CE1F3C" w:rsidRDefault="003508FB" w:rsidP="00B26F63">
      <w:pPr>
        <w:pStyle w:val="ListParagraph"/>
        <w:numPr>
          <w:ilvl w:val="0"/>
          <w:numId w:val="5"/>
        </w:numPr>
        <w:tabs>
          <w:tab w:val="left" w:pos="900"/>
        </w:tabs>
        <w:spacing w:after="0"/>
        <w:jc w:val="both"/>
        <w:rPr>
          <w:rFonts w:cstheme="minorHAnsi"/>
        </w:rPr>
      </w:pPr>
      <w:r w:rsidRPr="00CE1F3C">
        <w:rPr>
          <w:rFonts w:cstheme="minorHAnsi"/>
        </w:rPr>
        <w:t xml:space="preserve">Continue to advocate for and update information on telehealth reimbursement and access. </w:t>
      </w:r>
    </w:p>
    <w:p w14:paraId="44C53C81" w14:textId="6C55C70C" w:rsidR="003508FB" w:rsidRPr="00CE1F3C" w:rsidRDefault="003508FB" w:rsidP="00B26F63">
      <w:pPr>
        <w:pStyle w:val="ListParagraph"/>
        <w:numPr>
          <w:ilvl w:val="0"/>
          <w:numId w:val="5"/>
        </w:numPr>
        <w:tabs>
          <w:tab w:val="left" w:pos="900"/>
        </w:tabs>
        <w:spacing w:after="0"/>
        <w:jc w:val="both"/>
        <w:rPr>
          <w:rFonts w:cstheme="minorHAnsi"/>
        </w:rPr>
      </w:pPr>
      <w:r w:rsidRPr="00CE1F3C">
        <w:rPr>
          <w:rFonts w:cstheme="minorHAnsi"/>
        </w:rPr>
        <w:t xml:space="preserve">Monitor status of OT licensure compact nationally. </w:t>
      </w:r>
    </w:p>
    <w:p w14:paraId="31C211A5" w14:textId="1A896EF8" w:rsidR="003508FB" w:rsidRPr="00CE1F3C" w:rsidRDefault="003508FB" w:rsidP="00B26F63">
      <w:pPr>
        <w:pStyle w:val="ListParagraph"/>
        <w:numPr>
          <w:ilvl w:val="0"/>
          <w:numId w:val="5"/>
        </w:numPr>
        <w:tabs>
          <w:tab w:val="left" w:pos="900"/>
        </w:tabs>
        <w:spacing w:after="0"/>
        <w:jc w:val="both"/>
        <w:rPr>
          <w:rFonts w:cstheme="minorHAnsi"/>
        </w:rPr>
      </w:pPr>
      <w:r w:rsidRPr="00CE1F3C">
        <w:rPr>
          <w:rFonts w:cstheme="minorHAnsi"/>
        </w:rPr>
        <w:t xml:space="preserve">Continue to </w:t>
      </w:r>
      <w:r w:rsidR="00647F6C" w:rsidRPr="00CE1F3C">
        <w:rPr>
          <w:rFonts w:cstheme="minorHAnsi"/>
        </w:rPr>
        <w:t>collaborate</w:t>
      </w:r>
      <w:r w:rsidRPr="00CE1F3C">
        <w:rPr>
          <w:rFonts w:cstheme="minorHAnsi"/>
        </w:rPr>
        <w:t xml:space="preserve"> with legislative sponsors to pass Practice Act amendment </w:t>
      </w:r>
      <w:r w:rsidR="003208A8" w:rsidRPr="00CE1F3C">
        <w:rPr>
          <w:rFonts w:cstheme="minorHAnsi"/>
        </w:rPr>
        <w:t xml:space="preserve">for telehealth, dry needling, </w:t>
      </w:r>
      <w:r w:rsidR="00415299" w:rsidRPr="00CE1F3C">
        <w:rPr>
          <w:rFonts w:cstheme="minorHAnsi"/>
        </w:rPr>
        <w:t xml:space="preserve">and </w:t>
      </w:r>
      <w:r w:rsidR="003208A8" w:rsidRPr="00CE1F3C">
        <w:rPr>
          <w:rFonts w:cstheme="minorHAnsi"/>
        </w:rPr>
        <w:t xml:space="preserve">OTD experiential component. </w:t>
      </w:r>
    </w:p>
    <w:p w14:paraId="245F126E" w14:textId="0EB397E8" w:rsidR="00F92448" w:rsidRPr="00CE1F3C" w:rsidRDefault="003208A8" w:rsidP="00B26F63">
      <w:pPr>
        <w:pStyle w:val="ListParagraph"/>
        <w:numPr>
          <w:ilvl w:val="0"/>
          <w:numId w:val="5"/>
        </w:numPr>
        <w:tabs>
          <w:tab w:val="left" w:pos="900"/>
        </w:tabs>
        <w:spacing w:after="0"/>
        <w:jc w:val="both"/>
        <w:rPr>
          <w:rFonts w:cstheme="minorHAnsi"/>
        </w:rPr>
      </w:pPr>
      <w:r w:rsidRPr="00CE1F3C">
        <w:rPr>
          <w:rFonts w:cstheme="minorHAnsi"/>
        </w:rPr>
        <w:t xml:space="preserve">Introduce and adopt updated rules and regulations for OT. </w:t>
      </w:r>
    </w:p>
    <w:p w14:paraId="1AD76185" w14:textId="17BC09A8" w:rsidR="003208A8" w:rsidRPr="00CE1F3C" w:rsidRDefault="003208A8" w:rsidP="00B26F63">
      <w:pPr>
        <w:pStyle w:val="ListParagraph"/>
        <w:numPr>
          <w:ilvl w:val="0"/>
          <w:numId w:val="5"/>
        </w:numPr>
        <w:tabs>
          <w:tab w:val="left" w:pos="900"/>
        </w:tabs>
        <w:spacing w:after="0"/>
        <w:jc w:val="both"/>
        <w:rPr>
          <w:rFonts w:cstheme="minorHAnsi"/>
        </w:rPr>
      </w:pPr>
      <w:r w:rsidRPr="00CE1F3C">
        <w:rPr>
          <w:rFonts w:cstheme="minorHAnsi"/>
        </w:rPr>
        <w:t xml:space="preserve">Continue to build relationships with legislators. </w:t>
      </w:r>
    </w:p>
    <w:p w14:paraId="601EE7FC" w14:textId="77777777" w:rsidR="00B26F63" w:rsidRPr="00CE1F3C" w:rsidRDefault="00B26F63" w:rsidP="00B26F63">
      <w:pPr>
        <w:tabs>
          <w:tab w:val="left" w:pos="900"/>
        </w:tabs>
        <w:spacing w:after="0"/>
        <w:jc w:val="both"/>
        <w:rPr>
          <w:rFonts w:cstheme="minorHAnsi"/>
        </w:rPr>
      </w:pPr>
    </w:p>
    <w:p w14:paraId="0AD5545D" w14:textId="73637462" w:rsidR="004C2EB5" w:rsidRPr="00CE1F3C" w:rsidRDefault="00C521DA" w:rsidP="00B26F63">
      <w:pPr>
        <w:tabs>
          <w:tab w:val="left" w:pos="900"/>
        </w:tabs>
        <w:spacing w:after="0"/>
        <w:jc w:val="both"/>
        <w:rPr>
          <w:rFonts w:cstheme="minorHAnsi"/>
        </w:rPr>
      </w:pPr>
      <w:r w:rsidRPr="00CE1F3C">
        <w:rPr>
          <w:rFonts w:cstheme="minorHAnsi"/>
        </w:rPr>
        <w:t xml:space="preserve">Number THREE: COMMUNICATION -- </w:t>
      </w:r>
      <w:r w:rsidR="007A5948" w:rsidRPr="00CE1F3C">
        <w:rPr>
          <w:rFonts w:cstheme="minorHAnsi"/>
        </w:rPr>
        <w:t>We will</w:t>
      </w:r>
      <w:r w:rsidR="004C2EB5" w:rsidRPr="00CE1F3C">
        <w:rPr>
          <w:rFonts w:cstheme="minorHAnsi"/>
        </w:rPr>
        <w:t xml:space="preserve"> communicate regularly with members and stakeholders to represent OT by sharing our actions and victories and be a resource authority and public voice for OT. This includes actively listening to not only our members but also others in the OT world.</w:t>
      </w:r>
    </w:p>
    <w:p w14:paraId="4974C425" w14:textId="77777777" w:rsidR="00B26F63" w:rsidRPr="00CE1F3C" w:rsidRDefault="00B26F63" w:rsidP="00B26F63">
      <w:pPr>
        <w:tabs>
          <w:tab w:val="left" w:pos="900"/>
        </w:tabs>
        <w:spacing w:after="0"/>
        <w:rPr>
          <w:rFonts w:cstheme="minorHAnsi"/>
        </w:rPr>
      </w:pPr>
    </w:p>
    <w:p w14:paraId="03969E64" w14:textId="131F776A" w:rsidR="00C521DA" w:rsidRPr="00CE1F3C" w:rsidRDefault="00C521DA" w:rsidP="00B26F63">
      <w:pPr>
        <w:tabs>
          <w:tab w:val="left" w:pos="900"/>
        </w:tabs>
        <w:spacing w:after="0"/>
        <w:rPr>
          <w:rFonts w:cstheme="minorHAnsi"/>
        </w:rPr>
      </w:pPr>
      <w:r w:rsidRPr="00CE1F3C">
        <w:rPr>
          <w:rFonts w:cstheme="minorHAnsi"/>
        </w:rPr>
        <w:tab/>
        <w:t>Celebrations:</w:t>
      </w:r>
    </w:p>
    <w:p w14:paraId="3934DC60" w14:textId="62B0E1D1" w:rsidR="00C521DA" w:rsidRPr="00CE1F3C" w:rsidRDefault="0084028E" w:rsidP="00B26F63">
      <w:pPr>
        <w:pStyle w:val="ListParagraph"/>
        <w:numPr>
          <w:ilvl w:val="0"/>
          <w:numId w:val="6"/>
        </w:numPr>
        <w:tabs>
          <w:tab w:val="left" w:pos="900"/>
        </w:tabs>
        <w:spacing w:after="0"/>
        <w:rPr>
          <w:rFonts w:cstheme="minorHAnsi"/>
        </w:rPr>
      </w:pPr>
      <w:r w:rsidRPr="00CE1F3C">
        <w:rPr>
          <w:rFonts w:cstheme="minorHAnsi"/>
        </w:rPr>
        <w:t>Growth</w:t>
      </w:r>
      <w:r w:rsidR="00C521DA" w:rsidRPr="00CE1F3C">
        <w:rPr>
          <w:rFonts w:cstheme="minorHAnsi"/>
        </w:rPr>
        <w:t xml:space="preserve"> in our social media engagement</w:t>
      </w:r>
      <w:r w:rsidR="0053546B">
        <w:rPr>
          <w:rFonts w:cstheme="minorHAnsi"/>
        </w:rPr>
        <w:t>.</w:t>
      </w:r>
    </w:p>
    <w:p w14:paraId="4BBAFBF9" w14:textId="36D3FC52" w:rsidR="00C521DA" w:rsidRPr="00CE1F3C" w:rsidRDefault="0084028E" w:rsidP="00B26F63">
      <w:pPr>
        <w:pStyle w:val="ListParagraph"/>
        <w:numPr>
          <w:ilvl w:val="0"/>
          <w:numId w:val="6"/>
        </w:numPr>
        <w:tabs>
          <w:tab w:val="left" w:pos="900"/>
        </w:tabs>
        <w:spacing w:after="0"/>
        <w:rPr>
          <w:rFonts w:cstheme="minorHAnsi"/>
        </w:rPr>
      </w:pPr>
      <w:r w:rsidRPr="00CE1F3C">
        <w:rPr>
          <w:rFonts w:cstheme="minorHAnsi"/>
        </w:rPr>
        <w:t xml:space="preserve">Improved and streamlined </w:t>
      </w:r>
      <w:r w:rsidR="00647F6C" w:rsidRPr="00CE1F3C">
        <w:rPr>
          <w:rFonts w:cstheme="minorHAnsi"/>
        </w:rPr>
        <w:t>fresh look</w:t>
      </w:r>
      <w:r w:rsidRPr="00CE1F3C">
        <w:rPr>
          <w:rFonts w:cstheme="minorHAnsi"/>
        </w:rPr>
        <w:t xml:space="preserve"> of email communication, as well as submission process</w:t>
      </w:r>
      <w:r w:rsidR="0053546B">
        <w:rPr>
          <w:rFonts w:cstheme="minorHAnsi"/>
        </w:rPr>
        <w:t>.</w:t>
      </w:r>
    </w:p>
    <w:p w14:paraId="30E632B6" w14:textId="7D83B71E" w:rsidR="0084028E" w:rsidRPr="00CE1F3C" w:rsidRDefault="0084028E" w:rsidP="00B26F63">
      <w:pPr>
        <w:pStyle w:val="ListParagraph"/>
        <w:numPr>
          <w:ilvl w:val="0"/>
          <w:numId w:val="6"/>
        </w:numPr>
        <w:tabs>
          <w:tab w:val="left" w:pos="900"/>
        </w:tabs>
        <w:spacing w:after="0"/>
        <w:rPr>
          <w:rFonts w:cstheme="minorHAnsi"/>
        </w:rPr>
      </w:pPr>
      <w:r w:rsidRPr="00CE1F3C">
        <w:rPr>
          <w:rFonts w:cstheme="minorHAnsi"/>
        </w:rPr>
        <w:t>Excellent responsiveness to emails and voicemails</w:t>
      </w:r>
      <w:r w:rsidR="0053546B">
        <w:rPr>
          <w:rFonts w:cstheme="minorHAnsi"/>
        </w:rPr>
        <w:t>.</w:t>
      </w:r>
    </w:p>
    <w:p w14:paraId="32966E60" w14:textId="4114F83A" w:rsidR="0084028E" w:rsidRPr="00CE1F3C" w:rsidRDefault="0084028E" w:rsidP="00B26F63">
      <w:pPr>
        <w:pStyle w:val="ListParagraph"/>
        <w:numPr>
          <w:ilvl w:val="0"/>
          <w:numId w:val="6"/>
        </w:numPr>
        <w:tabs>
          <w:tab w:val="left" w:pos="900"/>
        </w:tabs>
        <w:spacing w:after="0"/>
        <w:rPr>
          <w:rFonts w:cstheme="minorHAnsi"/>
        </w:rPr>
      </w:pPr>
      <w:r w:rsidRPr="00CE1F3C">
        <w:rPr>
          <w:rFonts w:cstheme="minorHAnsi"/>
        </w:rPr>
        <w:t>Incorporated FAQ page on licensure changes</w:t>
      </w:r>
      <w:r w:rsidR="0053546B">
        <w:rPr>
          <w:rFonts w:cstheme="minorHAnsi"/>
        </w:rPr>
        <w:t>.</w:t>
      </w:r>
    </w:p>
    <w:p w14:paraId="268DEC80" w14:textId="5C83AC80" w:rsidR="00B26F63" w:rsidRPr="00CE1F3C" w:rsidRDefault="0084028E" w:rsidP="00B26F63">
      <w:pPr>
        <w:pStyle w:val="ListParagraph"/>
        <w:numPr>
          <w:ilvl w:val="0"/>
          <w:numId w:val="6"/>
        </w:numPr>
        <w:tabs>
          <w:tab w:val="left" w:pos="900"/>
        </w:tabs>
        <w:spacing w:after="0"/>
        <w:rPr>
          <w:rFonts w:cstheme="minorHAnsi"/>
        </w:rPr>
      </w:pPr>
      <w:r w:rsidRPr="00CE1F3C">
        <w:rPr>
          <w:rFonts w:cstheme="minorHAnsi"/>
        </w:rPr>
        <w:t>New team members</w:t>
      </w:r>
      <w:r w:rsidR="0053546B">
        <w:rPr>
          <w:rFonts w:cstheme="minorHAnsi"/>
        </w:rPr>
        <w:t>.</w:t>
      </w:r>
    </w:p>
    <w:p w14:paraId="545574C8" w14:textId="77777777" w:rsidR="00B26F63" w:rsidRPr="00CE1F3C" w:rsidRDefault="00B26F63" w:rsidP="00237ABE">
      <w:pPr>
        <w:pStyle w:val="ListParagraph"/>
        <w:tabs>
          <w:tab w:val="left" w:pos="900"/>
        </w:tabs>
        <w:spacing w:after="0"/>
        <w:ind w:left="1800"/>
        <w:jc w:val="both"/>
        <w:rPr>
          <w:rFonts w:cstheme="minorHAnsi"/>
        </w:rPr>
      </w:pPr>
    </w:p>
    <w:p w14:paraId="67F7BCEF" w14:textId="45470AED" w:rsidR="00C521DA" w:rsidRPr="00CE1F3C" w:rsidRDefault="00C521DA" w:rsidP="00237ABE">
      <w:pPr>
        <w:tabs>
          <w:tab w:val="left" w:pos="900"/>
        </w:tabs>
        <w:spacing w:after="0"/>
        <w:jc w:val="both"/>
        <w:rPr>
          <w:rFonts w:cstheme="minorHAnsi"/>
        </w:rPr>
      </w:pPr>
      <w:r w:rsidRPr="00CE1F3C">
        <w:rPr>
          <w:rFonts w:cstheme="minorHAnsi"/>
        </w:rPr>
        <w:tab/>
        <w:t>Goals:</w:t>
      </w:r>
    </w:p>
    <w:p w14:paraId="57272B1D" w14:textId="477E3259" w:rsidR="0084028E" w:rsidRPr="00CE1F3C" w:rsidRDefault="0084028E" w:rsidP="00237ABE">
      <w:pPr>
        <w:pStyle w:val="ListParagraph"/>
        <w:numPr>
          <w:ilvl w:val="0"/>
          <w:numId w:val="7"/>
        </w:numPr>
        <w:tabs>
          <w:tab w:val="left" w:pos="900"/>
        </w:tabs>
        <w:spacing w:after="0"/>
        <w:jc w:val="both"/>
        <w:rPr>
          <w:rFonts w:cstheme="minorHAnsi"/>
        </w:rPr>
      </w:pPr>
      <w:r w:rsidRPr="00CE1F3C">
        <w:rPr>
          <w:rFonts w:cstheme="minorHAnsi"/>
        </w:rPr>
        <w:t>Continue strong communications efforts to board members with increase reach and engagement on social media posts.</w:t>
      </w:r>
    </w:p>
    <w:p w14:paraId="4F5E51B4" w14:textId="4E93A645" w:rsidR="0084028E" w:rsidRPr="00CE1F3C" w:rsidRDefault="0084028E" w:rsidP="00237ABE">
      <w:pPr>
        <w:pStyle w:val="ListParagraph"/>
        <w:numPr>
          <w:ilvl w:val="0"/>
          <w:numId w:val="7"/>
        </w:numPr>
        <w:tabs>
          <w:tab w:val="left" w:pos="900"/>
        </w:tabs>
        <w:spacing w:after="0"/>
        <w:jc w:val="both"/>
        <w:rPr>
          <w:rFonts w:cstheme="minorHAnsi"/>
        </w:rPr>
      </w:pPr>
      <w:r w:rsidRPr="00CE1F3C">
        <w:rPr>
          <w:rFonts w:cstheme="minorHAnsi"/>
        </w:rPr>
        <w:lastRenderedPageBreak/>
        <w:t xml:space="preserve">Continue “meet TNOTA leadership” on social media posts in addition to continue member spotlights. </w:t>
      </w:r>
    </w:p>
    <w:p w14:paraId="115E92C4" w14:textId="75DBCAB3" w:rsidR="0084028E" w:rsidRPr="00CE1F3C" w:rsidRDefault="0084028E" w:rsidP="00237ABE">
      <w:pPr>
        <w:pStyle w:val="ListParagraph"/>
        <w:numPr>
          <w:ilvl w:val="0"/>
          <w:numId w:val="7"/>
        </w:numPr>
        <w:tabs>
          <w:tab w:val="left" w:pos="900"/>
        </w:tabs>
        <w:spacing w:after="0"/>
        <w:jc w:val="both"/>
        <w:rPr>
          <w:rFonts w:cstheme="minorHAnsi"/>
        </w:rPr>
      </w:pPr>
      <w:r w:rsidRPr="00CE1F3C">
        <w:rPr>
          <w:rFonts w:cstheme="minorHAnsi"/>
        </w:rPr>
        <w:t>Revive “member benefit of the month” posts</w:t>
      </w:r>
      <w:r w:rsidR="006D2E48" w:rsidRPr="00CE1F3C">
        <w:rPr>
          <w:rFonts w:cstheme="minorHAnsi"/>
        </w:rPr>
        <w:t xml:space="preserve"> as reminder of value of membership with TNOTA. </w:t>
      </w:r>
    </w:p>
    <w:p w14:paraId="0BFC3815" w14:textId="06629B1C"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 xml:space="preserve">Enhance community outreach efforts through continually building partnerships with leadership of other professional associations in allied health (PT, ST, ABA) and disability community. </w:t>
      </w:r>
    </w:p>
    <w:p w14:paraId="0FE525BD" w14:textId="4152D048"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 xml:space="preserve">Maintain relationships with OT/OTA programs in TN and complete annual marketing presentations to OT/OTA programs. </w:t>
      </w:r>
    </w:p>
    <w:p w14:paraId="7A52C313" w14:textId="5E9D641D"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 xml:space="preserve">Work with OT/OTA programs to have students create and share papers, projects, etc. for members only section of website. </w:t>
      </w:r>
    </w:p>
    <w:p w14:paraId="57169775" w14:textId="1194E39A"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 xml:space="preserve">Host a booth at job fair, health fair to increase visibility and profile of OT (pending COVID restrictions). </w:t>
      </w:r>
    </w:p>
    <w:p w14:paraId="3D4601DB" w14:textId="7355DEBD" w:rsidR="006D2E48" w:rsidRPr="00CE1F3C" w:rsidRDefault="006D2E48" w:rsidP="00237ABE">
      <w:pPr>
        <w:pStyle w:val="ListParagraph"/>
        <w:numPr>
          <w:ilvl w:val="0"/>
          <w:numId w:val="7"/>
        </w:numPr>
        <w:tabs>
          <w:tab w:val="left" w:pos="900"/>
        </w:tabs>
        <w:spacing w:after="0"/>
        <w:jc w:val="both"/>
        <w:rPr>
          <w:rFonts w:cstheme="minorHAnsi"/>
        </w:rPr>
      </w:pPr>
      <w:r w:rsidRPr="00CE1F3C">
        <w:rPr>
          <w:rFonts w:cstheme="minorHAnsi"/>
        </w:rPr>
        <w:t>Streamline communication submission process</w:t>
      </w:r>
      <w:r w:rsidR="0095032A" w:rsidRPr="00CE1F3C">
        <w:rPr>
          <w:rFonts w:cstheme="minorHAnsi"/>
        </w:rPr>
        <w:t xml:space="preserve"> by refined and launching revised social media and newsletter content submission form. </w:t>
      </w:r>
    </w:p>
    <w:p w14:paraId="404EE575" w14:textId="3EA8B5C7" w:rsidR="0095032A" w:rsidRPr="00CE1F3C" w:rsidRDefault="0095032A" w:rsidP="00237ABE">
      <w:pPr>
        <w:pStyle w:val="ListParagraph"/>
        <w:numPr>
          <w:ilvl w:val="0"/>
          <w:numId w:val="7"/>
        </w:numPr>
        <w:tabs>
          <w:tab w:val="left" w:pos="900"/>
        </w:tabs>
        <w:spacing w:after="0"/>
        <w:jc w:val="both"/>
        <w:rPr>
          <w:rFonts w:cstheme="minorHAnsi"/>
        </w:rPr>
      </w:pPr>
      <w:r w:rsidRPr="00CE1F3C">
        <w:rPr>
          <w:rFonts w:cstheme="minorHAnsi"/>
        </w:rPr>
        <w:t xml:space="preserve">Improve TNOTA’s branding and cohesive visual look through complete visual overhaul of email, template, website, </w:t>
      </w:r>
      <w:r w:rsidR="00647F6C" w:rsidRPr="00CE1F3C">
        <w:rPr>
          <w:rFonts w:cstheme="minorHAnsi"/>
        </w:rPr>
        <w:t>events,</w:t>
      </w:r>
      <w:r w:rsidRPr="00CE1F3C">
        <w:rPr>
          <w:rFonts w:cstheme="minorHAnsi"/>
        </w:rPr>
        <w:t xml:space="preserve"> and other visual media. </w:t>
      </w:r>
    </w:p>
    <w:p w14:paraId="60182736" w14:textId="77777777" w:rsidR="00237ABE" w:rsidRPr="00CE1F3C" w:rsidRDefault="00237ABE" w:rsidP="00B26F63">
      <w:pPr>
        <w:tabs>
          <w:tab w:val="left" w:pos="900"/>
        </w:tabs>
        <w:spacing w:after="0"/>
        <w:rPr>
          <w:rFonts w:cstheme="minorHAnsi"/>
        </w:rPr>
      </w:pPr>
    </w:p>
    <w:p w14:paraId="5D32B585" w14:textId="19A522FA" w:rsidR="007A5948" w:rsidRPr="00CE1F3C" w:rsidRDefault="00476EC2" w:rsidP="00237ABE">
      <w:pPr>
        <w:tabs>
          <w:tab w:val="left" w:pos="900"/>
        </w:tabs>
        <w:spacing w:after="0"/>
        <w:jc w:val="both"/>
        <w:rPr>
          <w:rFonts w:cstheme="minorHAnsi"/>
        </w:rPr>
      </w:pPr>
      <w:r w:rsidRPr="00CE1F3C">
        <w:rPr>
          <w:rFonts w:cstheme="minorHAnsi"/>
        </w:rPr>
        <w:t xml:space="preserve">Number </w:t>
      </w:r>
      <w:r w:rsidR="00C521DA" w:rsidRPr="00CE1F3C">
        <w:rPr>
          <w:rFonts w:cstheme="minorHAnsi"/>
        </w:rPr>
        <w:t>FOUR</w:t>
      </w:r>
      <w:r w:rsidRPr="00CE1F3C">
        <w:rPr>
          <w:rFonts w:cstheme="minorHAnsi"/>
        </w:rPr>
        <w:t xml:space="preserve">: </w:t>
      </w:r>
      <w:r w:rsidR="00C521DA" w:rsidRPr="00CE1F3C">
        <w:rPr>
          <w:rFonts w:cstheme="minorHAnsi"/>
        </w:rPr>
        <w:t>DIVERSITY, EQUITY, &amp; INCLUSION --</w:t>
      </w:r>
      <w:r w:rsidR="007A5948" w:rsidRPr="00CE1F3C">
        <w:rPr>
          <w:rFonts w:cstheme="minorHAnsi"/>
        </w:rPr>
        <w:t xml:space="preserve"> Strive to better understand the issues in OT and advance our efforts to make OT a more inclusive profession so we can better represent our profession as a whole and meet the needs of the people we serve.</w:t>
      </w:r>
    </w:p>
    <w:p w14:paraId="6F3B9AEC" w14:textId="77777777" w:rsidR="00237ABE" w:rsidRPr="00CE1F3C" w:rsidRDefault="00237ABE" w:rsidP="00237ABE">
      <w:pPr>
        <w:tabs>
          <w:tab w:val="left" w:pos="900"/>
        </w:tabs>
        <w:spacing w:after="0"/>
        <w:jc w:val="both"/>
        <w:rPr>
          <w:rFonts w:cstheme="minorHAnsi"/>
        </w:rPr>
      </w:pPr>
    </w:p>
    <w:p w14:paraId="1643B88A" w14:textId="08948903" w:rsidR="00433BB3" w:rsidRPr="00CE1F3C" w:rsidRDefault="00433BB3" w:rsidP="00237ABE">
      <w:pPr>
        <w:tabs>
          <w:tab w:val="left" w:pos="900"/>
        </w:tabs>
        <w:spacing w:after="0"/>
        <w:jc w:val="both"/>
        <w:rPr>
          <w:rFonts w:cstheme="minorHAnsi"/>
        </w:rPr>
      </w:pPr>
      <w:r w:rsidRPr="00CE1F3C">
        <w:rPr>
          <w:rFonts w:cstheme="minorHAnsi"/>
        </w:rPr>
        <w:tab/>
        <w:t>Celebrations:</w:t>
      </w:r>
    </w:p>
    <w:p w14:paraId="3157D8D4" w14:textId="427D85C3" w:rsidR="0095032A" w:rsidRPr="00CE1F3C" w:rsidRDefault="0095032A" w:rsidP="00237ABE">
      <w:pPr>
        <w:pStyle w:val="ListParagraph"/>
        <w:numPr>
          <w:ilvl w:val="0"/>
          <w:numId w:val="8"/>
        </w:numPr>
        <w:tabs>
          <w:tab w:val="left" w:pos="900"/>
        </w:tabs>
        <w:spacing w:after="0"/>
        <w:jc w:val="both"/>
        <w:rPr>
          <w:rFonts w:cstheme="minorHAnsi"/>
        </w:rPr>
      </w:pPr>
      <w:r w:rsidRPr="00CE1F3C">
        <w:rPr>
          <w:rFonts w:cstheme="minorHAnsi"/>
        </w:rPr>
        <w:t xml:space="preserve">Diversity, </w:t>
      </w:r>
      <w:r w:rsidR="00647F6C" w:rsidRPr="00CE1F3C">
        <w:rPr>
          <w:rFonts w:cstheme="minorHAnsi"/>
        </w:rPr>
        <w:t>Equity,</w:t>
      </w:r>
      <w:r w:rsidRPr="00CE1F3C">
        <w:rPr>
          <w:rFonts w:cstheme="minorHAnsi"/>
        </w:rPr>
        <w:t xml:space="preserve"> and Inclusion committee continues to grow with excellent response to call for members</w:t>
      </w:r>
      <w:r w:rsidR="0053546B">
        <w:rPr>
          <w:rFonts w:cstheme="minorHAnsi"/>
        </w:rPr>
        <w:t>.</w:t>
      </w:r>
    </w:p>
    <w:p w14:paraId="10C1CD9F" w14:textId="64816CD1" w:rsidR="0095032A" w:rsidRPr="00CE1F3C" w:rsidRDefault="0095032A" w:rsidP="00237ABE">
      <w:pPr>
        <w:pStyle w:val="ListParagraph"/>
        <w:numPr>
          <w:ilvl w:val="0"/>
          <w:numId w:val="8"/>
        </w:numPr>
        <w:tabs>
          <w:tab w:val="left" w:pos="900"/>
        </w:tabs>
        <w:spacing w:after="0"/>
        <w:jc w:val="both"/>
        <w:rPr>
          <w:rFonts w:cstheme="minorHAnsi"/>
        </w:rPr>
      </w:pPr>
      <w:r w:rsidRPr="00CE1F3C">
        <w:rPr>
          <w:rFonts w:cstheme="minorHAnsi"/>
        </w:rPr>
        <w:t>Leadership transition</w:t>
      </w:r>
      <w:r w:rsidR="0053546B">
        <w:rPr>
          <w:rFonts w:cstheme="minorHAnsi"/>
        </w:rPr>
        <w:t>.</w:t>
      </w:r>
    </w:p>
    <w:p w14:paraId="6CACE93C" w14:textId="54388C1B" w:rsidR="0095032A" w:rsidRPr="00CE1F3C" w:rsidRDefault="0095032A" w:rsidP="00237ABE">
      <w:pPr>
        <w:pStyle w:val="ListParagraph"/>
        <w:numPr>
          <w:ilvl w:val="0"/>
          <w:numId w:val="8"/>
        </w:numPr>
        <w:tabs>
          <w:tab w:val="left" w:pos="900"/>
        </w:tabs>
        <w:spacing w:after="0"/>
        <w:jc w:val="both"/>
        <w:rPr>
          <w:rFonts w:cstheme="minorHAnsi"/>
        </w:rPr>
      </w:pPr>
      <w:r w:rsidRPr="00CE1F3C">
        <w:rPr>
          <w:rFonts w:cstheme="minorHAnsi"/>
        </w:rPr>
        <w:t>We had strong representation for 2021 conference presentations</w:t>
      </w:r>
      <w:r w:rsidR="0053546B">
        <w:rPr>
          <w:rFonts w:cstheme="minorHAnsi"/>
        </w:rPr>
        <w:t>.</w:t>
      </w:r>
    </w:p>
    <w:p w14:paraId="0C4BAA34" w14:textId="1863BD28" w:rsidR="00433BB3" w:rsidRPr="00CE1F3C" w:rsidRDefault="00433BB3" w:rsidP="00237ABE">
      <w:pPr>
        <w:pStyle w:val="ListParagraph"/>
        <w:numPr>
          <w:ilvl w:val="0"/>
          <w:numId w:val="8"/>
        </w:numPr>
        <w:tabs>
          <w:tab w:val="left" w:pos="900"/>
        </w:tabs>
        <w:spacing w:after="0"/>
        <w:jc w:val="both"/>
        <w:rPr>
          <w:rFonts w:cstheme="minorHAnsi"/>
        </w:rPr>
      </w:pPr>
      <w:r w:rsidRPr="00CE1F3C">
        <w:rPr>
          <w:rFonts w:cstheme="minorHAnsi"/>
        </w:rPr>
        <w:t xml:space="preserve"> “</w:t>
      </w:r>
      <w:r w:rsidR="0095032A" w:rsidRPr="00CE1F3C">
        <w:rPr>
          <w:rFonts w:cstheme="minorHAnsi"/>
        </w:rPr>
        <w:t>A</w:t>
      </w:r>
      <w:r w:rsidRPr="00CE1F3C">
        <w:rPr>
          <w:rFonts w:cstheme="minorHAnsi"/>
        </w:rPr>
        <w:t>natomy of an ally” series</w:t>
      </w:r>
      <w:r w:rsidR="0095032A" w:rsidRPr="00CE1F3C">
        <w:rPr>
          <w:rFonts w:cstheme="minorHAnsi"/>
        </w:rPr>
        <w:t xml:space="preserve"> completed including </w:t>
      </w:r>
      <w:r w:rsidRPr="00CE1F3C">
        <w:rPr>
          <w:rFonts w:cstheme="minorHAnsi"/>
        </w:rPr>
        <w:t>a 7-part series talking about what allyship looks like</w:t>
      </w:r>
      <w:r w:rsidR="0053546B">
        <w:rPr>
          <w:rFonts w:cstheme="minorHAnsi"/>
        </w:rPr>
        <w:t>.</w:t>
      </w:r>
    </w:p>
    <w:p w14:paraId="16A25A1C" w14:textId="455C56BC" w:rsidR="00A72884" w:rsidRPr="00CE1F3C" w:rsidRDefault="00A72884" w:rsidP="00237ABE">
      <w:pPr>
        <w:pStyle w:val="ListParagraph"/>
        <w:numPr>
          <w:ilvl w:val="0"/>
          <w:numId w:val="8"/>
        </w:numPr>
        <w:tabs>
          <w:tab w:val="left" w:pos="900"/>
        </w:tabs>
        <w:spacing w:after="0"/>
        <w:jc w:val="both"/>
        <w:rPr>
          <w:rFonts w:cstheme="minorHAnsi"/>
        </w:rPr>
      </w:pPr>
      <w:r w:rsidRPr="00CE1F3C">
        <w:rPr>
          <w:rFonts w:cstheme="minorHAnsi"/>
        </w:rPr>
        <w:t>TNOTA has supported the establishment of a COTAD (Coalition for Occupational Therapy Advocates for Diversity) chapter</w:t>
      </w:r>
      <w:r w:rsidR="0095032A" w:rsidRPr="00CE1F3C">
        <w:rPr>
          <w:rFonts w:cstheme="minorHAnsi"/>
        </w:rPr>
        <w:t xml:space="preserve"> at </w:t>
      </w:r>
      <w:r w:rsidR="000207B3">
        <w:rPr>
          <w:rFonts w:cstheme="minorHAnsi"/>
        </w:rPr>
        <w:t>two</w:t>
      </w:r>
      <w:r w:rsidR="0095032A" w:rsidRPr="00CE1F3C">
        <w:rPr>
          <w:rFonts w:cstheme="minorHAnsi"/>
        </w:rPr>
        <w:t xml:space="preserve"> universities</w:t>
      </w:r>
      <w:r w:rsidR="0053546B">
        <w:rPr>
          <w:rFonts w:cstheme="minorHAnsi"/>
        </w:rPr>
        <w:t>.</w:t>
      </w:r>
    </w:p>
    <w:p w14:paraId="45EDFCFE" w14:textId="77777777" w:rsidR="00237ABE" w:rsidRPr="00CE1F3C" w:rsidRDefault="00237ABE" w:rsidP="00237ABE">
      <w:pPr>
        <w:pStyle w:val="ListParagraph"/>
        <w:tabs>
          <w:tab w:val="left" w:pos="900"/>
        </w:tabs>
        <w:spacing w:after="0"/>
        <w:ind w:left="1440"/>
        <w:jc w:val="both"/>
        <w:rPr>
          <w:rFonts w:cstheme="minorHAnsi"/>
        </w:rPr>
      </w:pPr>
    </w:p>
    <w:p w14:paraId="3AE4D18A" w14:textId="0768FD6A" w:rsidR="00A72884" w:rsidRPr="00CE1F3C" w:rsidRDefault="00A72884" w:rsidP="00237ABE">
      <w:pPr>
        <w:tabs>
          <w:tab w:val="left" w:pos="900"/>
        </w:tabs>
        <w:spacing w:after="0"/>
        <w:jc w:val="both"/>
        <w:rPr>
          <w:rFonts w:cstheme="minorHAnsi"/>
        </w:rPr>
      </w:pPr>
      <w:r w:rsidRPr="00CE1F3C">
        <w:rPr>
          <w:rFonts w:cstheme="minorHAnsi"/>
        </w:rPr>
        <w:tab/>
        <w:t>Goals:</w:t>
      </w:r>
    </w:p>
    <w:p w14:paraId="61CE7624" w14:textId="516F3448" w:rsidR="00A72884" w:rsidRPr="00CE1F3C" w:rsidRDefault="00A72884" w:rsidP="00237ABE">
      <w:pPr>
        <w:pStyle w:val="ListParagraph"/>
        <w:numPr>
          <w:ilvl w:val="0"/>
          <w:numId w:val="9"/>
        </w:numPr>
        <w:tabs>
          <w:tab w:val="left" w:pos="900"/>
        </w:tabs>
        <w:spacing w:after="0"/>
        <w:jc w:val="both"/>
        <w:rPr>
          <w:rFonts w:cstheme="minorHAnsi"/>
        </w:rPr>
      </w:pPr>
      <w:r w:rsidRPr="00CE1F3C">
        <w:rPr>
          <w:rFonts w:cstheme="minorHAnsi"/>
        </w:rPr>
        <w:t>Continue Anatomy of an Ally series, host more specific DEI CE events, and support</w:t>
      </w:r>
      <w:r w:rsidR="009A1E8F" w:rsidRPr="00CE1F3C">
        <w:rPr>
          <w:rFonts w:cstheme="minorHAnsi"/>
        </w:rPr>
        <w:t xml:space="preserve">/expand </w:t>
      </w:r>
      <w:r w:rsidRPr="00CE1F3C">
        <w:rPr>
          <w:rFonts w:cstheme="minorHAnsi"/>
        </w:rPr>
        <w:t xml:space="preserve">more chapters of COTAD across the state. </w:t>
      </w:r>
    </w:p>
    <w:p w14:paraId="3D98802D" w14:textId="1E5D4BDC" w:rsidR="00A72884" w:rsidRPr="00CE1F3C" w:rsidRDefault="00A72884" w:rsidP="00237ABE">
      <w:pPr>
        <w:pStyle w:val="ListParagraph"/>
        <w:numPr>
          <w:ilvl w:val="0"/>
          <w:numId w:val="9"/>
        </w:numPr>
        <w:tabs>
          <w:tab w:val="left" w:pos="900"/>
        </w:tabs>
        <w:spacing w:after="0"/>
        <w:jc w:val="both"/>
        <w:rPr>
          <w:rFonts w:cstheme="minorHAnsi"/>
        </w:rPr>
      </w:pPr>
      <w:r w:rsidRPr="00CE1F3C">
        <w:rPr>
          <w:rFonts w:cstheme="minorHAnsi"/>
        </w:rPr>
        <w:t>Complete a website and social media accessibility audit</w:t>
      </w:r>
      <w:r w:rsidR="009A1E8F" w:rsidRPr="00CE1F3C">
        <w:rPr>
          <w:rFonts w:cstheme="minorHAnsi"/>
        </w:rPr>
        <w:t xml:space="preserve"> to increase TNOTA’s commitment to DEI. </w:t>
      </w:r>
    </w:p>
    <w:p w14:paraId="429D9C04" w14:textId="27C6B945" w:rsidR="00C521DA" w:rsidRPr="00CE1F3C" w:rsidRDefault="0014272B" w:rsidP="00237ABE">
      <w:pPr>
        <w:pStyle w:val="ListParagraph"/>
        <w:numPr>
          <w:ilvl w:val="0"/>
          <w:numId w:val="9"/>
        </w:numPr>
        <w:tabs>
          <w:tab w:val="left" w:pos="900"/>
        </w:tabs>
        <w:spacing w:after="0"/>
        <w:jc w:val="both"/>
        <w:rPr>
          <w:rFonts w:cstheme="minorHAnsi"/>
        </w:rPr>
      </w:pPr>
      <w:r w:rsidRPr="00CE1F3C">
        <w:rPr>
          <w:rFonts w:cstheme="minorHAnsi"/>
        </w:rPr>
        <w:t xml:space="preserve">Across </w:t>
      </w:r>
      <w:r w:rsidR="009A1E8F" w:rsidRPr="00CE1F3C">
        <w:rPr>
          <w:rFonts w:cstheme="minorHAnsi"/>
        </w:rPr>
        <w:t>all</w:t>
      </w:r>
      <w:r w:rsidRPr="00CE1F3C">
        <w:rPr>
          <w:rFonts w:cstheme="minorHAnsi"/>
        </w:rPr>
        <w:t xml:space="preserve"> our events and initiative</w:t>
      </w:r>
      <w:r w:rsidR="0063515A" w:rsidRPr="00CE1F3C">
        <w:rPr>
          <w:rFonts w:cstheme="minorHAnsi"/>
        </w:rPr>
        <w:t>s</w:t>
      </w:r>
      <w:r w:rsidRPr="00CE1F3C">
        <w:rPr>
          <w:rFonts w:cstheme="minorHAnsi"/>
        </w:rPr>
        <w:t xml:space="preserve">, we want to be continuing to ask </w:t>
      </w:r>
      <w:r w:rsidR="0063515A" w:rsidRPr="00CE1F3C">
        <w:rPr>
          <w:rFonts w:cstheme="minorHAnsi"/>
        </w:rPr>
        <w:t>“</w:t>
      </w:r>
      <w:r w:rsidRPr="00CE1F3C">
        <w:rPr>
          <w:rFonts w:cstheme="minorHAnsi"/>
        </w:rPr>
        <w:t xml:space="preserve">who is missing from these </w:t>
      </w:r>
      <w:r w:rsidR="009A1E8F" w:rsidRPr="00CE1F3C">
        <w:rPr>
          <w:rFonts w:cstheme="minorHAnsi"/>
        </w:rPr>
        <w:t xml:space="preserve">crucial </w:t>
      </w:r>
      <w:r w:rsidRPr="00CE1F3C">
        <w:rPr>
          <w:rFonts w:cstheme="minorHAnsi"/>
        </w:rPr>
        <w:t>conversations? Are there voices out there that we are not hearing?</w:t>
      </w:r>
      <w:r w:rsidR="0063515A" w:rsidRPr="00CE1F3C">
        <w:rPr>
          <w:rFonts w:cstheme="minorHAnsi"/>
        </w:rPr>
        <w:t>”</w:t>
      </w:r>
      <w:r w:rsidRPr="00CE1F3C">
        <w:rPr>
          <w:rFonts w:cstheme="minorHAnsi"/>
        </w:rPr>
        <w:t xml:space="preserve"> The answer is almost always yes </w:t>
      </w:r>
      <w:r w:rsidR="00304387" w:rsidRPr="00CE1F3C">
        <w:rPr>
          <w:rFonts w:cstheme="minorHAnsi"/>
        </w:rPr>
        <w:t>so,</w:t>
      </w:r>
      <w:r w:rsidRPr="00CE1F3C">
        <w:rPr>
          <w:rFonts w:cstheme="minorHAnsi"/>
        </w:rPr>
        <w:t xml:space="preserve"> we need to be inviting others to the conversations that we are having as an </w:t>
      </w:r>
      <w:r w:rsidR="00304387" w:rsidRPr="00CE1F3C">
        <w:rPr>
          <w:rFonts w:cstheme="minorHAnsi"/>
        </w:rPr>
        <w:t>organization</w:t>
      </w:r>
      <w:r w:rsidRPr="00CE1F3C">
        <w:rPr>
          <w:rFonts w:cstheme="minorHAnsi"/>
        </w:rPr>
        <w:t>.</w:t>
      </w:r>
    </w:p>
    <w:p w14:paraId="0DBE44B7" w14:textId="77777777" w:rsidR="009A1E8F" w:rsidRPr="00CE1F3C" w:rsidRDefault="009A1E8F" w:rsidP="00B26F63">
      <w:pPr>
        <w:pStyle w:val="ListParagraph"/>
        <w:tabs>
          <w:tab w:val="left" w:pos="900"/>
        </w:tabs>
        <w:spacing w:after="0"/>
        <w:ind w:left="1800"/>
        <w:rPr>
          <w:rFonts w:cstheme="minorHAnsi"/>
        </w:rPr>
      </w:pPr>
    </w:p>
    <w:p w14:paraId="6439847B" w14:textId="560F682D" w:rsidR="007A5948" w:rsidRPr="00CE1F3C" w:rsidRDefault="00476EC2" w:rsidP="00237ABE">
      <w:pPr>
        <w:tabs>
          <w:tab w:val="left" w:pos="900"/>
        </w:tabs>
        <w:spacing w:after="0"/>
        <w:jc w:val="both"/>
        <w:rPr>
          <w:rFonts w:cstheme="minorHAnsi"/>
        </w:rPr>
      </w:pPr>
      <w:r w:rsidRPr="00CE1F3C">
        <w:rPr>
          <w:rFonts w:cstheme="minorHAnsi"/>
        </w:rPr>
        <w:lastRenderedPageBreak/>
        <w:t xml:space="preserve">Number </w:t>
      </w:r>
      <w:r w:rsidR="00C521DA" w:rsidRPr="00CE1F3C">
        <w:rPr>
          <w:rFonts w:cstheme="minorHAnsi"/>
        </w:rPr>
        <w:t>FIVE</w:t>
      </w:r>
      <w:r w:rsidRPr="00CE1F3C">
        <w:rPr>
          <w:rFonts w:cstheme="minorHAnsi"/>
        </w:rPr>
        <w:t xml:space="preserve">: </w:t>
      </w:r>
      <w:r w:rsidR="007A5948" w:rsidRPr="00CE1F3C">
        <w:rPr>
          <w:rFonts w:cstheme="minorHAnsi"/>
        </w:rPr>
        <w:t>B</w:t>
      </w:r>
      <w:r w:rsidR="00DD6507" w:rsidRPr="00CE1F3C">
        <w:rPr>
          <w:rFonts w:cstheme="minorHAnsi"/>
        </w:rPr>
        <w:t>UILD</w:t>
      </w:r>
      <w:r w:rsidR="007A5948" w:rsidRPr="00CE1F3C">
        <w:rPr>
          <w:rFonts w:cstheme="minorHAnsi"/>
        </w:rPr>
        <w:t xml:space="preserve"> </w:t>
      </w:r>
      <w:r w:rsidR="00DD6507" w:rsidRPr="00CE1F3C">
        <w:rPr>
          <w:rFonts w:cstheme="minorHAnsi"/>
        </w:rPr>
        <w:t>&amp;</w:t>
      </w:r>
      <w:r w:rsidR="007A5948" w:rsidRPr="00CE1F3C">
        <w:rPr>
          <w:rFonts w:cstheme="minorHAnsi"/>
        </w:rPr>
        <w:t xml:space="preserve"> S</w:t>
      </w:r>
      <w:r w:rsidR="00DD6507" w:rsidRPr="00CE1F3C">
        <w:rPr>
          <w:rFonts w:cstheme="minorHAnsi"/>
        </w:rPr>
        <w:t>USTAIN</w:t>
      </w:r>
      <w:r w:rsidR="007A5948" w:rsidRPr="00CE1F3C">
        <w:rPr>
          <w:rFonts w:cstheme="minorHAnsi"/>
        </w:rPr>
        <w:t xml:space="preserve"> </w:t>
      </w:r>
      <w:r w:rsidR="00DD6507" w:rsidRPr="00CE1F3C">
        <w:rPr>
          <w:rFonts w:cstheme="minorHAnsi"/>
        </w:rPr>
        <w:t>OUR MEMBERSHIP --</w:t>
      </w:r>
      <w:r w:rsidR="007A5948" w:rsidRPr="00CE1F3C">
        <w:rPr>
          <w:rFonts w:cstheme="minorHAnsi"/>
        </w:rPr>
        <w:t xml:space="preserve"> We want to continue the growth and continue to grow our numbers to allow us to increase our influence in the public health sphere</w:t>
      </w:r>
      <w:r w:rsidR="00AB6C70" w:rsidRPr="00CE1F3C">
        <w:rPr>
          <w:rFonts w:cstheme="minorHAnsi"/>
        </w:rPr>
        <w:t xml:space="preserve"> and i</w:t>
      </w:r>
      <w:r w:rsidR="00872CAC" w:rsidRPr="00CE1F3C">
        <w:rPr>
          <w:rFonts w:cstheme="minorHAnsi"/>
        </w:rPr>
        <w:t>mprove the return on investment of our current members.</w:t>
      </w:r>
    </w:p>
    <w:p w14:paraId="281C6043" w14:textId="77777777" w:rsidR="00237ABE" w:rsidRPr="00CE1F3C" w:rsidRDefault="00237ABE" w:rsidP="00237ABE">
      <w:pPr>
        <w:tabs>
          <w:tab w:val="left" w:pos="900"/>
        </w:tabs>
        <w:spacing w:after="0"/>
        <w:jc w:val="both"/>
        <w:rPr>
          <w:rFonts w:cstheme="minorHAnsi"/>
        </w:rPr>
      </w:pPr>
    </w:p>
    <w:p w14:paraId="5E8505C0" w14:textId="003269E8" w:rsidR="00DD6507" w:rsidRPr="00CE1F3C" w:rsidRDefault="00DD6507" w:rsidP="00237ABE">
      <w:pPr>
        <w:tabs>
          <w:tab w:val="left" w:pos="900"/>
        </w:tabs>
        <w:spacing w:after="0"/>
        <w:jc w:val="both"/>
        <w:rPr>
          <w:rFonts w:cstheme="minorHAnsi"/>
        </w:rPr>
      </w:pPr>
      <w:r w:rsidRPr="00CE1F3C">
        <w:rPr>
          <w:rFonts w:cstheme="minorHAnsi"/>
        </w:rPr>
        <w:tab/>
        <w:t>Celebrations:</w:t>
      </w:r>
    </w:p>
    <w:p w14:paraId="29158CB9" w14:textId="38282D64" w:rsidR="00DD6507" w:rsidRPr="00CE1F3C" w:rsidRDefault="00DD6507" w:rsidP="00237ABE">
      <w:pPr>
        <w:pStyle w:val="ListParagraph"/>
        <w:numPr>
          <w:ilvl w:val="0"/>
          <w:numId w:val="10"/>
        </w:numPr>
        <w:tabs>
          <w:tab w:val="left" w:pos="900"/>
        </w:tabs>
        <w:spacing w:after="0"/>
        <w:jc w:val="both"/>
        <w:rPr>
          <w:rFonts w:cstheme="minorHAnsi"/>
        </w:rPr>
      </w:pPr>
      <w:r w:rsidRPr="00CE1F3C">
        <w:rPr>
          <w:rFonts w:cstheme="minorHAnsi"/>
        </w:rPr>
        <w:t>Our membership continues to grow</w:t>
      </w:r>
      <w:r w:rsidR="0090528C" w:rsidRPr="00CE1F3C">
        <w:rPr>
          <w:rFonts w:cstheme="minorHAnsi"/>
        </w:rPr>
        <w:t>, mostly with students and good retention of practitioners</w:t>
      </w:r>
      <w:r w:rsidR="00647F6C" w:rsidRPr="00CE1F3C">
        <w:rPr>
          <w:rFonts w:cstheme="minorHAnsi"/>
        </w:rPr>
        <w:t xml:space="preserve">. </w:t>
      </w:r>
    </w:p>
    <w:p w14:paraId="39EADF16" w14:textId="41E7DB27" w:rsidR="00DD6507" w:rsidRPr="00CE1F3C" w:rsidRDefault="00DD6507" w:rsidP="00237ABE">
      <w:pPr>
        <w:pStyle w:val="ListParagraph"/>
        <w:numPr>
          <w:ilvl w:val="0"/>
          <w:numId w:val="10"/>
        </w:numPr>
        <w:tabs>
          <w:tab w:val="left" w:pos="900"/>
        </w:tabs>
        <w:spacing w:after="0"/>
        <w:jc w:val="both"/>
        <w:rPr>
          <w:rFonts w:cstheme="minorHAnsi"/>
        </w:rPr>
      </w:pPr>
      <w:r w:rsidRPr="00CE1F3C">
        <w:rPr>
          <w:rFonts w:cstheme="minorHAnsi"/>
        </w:rPr>
        <w:t>Continues strong leadership at our district and committee level. Though we have had turnover, we have been able to get succession plans in place.</w:t>
      </w:r>
    </w:p>
    <w:p w14:paraId="76CF44C0" w14:textId="75FA9393" w:rsidR="0090528C" w:rsidRPr="00CE1F3C" w:rsidRDefault="0090528C" w:rsidP="00237ABE">
      <w:pPr>
        <w:pStyle w:val="ListParagraph"/>
        <w:numPr>
          <w:ilvl w:val="0"/>
          <w:numId w:val="10"/>
        </w:numPr>
        <w:tabs>
          <w:tab w:val="left" w:pos="900"/>
        </w:tabs>
        <w:spacing w:after="0"/>
        <w:jc w:val="both"/>
        <w:rPr>
          <w:rFonts w:cstheme="minorHAnsi"/>
        </w:rPr>
      </w:pPr>
      <w:r w:rsidRPr="00CE1F3C">
        <w:rPr>
          <w:rFonts w:cstheme="minorHAnsi"/>
        </w:rPr>
        <w:t>OTA connect launched this year.</w:t>
      </w:r>
    </w:p>
    <w:p w14:paraId="5D2A436F" w14:textId="7275ADA2" w:rsidR="00DD6507" w:rsidRPr="00CE1F3C" w:rsidRDefault="00DD6507" w:rsidP="00237ABE">
      <w:pPr>
        <w:pStyle w:val="ListParagraph"/>
        <w:numPr>
          <w:ilvl w:val="0"/>
          <w:numId w:val="10"/>
        </w:numPr>
        <w:tabs>
          <w:tab w:val="left" w:pos="900"/>
        </w:tabs>
        <w:spacing w:after="0"/>
        <w:jc w:val="both"/>
        <w:rPr>
          <w:rFonts w:cstheme="minorHAnsi"/>
        </w:rPr>
      </w:pPr>
      <w:r w:rsidRPr="00CE1F3C">
        <w:rPr>
          <w:rFonts w:cstheme="minorHAnsi"/>
        </w:rPr>
        <w:t xml:space="preserve">Student involvement committee </w:t>
      </w:r>
      <w:r w:rsidR="0090528C" w:rsidRPr="00CE1F3C">
        <w:rPr>
          <w:rFonts w:cstheme="minorHAnsi"/>
        </w:rPr>
        <w:t xml:space="preserve">and mentorship program continue to thrive. </w:t>
      </w:r>
    </w:p>
    <w:p w14:paraId="07D4466A" w14:textId="70C961CA" w:rsidR="00DD6507" w:rsidRPr="00CE1F3C" w:rsidRDefault="00DD6507" w:rsidP="00237ABE">
      <w:pPr>
        <w:pStyle w:val="ListParagraph"/>
        <w:numPr>
          <w:ilvl w:val="0"/>
          <w:numId w:val="10"/>
        </w:numPr>
        <w:tabs>
          <w:tab w:val="left" w:pos="900"/>
        </w:tabs>
        <w:spacing w:after="0"/>
        <w:jc w:val="both"/>
        <w:rPr>
          <w:rFonts w:cstheme="minorHAnsi"/>
        </w:rPr>
      </w:pPr>
      <w:r w:rsidRPr="00CE1F3C">
        <w:rPr>
          <w:rFonts w:cstheme="minorHAnsi"/>
        </w:rPr>
        <w:t>Philanthropy transition went well this year.</w:t>
      </w:r>
    </w:p>
    <w:p w14:paraId="78B98521" w14:textId="77777777" w:rsidR="00237ABE" w:rsidRPr="00CE1F3C" w:rsidRDefault="00237ABE" w:rsidP="00237ABE">
      <w:pPr>
        <w:pStyle w:val="ListParagraph"/>
        <w:tabs>
          <w:tab w:val="left" w:pos="900"/>
        </w:tabs>
        <w:spacing w:after="0"/>
        <w:ind w:left="1440"/>
        <w:jc w:val="both"/>
        <w:rPr>
          <w:rFonts w:cstheme="minorHAnsi"/>
        </w:rPr>
      </w:pPr>
    </w:p>
    <w:p w14:paraId="5FF5208D" w14:textId="194055EA" w:rsidR="00DD6507" w:rsidRPr="00CE1F3C" w:rsidRDefault="00DD6507" w:rsidP="00237ABE">
      <w:pPr>
        <w:tabs>
          <w:tab w:val="left" w:pos="900"/>
        </w:tabs>
        <w:spacing w:after="0"/>
        <w:jc w:val="both"/>
        <w:rPr>
          <w:rFonts w:cstheme="minorHAnsi"/>
        </w:rPr>
      </w:pPr>
      <w:r w:rsidRPr="00CE1F3C">
        <w:rPr>
          <w:rFonts w:cstheme="minorHAnsi"/>
        </w:rPr>
        <w:tab/>
        <w:t>Goals:</w:t>
      </w:r>
    </w:p>
    <w:p w14:paraId="527B083F" w14:textId="47E7F24B" w:rsidR="0090528C" w:rsidRPr="00CE1F3C" w:rsidRDefault="00DD6507" w:rsidP="00237ABE">
      <w:pPr>
        <w:pStyle w:val="ListParagraph"/>
        <w:numPr>
          <w:ilvl w:val="0"/>
          <w:numId w:val="11"/>
        </w:numPr>
        <w:tabs>
          <w:tab w:val="left" w:pos="900"/>
        </w:tabs>
        <w:spacing w:after="0"/>
        <w:jc w:val="both"/>
        <w:rPr>
          <w:rFonts w:cstheme="minorHAnsi"/>
        </w:rPr>
      </w:pPr>
      <w:r w:rsidRPr="00CE1F3C">
        <w:rPr>
          <w:rFonts w:cstheme="minorHAnsi"/>
        </w:rPr>
        <w:t>Continue to offer high quality member benefits to help recruit and retain members.</w:t>
      </w:r>
    </w:p>
    <w:p w14:paraId="28470A3A" w14:textId="42D8D38F" w:rsidR="0090528C" w:rsidRPr="00CE1F3C" w:rsidRDefault="0090528C" w:rsidP="00237ABE">
      <w:pPr>
        <w:pStyle w:val="ListParagraph"/>
        <w:numPr>
          <w:ilvl w:val="0"/>
          <w:numId w:val="11"/>
        </w:numPr>
        <w:tabs>
          <w:tab w:val="left" w:pos="900"/>
        </w:tabs>
        <w:spacing w:after="0"/>
        <w:jc w:val="both"/>
        <w:rPr>
          <w:rFonts w:cstheme="minorHAnsi"/>
        </w:rPr>
      </w:pPr>
      <w:r w:rsidRPr="00CE1F3C">
        <w:rPr>
          <w:rFonts w:cstheme="minorHAnsi"/>
        </w:rPr>
        <w:t xml:space="preserve">Provide regular social media highlights of TNOTA membership benefits and association of accomplishments. </w:t>
      </w:r>
    </w:p>
    <w:p w14:paraId="41CD1075" w14:textId="5CEB5539" w:rsidR="00DD6507" w:rsidRPr="00CE1F3C" w:rsidRDefault="00DD6507" w:rsidP="00237ABE">
      <w:pPr>
        <w:pStyle w:val="ListParagraph"/>
        <w:numPr>
          <w:ilvl w:val="0"/>
          <w:numId w:val="11"/>
        </w:numPr>
        <w:tabs>
          <w:tab w:val="left" w:pos="900"/>
        </w:tabs>
        <w:spacing w:after="0"/>
        <w:jc w:val="both"/>
        <w:rPr>
          <w:rFonts w:cstheme="minorHAnsi"/>
        </w:rPr>
      </w:pPr>
      <w:r w:rsidRPr="00CE1F3C">
        <w:rPr>
          <w:rFonts w:cstheme="minorHAnsi"/>
        </w:rPr>
        <w:t>Promote and expand use of virtual job board.</w:t>
      </w:r>
    </w:p>
    <w:p w14:paraId="5DA1F2A2" w14:textId="00D40026" w:rsidR="0050107A" w:rsidRPr="00CE1F3C" w:rsidRDefault="0050107A" w:rsidP="00237ABE">
      <w:pPr>
        <w:pStyle w:val="ListParagraph"/>
        <w:numPr>
          <w:ilvl w:val="0"/>
          <w:numId w:val="11"/>
        </w:numPr>
        <w:tabs>
          <w:tab w:val="left" w:pos="900"/>
        </w:tabs>
        <w:spacing w:after="0"/>
        <w:jc w:val="both"/>
        <w:rPr>
          <w:rFonts w:cstheme="minorHAnsi"/>
        </w:rPr>
      </w:pPr>
      <w:r w:rsidRPr="00CE1F3C">
        <w:rPr>
          <w:rFonts w:cstheme="minorHAnsi"/>
        </w:rPr>
        <w:t xml:space="preserve">Continue to offer resources to help bridge the gap between students and new practitioners with our large student memberships. </w:t>
      </w:r>
    </w:p>
    <w:p w14:paraId="26B5AE99" w14:textId="3BFDD4D1" w:rsidR="00AA5C3B" w:rsidRPr="00CE1F3C" w:rsidRDefault="00AA5C3B" w:rsidP="00237ABE">
      <w:pPr>
        <w:pStyle w:val="ListParagraph"/>
        <w:numPr>
          <w:ilvl w:val="0"/>
          <w:numId w:val="11"/>
        </w:numPr>
        <w:tabs>
          <w:tab w:val="left" w:pos="900"/>
        </w:tabs>
        <w:spacing w:after="0"/>
        <w:jc w:val="both"/>
        <w:rPr>
          <w:rFonts w:cstheme="minorHAnsi"/>
        </w:rPr>
      </w:pPr>
      <w:r w:rsidRPr="00CE1F3C">
        <w:rPr>
          <w:rFonts w:cstheme="minorHAnsi"/>
        </w:rPr>
        <w:t>Continue our mentorship program and perhaps expand the focus to kind of a leadership development program.</w:t>
      </w:r>
      <w:r w:rsidR="00A07545" w:rsidRPr="00CE1F3C">
        <w:rPr>
          <w:rFonts w:cstheme="minorHAnsi"/>
        </w:rPr>
        <w:t xml:space="preserve"> If people involved in mentorship are interested in leadership, it could be a next step to help us continue to grow. </w:t>
      </w:r>
    </w:p>
    <w:p w14:paraId="13DA1E16" w14:textId="17F31C6C" w:rsidR="00A07545" w:rsidRPr="00CE1F3C" w:rsidRDefault="00A07545" w:rsidP="00237ABE">
      <w:pPr>
        <w:pStyle w:val="ListParagraph"/>
        <w:numPr>
          <w:ilvl w:val="0"/>
          <w:numId w:val="11"/>
        </w:numPr>
        <w:tabs>
          <w:tab w:val="left" w:pos="900"/>
        </w:tabs>
        <w:spacing w:after="0"/>
        <w:jc w:val="both"/>
        <w:rPr>
          <w:rFonts w:cstheme="minorHAnsi"/>
        </w:rPr>
      </w:pPr>
      <w:r w:rsidRPr="00CE1F3C">
        <w:rPr>
          <w:rFonts w:cstheme="minorHAnsi"/>
        </w:rPr>
        <w:t>Revive the Find an OT feature on our website. This is a database for members and specialists. We need to examine if there is a need for it or how we can make it work better for our organization.</w:t>
      </w:r>
    </w:p>
    <w:p w14:paraId="64961022" w14:textId="54B6833A" w:rsidR="00A07545" w:rsidRPr="00CE1F3C" w:rsidRDefault="00A07545" w:rsidP="00237ABE">
      <w:pPr>
        <w:pStyle w:val="ListParagraph"/>
        <w:numPr>
          <w:ilvl w:val="0"/>
          <w:numId w:val="11"/>
        </w:numPr>
        <w:tabs>
          <w:tab w:val="left" w:pos="900"/>
        </w:tabs>
        <w:spacing w:after="0"/>
        <w:jc w:val="both"/>
        <w:rPr>
          <w:rFonts w:cstheme="minorHAnsi"/>
        </w:rPr>
      </w:pPr>
      <w:r w:rsidRPr="00CE1F3C">
        <w:rPr>
          <w:rFonts w:cstheme="minorHAnsi"/>
        </w:rPr>
        <w:t>Expand our communities of practice.</w:t>
      </w:r>
    </w:p>
    <w:p w14:paraId="78D52F8B" w14:textId="1F029E69" w:rsidR="00A07545" w:rsidRPr="00CE1F3C" w:rsidRDefault="00A07545" w:rsidP="00237ABE">
      <w:pPr>
        <w:pStyle w:val="ListParagraph"/>
        <w:numPr>
          <w:ilvl w:val="0"/>
          <w:numId w:val="11"/>
        </w:numPr>
        <w:tabs>
          <w:tab w:val="left" w:pos="900"/>
        </w:tabs>
        <w:spacing w:after="0"/>
        <w:jc w:val="both"/>
        <w:rPr>
          <w:rFonts w:cstheme="minorHAnsi"/>
        </w:rPr>
      </w:pPr>
      <w:r w:rsidRPr="00CE1F3C">
        <w:rPr>
          <w:rFonts w:cstheme="minorHAnsi"/>
        </w:rPr>
        <w:t xml:space="preserve">TNOTF – </w:t>
      </w:r>
      <w:r w:rsidR="0050107A" w:rsidRPr="00CE1F3C">
        <w:rPr>
          <w:rFonts w:cstheme="minorHAnsi"/>
        </w:rPr>
        <w:t xml:space="preserve">expand </w:t>
      </w:r>
      <w:r w:rsidRPr="00CE1F3C">
        <w:rPr>
          <w:rFonts w:cstheme="minorHAnsi"/>
        </w:rPr>
        <w:t>educator awards and scholarships</w:t>
      </w:r>
      <w:r w:rsidR="0050107A" w:rsidRPr="00CE1F3C">
        <w:rPr>
          <w:rFonts w:cstheme="minorHAnsi"/>
        </w:rPr>
        <w:t xml:space="preserve"> </w:t>
      </w:r>
      <w:r w:rsidRPr="00CE1F3C">
        <w:rPr>
          <w:rFonts w:cstheme="minorHAnsi"/>
        </w:rPr>
        <w:t xml:space="preserve">and </w:t>
      </w:r>
      <w:r w:rsidR="0050107A" w:rsidRPr="00CE1F3C">
        <w:rPr>
          <w:rFonts w:cstheme="minorHAnsi"/>
        </w:rPr>
        <w:t>provide</w:t>
      </w:r>
      <w:r w:rsidRPr="00CE1F3C">
        <w:rPr>
          <w:rFonts w:cstheme="minorHAnsi"/>
        </w:rPr>
        <w:t xml:space="preserve"> membership awards or a longtime member recognition.</w:t>
      </w:r>
    </w:p>
    <w:p w14:paraId="11EB1F47" w14:textId="1751C567" w:rsidR="0050107A" w:rsidRPr="00CE1F3C" w:rsidRDefault="0050107A" w:rsidP="00237ABE">
      <w:pPr>
        <w:pStyle w:val="ListParagraph"/>
        <w:numPr>
          <w:ilvl w:val="0"/>
          <w:numId w:val="11"/>
        </w:numPr>
        <w:tabs>
          <w:tab w:val="left" w:pos="900"/>
        </w:tabs>
        <w:spacing w:after="0"/>
        <w:jc w:val="both"/>
        <w:rPr>
          <w:rFonts w:cstheme="minorHAnsi"/>
        </w:rPr>
      </w:pPr>
      <w:r w:rsidRPr="00CE1F3C">
        <w:rPr>
          <w:rFonts w:cstheme="minorHAnsi"/>
        </w:rPr>
        <w:t xml:space="preserve">Personalize renewal email message. </w:t>
      </w:r>
    </w:p>
    <w:p w14:paraId="596FE65C" w14:textId="349AA25F" w:rsidR="00AF7E7F" w:rsidRPr="00CE1F3C" w:rsidRDefault="00A07545" w:rsidP="00237ABE">
      <w:pPr>
        <w:pStyle w:val="ListParagraph"/>
        <w:numPr>
          <w:ilvl w:val="0"/>
          <w:numId w:val="11"/>
        </w:numPr>
        <w:tabs>
          <w:tab w:val="left" w:pos="900"/>
        </w:tabs>
        <w:spacing w:after="0"/>
        <w:jc w:val="both"/>
        <w:rPr>
          <w:rFonts w:cstheme="minorHAnsi"/>
        </w:rPr>
      </w:pPr>
      <w:r w:rsidRPr="00CE1F3C">
        <w:rPr>
          <w:rFonts w:cstheme="minorHAnsi"/>
        </w:rPr>
        <w:t xml:space="preserve">Consider hosting a membership drive referral discount to help boost our visibility. Engage OT practitioners who could be influential to work with; there are </w:t>
      </w:r>
      <w:r w:rsidR="00656C6B">
        <w:rPr>
          <w:rFonts w:cstheme="minorHAnsi"/>
        </w:rPr>
        <w:t>many</w:t>
      </w:r>
      <w:r w:rsidRPr="00CE1F3C">
        <w:rPr>
          <w:rFonts w:cstheme="minorHAnsi"/>
        </w:rPr>
        <w:t xml:space="preserve"> people out there doing amazing things across the </w:t>
      </w:r>
      <w:r w:rsidR="00304387" w:rsidRPr="00CE1F3C">
        <w:rPr>
          <w:rFonts w:cstheme="minorHAnsi"/>
        </w:rPr>
        <w:t>state,</w:t>
      </w:r>
      <w:r w:rsidRPr="00CE1F3C">
        <w:rPr>
          <w:rFonts w:cstheme="minorHAnsi"/>
        </w:rPr>
        <w:t xml:space="preserve"> but they might not necessarily be involved with TNOTA. We want to invite them to partner with us and mutually advance occupational therapy.</w:t>
      </w:r>
    </w:p>
    <w:p w14:paraId="55972BAD" w14:textId="003541D9" w:rsidR="00A07545" w:rsidRPr="00CE1F3C" w:rsidRDefault="00A07545" w:rsidP="00237ABE">
      <w:pPr>
        <w:pStyle w:val="ListParagraph"/>
        <w:numPr>
          <w:ilvl w:val="0"/>
          <w:numId w:val="11"/>
        </w:numPr>
        <w:tabs>
          <w:tab w:val="left" w:pos="900"/>
        </w:tabs>
        <w:spacing w:after="0"/>
        <w:jc w:val="both"/>
        <w:rPr>
          <w:rFonts w:cstheme="minorHAnsi"/>
        </w:rPr>
      </w:pPr>
      <w:r w:rsidRPr="00CE1F3C">
        <w:rPr>
          <w:rFonts w:cstheme="minorHAnsi"/>
        </w:rPr>
        <w:t xml:space="preserve">Strengthen and expand the role of our student representatives. </w:t>
      </w:r>
    </w:p>
    <w:p w14:paraId="162BC2E1" w14:textId="77777777" w:rsidR="00237ABE" w:rsidRPr="00CE1F3C" w:rsidRDefault="00237ABE" w:rsidP="00237ABE">
      <w:pPr>
        <w:pStyle w:val="ListParagraph"/>
        <w:tabs>
          <w:tab w:val="left" w:pos="900"/>
        </w:tabs>
        <w:spacing w:after="0"/>
        <w:ind w:left="1440"/>
        <w:jc w:val="both"/>
        <w:rPr>
          <w:rFonts w:cstheme="minorHAnsi"/>
        </w:rPr>
      </w:pPr>
    </w:p>
    <w:p w14:paraId="6DF3F854" w14:textId="27DFE930" w:rsidR="00872CAC" w:rsidRPr="00CE1F3C" w:rsidRDefault="00476EC2" w:rsidP="00237ABE">
      <w:pPr>
        <w:tabs>
          <w:tab w:val="left" w:pos="900"/>
        </w:tabs>
        <w:spacing w:after="0"/>
        <w:jc w:val="both"/>
        <w:rPr>
          <w:rFonts w:cstheme="minorHAnsi"/>
        </w:rPr>
      </w:pPr>
      <w:r w:rsidRPr="00CE1F3C">
        <w:rPr>
          <w:rFonts w:cstheme="minorHAnsi"/>
        </w:rPr>
        <w:t xml:space="preserve">Number </w:t>
      </w:r>
      <w:r w:rsidR="00C521DA" w:rsidRPr="00CE1F3C">
        <w:rPr>
          <w:rFonts w:cstheme="minorHAnsi"/>
        </w:rPr>
        <w:t>SIX</w:t>
      </w:r>
      <w:r w:rsidRPr="00CE1F3C">
        <w:rPr>
          <w:rFonts w:cstheme="minorHAnsi"/>
        </w:rPr>
        <w:t xml:space="preserve">:  </w:t>
      </w:r>
      <w:r w:rsidR="00872CAC" w:rsidRPr="00CE1F3C">
        <w:rPr>
          <w:rFonts w:cstheme="minorHAnsi"/>
        </w:rPr>
        <w:t>R</w:t>
      </w:r>
      <w:r w:rsidR="00FF7CE5" w:rsidRPr="00CE1F3C">
        <w:rPr>
          <w:rFonts w:cstheme="minorHAnsi"/>
        </w:rPr>
        <w:t>EMAIN</w:t>
      </w:r>
      <w:r w:rsidR="00872CAC" w:rsidRPr="00CE1F3C">
        <w:rPr>
          <w:rFonts w:cstheme="minorHAnsi"/>
        </w:rPr>
        <w:t xml:space="preserve"> F</w:t>
      </w:r>
      <w:r w:rsidR="00FF7CE5" w:rsidRPr="00CE1F3C">
        <w:rPr>
          <w:rFonts w:cstheme="minorHAnsi"/>
        </w:rPr>
        <w:t>ISCALLY</w:t>
      </w:r>
      <w:r w:rsidR="00872CAC" w:rsidRPr="00CE1F3C">
        <w:rPr>
          <w:rFonts w:cstheme="minorHAnsi"/>
        </w:rPr>
        <w:t xml:space="preserve"> R</w:t>
      </w:r>
      <w:r w:rsidR="00FF7CE5" w:rsidRPr="00CE1F3C">
        <w:rPr>
          <w:rFonts w:cstheme="minorHAnsi"/>
        </w:rPr>
        <w:t>ESPONSIBLE --</w:t>
      </w:r>
      <w:r w:rsidR="00872CAC" w:rsidRPr="00CE1F3C">
        <w:rPr>
          <w:rFonts w:cstheme="minorHAnsi"/>
        </w:rPr>
        <w:t xml:space="preserve"> </w:t>
      </w:r>
      <w:r w:rsidR="00E43192" w:rsidRPr="00CE1F3C">
        <w:rPr>
          <w:rFonts w:cstheme="minorHAnsi"/>
        </w:rPr>
        <w:t>Make sur</w:t>
      </w:r>
      <w:r w:rsidR="00AA5C3B" w:rsidRPr="00CE1F3C">
        <w:rPr>
          <w:rFonts w:cstheme="minorHAnsi"/>
        </w:rPr>
        <w:t>e</w:t>
      </w:r>
      <w:r w:rsidR="00E43192" w:rsidRPr="00CE1F3C">
        <w:rPr>
          <w:rFonts w:cstheme="minorHAnsi"/>
        </w:rPr>
        <w:t xml:space="preserve"> that we are continuing to maintain a good stream of income, retain our members, and wisely and ethically </w:t>
      </w:r>
      <w:r w:rsidR="0080296D" w:rsidRPr="00CE1F3C">
        <w:rPr>
          <w:rFonts w:cstheme="minorHAnsi"/>
        </w:rPr>
        <w:t>allocate our</w:t>
      </w:r>
      <w:r w:rsidR="00E43192" w:rsidRPr="00CE1F3C">
        <w:rPr>
          <w:rFonts w:cstheme="minorHAnsi"/>
        </w:rPr>
        <w:t xml:space="preserve"> funds that we have to the benefit of our association.</w:t>
      </w:r>
    </w:p>
    <w:p w14:paraId="5401A82A" w14:textId="77777777" w:rsidR="00237ABE" w:rsidRPr="00CE1F3C" w:rsidRDefault="00237ABE" w:rsidP="00237ABE">
      <w:pPr>
        <w:tabs>
          <w:tab w:val="left" w:pos="900"/>
        </w:tabs>
        <w:spacing w:after="0"/>
        <w:jc w:val="both"/>
        <w:rPr>
          <w:rFonts w:cstheme="minorHAnsi"/>
        </w:rPr>
      </w:pPr>
    </w:p>
    <w:p w14:paraId="1357F291" w14:textId="15B8CBD6" w:rsidR="00FF7CE5" w:rsidRPr="00CE1F3C" w:rsidRDefault="00FF7CE5" w:rsidP="00237ABE">
      <w:pPr>
        <w:tabs>
          <w:tab w:val="left" w:pos="900"/>
        </w:tabs>
        <w:spacing w:after="0"/>
        <w:jc w:val="both"/>
        <w:rPr>
          <w:rFonts w:cstheme="minorHAnsi"/>
        </w:rPr>
      </w:pPr>
      <w:r w:rsidRPr="00CE1F3C">
        <w:rPr>
          <w:rFonts w:cstheme="minorHAnsi"/>
        </w:rPr>
        <w:tab/>
        <w:t>Celebrations:</w:t>
      </w:r>
    </w:p>
    <w:p w14:paraId="27F8A785" w14:textId="4C8951C4" w:rsidR="00FF7CE5" w:rsidRPr="00CE1F3C" w:rsidRDefault="00FF7CE5" w:rsidP="00237ABE">
      <w:pPr>
        <w:pStyle w:val="ListParagraph"/>
        <w:numPr>
          <w:ilvl w:val="0"/>
          <w:numId w:val="12"/>
        </w:numPr>
        <w:tabs>
          <w:tab w:val="left" w:pos="900"/>
        </w:tabs>
        <w:spacing w:after="0"/>
        <w:jc w:val="both"/>
        <w:rPr>
          <w:rFonts w:cstheme="minorHAnsi"/>
        </w:rPr>
      </w:pPr>
      <w:r w:rsidRPr="00CE1F3C">
        <w:rPr>
          <w:rFonts w:cstheme="minorHAnsi"/>
        </w:rPr>
        <w:t>TNOTA continues to remain in a strong place financially</w:t>
      </w:r>
      <w:r w:rsidR="00656C6B" w:rsidRPr="00CE1F3C">
        <w:rPr>
          <w:rFonts w:cstheme="minorHAnsi"/>
        </w:rPr>
        <w:t xml:space="preserve">. </w:t>
      </w:r>
      <w:r w:rsidRPr="00CE1F3C">
        <w:rPr>
          <w:rFonts w:cstheme="minorHAnsi"/>
        </w:rPr>
        <w:t xml:space="preserve">We have found ways to increase our revenue streams through Aspire OT online courses. </w:t>
      </w:r>
    </w:p>
    <w:p w14:paraId="26D1E61D" w14:textId="027854C6" w:rsidR="00FF7CE5" w:rsidRPr="00CE1F3C" w:rsidRDefault="00A130D5" w:rsidP="00237ABE">
      <w:pPr>
        <w:pStyle w:val="ListParagraph"/>
        <w:numPr>
          <w:ilvl w:val="0"/>
          <w:numId w:val="12"/>
        </w:numPr>
        <w:tabs>
          <w:tab w:val="left" w:pos="900"/>
        </w:tabs>
        <w:spacing w:after="0"/>
        <w:jc w:val="both"/>
        <w:rPr>
          <w:rFonts w:cstheme="minorHAnsi"/>
        </w:rPr>
      </w:pPr>
      <w:r w:rsidRPr="00CE1F3C">
        <w:rPr>
          <w:rFonts w:cstheme="minorHAnsi"/>
        </w:rPr>
        <w:lastRenderedPageBreak/>
        <w:t>Opportunity for revenue via Approved Provider program</w:t>
      </w:r>
      <w:r w:rsidR="0053546B">
        <w:rPr>
          <w:rFonts w:cstheme="minorHAnsi"/>
        </w:rPr>
        <w:t>.</w:t>
      </w:r>
      <w:r w:rsidRPr="00CE1F3C">
        <w:rPr>
          <w:rFonts w:cstheme="minorHAnsi"/>
        </w:rPr>
        <w:t xml:space="preserve"> </w:t>
      </w:r>
    </w:p>
    <w:p w14:paraId="6271449E" w14:textId="77777777" w:rsidR="00237ABE" w:rsidRPr="00CE1F3C" w:rsidRDefault="00237ABE" w:rsidP="00237ABE">
      <w:pPr>
        <w:pStyle w:val="ListParagraph"/>
        <w:tabs>
          <w:tab w:val="left" w:pos="900"/>
        </w:tabs>
        <w:spacing w:after="0"/>
        <w:ind w:left="1440"/>
        <w:jc w:val="both"/>
        <w:rPr>
          <w:rFonts w:cstheme="minorHAnsi"/>
        </w:rPr>
      </w:pPr>
    </w:p>
    <w:p w14:paraId="5C2EDE28" w14:textId="6C6D162B" w:rsidR="00FF7CE5" w:rsidRPr="00CE1F3C" w:rsidRDefault="00FF7CE5" w:rsidP="00237ABE">
      <w:pPr>
        <w:tabs>
          <w:tab w:val="left" w:pos="900"/>
        </w:tabs>
        <w:spacing w:after="0"/>
        <w:jc w:val="both"/>
        <w:rPr>
          <w:rFonts w:cstheme="minorHAnsi"/>
        </w:rPr>
      </w:pPr>
      <w:r w:rsidRPr="00CE1F3C">
        <w:rPr>
          <w:rFonts w:cstheme="minorHAnsi"/>
        </w:rPr>
        <w:tab/>
        <w:t>Goals:</w:t>
      </w:r>
    </w:p>
    <w:p w14:paraId="2FF84E68" w14:textId="7896D54F" w:rsidR="00FF7CE5" w:rsidRPr="00CE1F3C" w:rsidRDefault="00FF7CE5" w:rsidP="00237ABE">
      <w:pPr>
        <w:pStyle w:val="ListParagraph"/>
        <w:numPr>
          <w:ilvl w:val="0"/>
          <w:numId w:val="13"/>
        </w:numPr>
        <w:tabs>
          <w:tab w:val="left" w:pos="900"/>
        </w:tabs>
        <w:spacing w:after="0"/>
        <w:jc w:val="both"/>
        <w:rPr>
          <w:rFonts w:cstheme="minorHAnsi"/>
        </w:rPr>
      </w:pPr>
      <w:r w:rsidRPr="00CE1F3C">
        <w:rPr>
          <w:rFonts w:cstheme="minorHAnsi"/>
        </w:rPr>
        <w:t xml:space="preserve">Identify at least one fundraising opportunity. </w:t>
      </w:r>
    </w:p>
    <w:p w14:paraId="4D823C3F" w14:textId="130828CC" w:rsidR="00FF7CE5" w:rsidRPr="00CE1F3C" w:rsidRDefault="00A130D5" w:rsidP="00237ABE">
      <w:pPr>
        <w:pStyle w:val="ListParagraph"/>
        <w:numPr>
          <w:ilvl w:val="0"/>
          <w:numId w:val="13"/>
        </w:numPr>
        <w:tabs>
          <w:tab w:val="left" w:pos="900"/>
        </w:tabs>
        <w:spacing w:after="0"/>
        <w:jc w:val="both"/>
        <w:rPr>
          <w:rFonts w:cstheme="minorHAnsi"/>
        </w:rPr>
      </w:pPr>
      <w:r w:rsidRPr="00CE1F3C">
        <w:rPr>
          <w:rFonts w:cstheme="minorHAnsi"/>
        </w:rPr>
        <w:t xml:space="preserve">Process a minimum of three applications for outside CE courses. </w:t>
      </w:r>
    </w:p>
    <w:p w14:paraId="317E46F5" w14:textId="0B918CD4" w:rsidR="00FF7CE5" w:rsidRPr="00CE1F3C" w:rsidRDefault="00FF7CE5" w:rsidP="00237ABE">
      <w:pPr>
        <w:pStyle w:val="ListParagraph"/>
        <w:numPr>
          <w:ilvl w:val="0"/>
          <w:numId w:val="13"/>
        </w:numPr>
        <w:tabs>
          <w:tab w:val="left" w:pos="900"/>
        </w:tabs>
        <w:spacing w:after="0"/>
        <w:jc w:val="both"/>
        <w:rPr>
          <w:rFonts w:cstheme="minorHAnsi"/>
        </w:rPr>
      </w:pPr>
      <w:r w:rsidRPr="00CE1F3C">
        <w:rPr>
          <w:rFonts w:cstheme="minorHAnsi"/>
        </w:rPr>
        <w:t>Increase sponsorship for conference and district meetings</w:t>
      </w:r>
      <w:r w:rsidR="00A130D5" w:rsidRPr="00CE1F3C">
        <w:rPr>
          <w:rFonts w:cstheme="minorHAnsi"/>
        </w:rPr>
        <w:t xml:space="preserve"> to minimum three conference sponsors and </w:t>
      </w:r>
      <w:r w:rsidR="00656C6B" w:rsidRPr="00CE1F3C">
        <w:rPr>
          <w:rFonts w:cstheme="minorHAnsi"/>
        </w:rPr>
        <w:t>two</w:t>
      </w:r>
      <w:r w:rsidR="00A130D5" w:rsidRPr="00CE1F3C">
        <w:rPr>
          <w:rFonts w:cstheme="minorHAnsi"/>
        </w:rPr>
        <w:t xml:space="preserve"> sponsored district events.</w:t>
      </w:r>
    </w:p>
    <w:p w14:paraId="2E740FE4" w14:textId="0FC570FC" w:rsidR="00A130D5" w:rsidRPr="00CE1F3C" w:rsidRDefault="00A130D5" w:rsidP="00237ABE">
      <w:pPr>
        <w:pStyle w:val="ListParagraph"/>
        <w:numPr>
          <w:ilvl w:val="0"/>
          <w:numId w:val="13"/>
        </w:numPr>
        <w:tabs>
          <w:tab w:val="left" w:pos="900"/>
        </w:tabs>
        <w:spacing w:after="0"/>
        <w:jc w:val="both"/>
        <w:rPr>
          <w:rFonts w:cstheme="minorHAnsi"/>
        </w:rPr>
      </w:pPr>
      <w:r w:rsidRPr="00CE1F3C">
        <w:rPr>
          <w:rFonts w:cstheme="minorHAnsi"/>
        </w:rPr>
        <w:t xml:space="preserve">Launch TNOTF fully funded and accepting donations. </w:t>
      </w:r>
    </w:p>
    <w:p w14:paraId="259A68DF" w14:textId="12E809DE" w:rsidR="007C22FC" w:rsidRPr="00CE1F3C" w:rsidRDefault="007C22FC" w:rsidP="00237ABE">
      <w:pPr>
        <w:pStyle w:val="ListParagraph"/>
        <w:numPr>
          <w:ilvl w:val="0"/>
          <w:numId w:val="13"/>
        </w:numPr>
        <w:tabs>
          <w:tab w:val="left" w:pos="900"/>
        </w:tabs>
        <w:spacing w:after="0"/>
        <w:jc w:val="both"/>
        <w:rPr>
          <w:rFonts w:cstheme="minorHAnsi"/>
        </w:rPr>
      </w:pPr>
      <w:r w:rsidRPr="00CE1F3C">
        <w:rPr>
          <w:rFonts w:cstheme="minorHAnsi"/>
        </w:rPr>
        <w:t xml:space="preserve">Launch a capital campaign for scholarship donations. </w:t>
      </w:r>
      <w:r w:rsidR="00656C6B" w:rsidRPr="00CE1F3C">
        <w:rPr>
          <w:rFonts w:cstheme="minorHAnsi"/>
        </w:rPr>
        <w:t>Figuring</w:t>
      </w:r>
      <w:r w:rsidRPr="00CE1F3C">
        <w:rPr>
          <w:rFonts w:cstheme="minorHAnsi"/>
        </w:rPr>
        <w:t xml:space="preserve"> out a way to accept online donations. </w:t>
      </w:r>
    </w:p>
    <w:p w14:paraId="6056DD89" w14:textId="77777777" w:rsidR="002912D5" w:rsidRPr="00CE1F3C" w:rsidRDefault="002912D5" w:rsidP="00237ABE">
      <w:pPr>
        <w:tabs>
          <w:tab w:val="left" w:pos="900"/>
        </w:tabs>
        <w:spacing w:after="0"/>
        <w:jc w:val="both"/>
        <w:rPr>
          <w:rFonts w:cstheme="minorHAnsi"/>
        </w:rPr>
      </w:pPr>
    </w:p>
    <w:p w14:paraId="5149BD05" w14:textId="0636C6E5" w:rsidR="001E1B8F" w:rsidRPr="00CE1F3C" w:rsidRDefault="001E1B8F" w:rsidP="00237ABE">
      <w:pPr>
        <w:tabs>
          <w:tab w:val="left" w:pos="900"/>
        </w:tabs>
        <w:spacing w:after="0"/>
        <w:jc w:val="both"/>
        <w:rPr>
          <w:rFonts w:cstheme="minorHAnsi"/>
          <w:b/>
          <w:bCs/>
        </w:rPr>
      </w:pPr>
      <w:r w:rsidRPr="00CE1F3C">
        <w:rPr>
          <w:rFonts w:cstheme="minorHAnsi"/>
          <w:b/>
          <w:bCs/>
        </w:rPr>
        <w:t>Conference Committee Report- Whitney Joy, VP</w:t>
      </w:r>
    </w:p>
    <w:p w14:paraId="377C08DE" w14:textId="7308A4C7" w:rsidR="001E1B8F" w:rsidRPr="00CE1F3C" w:rsidRDefault="001E1B8F" w:rsidP="00237ABE">
      <w:pPr>
        <w:pStyle w:val="ListParagraph"/>
        <w:numPr>
          <w:ilvl w:val="3"/>
          <w:numId w:val="1"/>
        </w:numPr>
        <w:tabs>
          <w:tab w:val="left" w:pos="900"/>
        </w:tabs>
        <w:spacing w:after="0"/>
        <w:jc w:val="both"/>
        <w:rPr>
          <w:rFonts w:cstheme="minorHAnsi"/>
        </w:rPr>
      </w:pPr>
      <w:r w:rsidRPr="00CE1F3C">
        <w:rPr>
          <w:rFonts w:cstheme="minorHAnsi"/>
        </w:rPr>
        <w:t>Conference is scheduled for September 9</w:t>
      </w:r>
      <w:r w:rsidRPr="00CE1F3C">
        <w:rPr>
          <w:rFonts w:cstheme="minorHAnsi"/>
          <w:vertAlign w:val="superscript"/>
        </w:rPr>
        <w:t>th</w:t>
      </w:r>
      <w:r w:rsidRPr="00CE1F3C">
        <w:rPr>
          <w:rFonts w:cstheme="minorHAnsi"/>
        </w:rPr>
        <w:t xml:space="preserve"> to the 11</w:t>
      </w:r>
      <w:r w:rsidRPr="00CE1F3C">
        <w:rPr>
          <w:rFonts w:cstheme="minorHAnsi"/>
          <w:vertAlign w:val="superscript"/>
        </w:rPr>
        <w:t>th</w:t>
      </w:r>
      <w:r w:rsidRPr="00CE1F3C">
        <w:rPr>
          <w:rFonts w:cstheme="minorHAnsi"/>
        </w:rPr>
        <w:t xml:space="preserve"> in Memphis at Lichterman Nature Center. </w:t>
      </w:r>
    </w:p>
    <w:p w14:paraId="2DA664B3" w14:textId="462FD112" w:rsidR="001E1B8F" w:rsidRPr="00CE1F3C" w:rsidRDefault="001E1B8F" w:rsidP="00237ABE">
      <w:pPr>
        <w:pStyle w:val="ListParagraph"/>
        <w:numPr>
          <w:ilvl w:val="3"/>
          <w:numId w:val="1"/>
        </w:numPr>
        <w:tabs>
          <w:tab w:val="left" w:pos="900"/>
        </w:tabs>
        <w:spacing w:after="0"/>
        <w:jc w:val="both"/>
        <w:rPr>
          <w:rFonts w:cstheme="minorHAnsi"/>
        </w:rPr>
      </w:pPr>
      <w:r w:rsidRPr="00CE1F3C">
        <w:rPr>
          <w:rFonts w:cstheme="minorHAnsi"/>
        </w:rPr>
        <w:t xml:space="preserve">Whitney is currently looking at a couple different hotels close to the facility to get a block of rooms. Opted out of Embassy Suites due to intricacy of their room block policy. </w:t>
      </w:r>
    </w:p>
    <w:p w14:paraId="3374782E" w14:textId="06DB8008" w:rsidR="00365BF6" w:rsidRPr="00CE1F3C" w:rsidRDefault="00365BF6" w:rsidP="00237ABE">
      <w:pPr>
        <w:pStyle w:val="ListParagraph"/>
        <w:numPr>
          <w:ilvl w:val="3"/>
          <w:numId w:val="1"/>
        </w:numPr>
        <w:tabs>
          <w:tab w:val="left" w:pos="900"/>
        </w:tabs>
        <w:spacing w:after="0"/>
        <w:jc w:val="both"/>
        <w:rPr>
          <w:rFonts w:cstheme="minorHAnsi"/>
        </w:rPr>
      </w:pPr>
      <w:r w:rsidRPr="00CE1F3C">
        <w:rPr>
          <w:rFonts w:cstheme="minorHAnsi"/>
        </w:rPr>
        <w:t>Keynote Speaker found, works for UTHSC in their inclusive learning department. Her thesis and focus work are on disparities in health care.</w:t>
      </w:r>
      <w:r w:rsidR="000B3A3B" w:rsidRPr="00CE1F3C">
        <w:rPr>
          <w:rFonts w:cstheme="minorHAnsi"/>
        </w:rPr>
        <w:t xml:space="preserve"> She is a graduate from Harvard University. Expansive background including teaching at a university in Africa. </w:t>
      </w:r>
    </w:p>
    <w:p w14:paraId="60A573A2" w14:textId="1AF7CB06" w:rsidR="00365BF6" w:rsidRPr="00CE1F3C" w:rsidRDefault="00365BF6" w:rsidP="00237ABE">
      <w:pPr>
        <w:pStyle w:val="ListParagraph"/>
        <w:numPr>
          <w:ilvl w:val="4"/>
          <w:numId w:val="1"/>
        </w:numPr>
        <w:tabs>
          <w:tab w:val="left" w:pos="900"/>
        </w:tabs>
        <w:spacing w:after="0"/>
        <w:jc w:val="both"/>
        <w:rPr>
          <w:rFonts w:cstheme="minorHAnsi"/>
        </w:rPr>
      </w:pPr>
      <w:r w:rsidRPr="00CE1F3C">
        <w:rPr>
          <w:rFonts w:cstheme="minorHAnsi"/>
        </w:rPr>
        <w:t>Would like to discuss topics and direction of speech</w:t>
      </w:r>
    </w:p>
    <w:p w14:paraId="2F346DF0" w14:textId="56B0A5E3" w:rsidR="00365BF6" w:rsidRPr="00CE1F3C" w:rsidRDefault="00365BF6" w:rsidP="00237ABE">
      <w:pPr>
        <w:pStyle w:val="ListParagraph"/>
        <w:numPr>
          <w:ilvl w:val="3"/>
          <w:numId w:val="1"/>
        </w:numPr>
        <w:tabs>
          <w:tab w:val="left" w:pos="900"/>
        </w:tabs>
        <w:spacing w:after="0"/>
        <w:jc w:val="both"/>
        <w:rPr>
          <w:rFonts w:cstheme="minorHAnsi"/>
        </w:rPr>
      </w:pPr>
      <w:r w:rsidRPr="00CE1F3C">
        <w:rPr>
          <w:rFonts w:cstheme="minorHAnsi"/>
        </w:rPr>
        <w:t xml:space="preserve">Need </w:t>
      </w:r>
      <w:r w:rsidR="000B3A3B" w:rsidRPr="00CE1F3C">
        <w:rPr>
          <w:rFonts w:cstheme="minorHAnsi"/>
        </w:rPr>
        <w:t>ideas for theme</w:t>
      </w:r>
    </w:p>
    <w:p w14:paraId="3AB3A61D" w14:textId="77777777" w:rsidR="00697777" w:rsidRPr="00CE1F3C" w:rsidRDefault="00365BF6" w:rsidP="00237ABE">
      <w:pPr>
        <w:pStyle w:val="ListParagraph"/>
        <w:numPr>
          <w:ilvl w:val="4"/>
          <w:numId w:val="1"/>
        </w:numPr>
        <w:tabs>
          <w:tab w:val="left" w:pos="900"/>
        </w:tabs>
        <w:spacing w:after="0"/>
        <w:jc w:val="both"/>
        <w:rPr>
          <w:rFonts w:cstheme="minorHAnsi"/>
        </w:rPr>
      </w:pPr>
      <w:r w:rsidRPr="00CE1F3C">
        <w:rPr>
          <w:rFonts w:cstheme="minorHAnsi"/>
        </w:rPr>
        <w:t>Barb mentioned Patient Experienc</w:t>
      </w:r>
      <w:r w:rsidR="00697777" w:rsidRPr="00CE1F3C">
        <w:rPr>
          <w:rFonts w:cstheme="minorHAnsi"/>
        </w:rPr>
        <w:t>e</w:t>
      </w:r>
    </w:p>
    <w:p w14:paraId="7C8D1920" w14:textId="4631046A" w:rsidR="00697777" w:rsidRPr="00CE1F3C" w:rsidRDefault="00697777" w:rsidP="00237ABE">
      <w:pPr>
        <w:pStyle w:val="ListParagraph"/>
        <w:numPr>
          <w:ilvl w:val="3"/>
          <w:numId w:val="1"/>
        </w:numPr>
        <w:tabs>
          <w:tab w:val="left" w:pos="900"/>
        </w:tabs>
        <w:spacing w:after="0"/>
        <w:jc w:val="both"/>
        <w:rPr>
          <w:rFonts w:cstheme="minorHAnsi"/>
        </w:rPr>
      </w:pPr>
      <w:r w:rsidRPr="00CE1F3C">
        <w:rPr>
          <w:rFonts w:cstheme="minorHAnsi"/>
        </w:rPr>
        <w:t>Sponsor confirmed for 2022 conference!</w:t>
      </w:r>
    </w:p>
    <w:p w14:paraId="618334C4" w14:textId="2DCB5DB1" w:rsidR="00697777" w:rsidRPr="00CE1F3C" w:rsidRDefault="00697777" w:rsidP="00237ABE">
      <w:pPr>
        <w:pStyle w:val="ListParagraph"/>
        <w:numPr>
          <w:ilvl w:val="3"/>
          <w:numId w:val="1"/>
        </w:numPr>
        <w:tabs>
          <w:tab w:val="left" w:pos="900"/>
        </w:tabs>
        <w:spacing w:after="0"/>
        <w:jc w:val="both"/>
        <w:rPr>
          <w:rFonts w:cstheme="minorHAnsi"/>
        </w:rPr>
      </w:pPr>
      <w:r w:rsidRPr="00CE1F3C">
        <w:rPr>
          <w:rFonts w:cstheme="minorHAnsi"/>
        </w:rPr>
        <w:t xml:space="preserve">Excellent feedback on 2021 site of </w:t>
      </w:r>
      <w:proofErr w:type="spellStart"/>
      <w:r w:rsidRPr="00CE1F3C">
        <w:rPr>
          <w:rFonts w:cstheme="minorHAnsi"/>
        </w:rPr>
        <w:t>Scarritt</w:t>
      </w:r>
      <w:proofErr w:type="spellEnd"/>
      <w:r w:rsidRPr="00CE1F3C">
        <w:rPr>
          <w:rFonts w:cstheme="minorHAnsi"/>
        </w:rPr>
        <w:t xml:space="preserve"> Bennett Center including easy access, good food, plenty of space</w:t>
      </w:r>
      <w:r w:rsidR="00954E90">
        <w:rPr>
          <w:rFonts w:cstheme="minorHAnsi"/>
        </w:rPr>
        <w:t>.</w:t>
      </w:r>
    </w:p>
    <w:p w14:paraId="24FBAD8F" w14:textId="1B045C58" w:rsidR="00BC3D36" w:rsidRPr="00CE1F3C" w:rsidRDefault="00BC3D36" w:rsidP="00237ABE">
      <w:pPr>
        <w:pStyle w:val="ListParagraph"/>
        <w:numPr>
          <w:ilvl w:val="3"/>
          <w:numId w:val="1"/>
        </w:numPr>
        <w:tabs>
          <w:tab w:val="left" w:pos="900"/>
        </w:tabs>
        <w:spacing w:after="0"/>
        <w:jc w:val="both"/>
        <w:rPr>
          <w:rFonts w:cstheme="minorHAnsi"/>
        </w:rPr>
      </w:pPr>
      <w:r w:rsidRPr="00CE1F3C">
        <w:rPr>
          <w:rFonts w:cstheme="minorHAnsi"/>
        </w:rPr>
        <w:t xml:space="preserve">Discussion to increase and expand out virtual options to increase conference attendance. </w:t>
      </w:r>
    </w:p>
    <w:p w14:paraId="115752F8" w14:textId="77777777" w:rsidR="00237ABE" w:rsidRPr="00CE1F3C" w:rsidRDefault="00237ABE" w:rsidP="00237ABE">
      <w:pPr>
        <w:pStyle w:val="ListParagraph"/>
        <w:tabs>
          <w:tab w:val="left" w:pos="900"/>
        </w:tabs>
        <w:spacing w:after="0"/>
        <w:ind w:left="1440"/>
        <w:jc w:val="both"/>
        <w:rPr>
          <w:rFonts w:cstheme="minorHAnsi"/>
        </w:rPr>
      </w:pPr>
    </w:p>
    <w:p w14:paraId="6D56A5F7" w14:textId="421C01C7" w:rsidR="00BC3D36" w:rsidRPr="00CE1F3C" w:rsidRDefault="00BC3D36" w:rsidP="00237ABE">
      <w:pPr>
        <w:tabs>
          <w:tab w:val="left" w:pos="900"/>
        </w:tabs>
        <w:spacing w:after="0"/>
        <w:jc w:val="both"/>
        <w:rPr>
          <w:rFonts w:cstheme="minorHAnsi"/>
          <w:b/>
          <w:bCs/>
        </w:rPr>
      </w:pPr>
      <w:r w:rsidRPr="00CE1F3C">
        <w:rPr>
          <w:rFonts w:cstheme="minorHAnsi"/>
          <w:b/>
          <w:bCs/>
        </w:rPr>
        <w:t>Treasury Report – Kelsey Vaughn</w:t>
      </w:r>
    </w:p>
    <w:p w14:paraId="477CF4FA" w14:textId="794778A0" w:rsidR="008166B4" w:rsidRPr="00CE1F3C" w:rsidRDefault="008166B4" w:rsidP="00237ABE">
      <w:pPr>
        <w:tabs>
          <w:tab w:val="left" w:pos="900"/>
        </w:tabs>
        <w:spacing w:after="0"/>
        <w:jc w:val="both"/>
        <w:rPr>
          <w:rFonts w:cstheme="minorHAnsi"/>
        </w:rPr>
      </w:pPr>
      <w:r w:rsidRPr="00CE1F3C">
        <w:rPr>
          <w:rFonts w:cstheme="minorHAnsi"/>
        </w:rPr>
        <w:tab/>
        <w:t>Report from the Profit and Loss Sheet:</w:t>
      </w:r>
    </w:p>
    <w:p w14:paraId="3A61B1BF" w14:textId="0544F462" w:rsidR="008166B4" w:rsidRPr="00CE1F3C" w:rsidRDefault="008166B4" w:rsidP="00237ABE">
      <w:pPr>
        <w:pStyle w:val="ListParagraph"/>
        <w:numPr>
          <w:ilvl w:val="0"/>
          <w:numId w:val="29"/>
        </w:numPr>
        <w:tabs>
          <w:tab w:val="left" w:pos="900"/>
        </w:tabs>
        <w:spacing w:after="0"/>
        <w:jc w:val="both"/>
        <w:rPr>
          <w:rFonts w:cstheme="minorHAnsi"/>
        </w:rPr>
      </w:pPr>
      <w:r w:rsidRPr="00CE1F3C">
        <w:rPr>
          <w:rFonts w:cstheme="minorHAnsi"/>
        </w:rPr>
        <w:t>Income: $5,630.88</w:t>
      </w:r>
    </w:p>
    <w:p w14:paraId="41601863" w14:textId="30F73CA8" w:rsidR="008166B4" w:rsidRPr="00CE1F3C" w:rsidRDefault="008166B4" w:rsidP="00237ABE">
      <w:pPr>
        <w:pStyle w:val="ListParagraph"/>
        <w:numPr>
          <w:ilvl w:val="0"/>
          <w:numId w:val="29"/>
        </w:numPr>
        <w:tabs>
          <w:tab w:val="left" w:pos="900"/>
        </w:tabs>
        <w:spacing w:after="0"/>
        <w:jc w:val="both"/>
        <w:rPr>
          <w:rFonts w:cstheme="minorHAnsi"/>
        </w:rPr>
      </w:pPr>
      <w:r w:rsidRPr="00CE1F3C">
        <w:rPr>
          <w:rFonts w:cstheme="minorHAnsi"/>
        </w:rPr>
        <w:t>Expenses: $1,920.40</w:t>
      </w:r>
    </w:p>
    <w:p w14:paraId="17DED353" w14:textId="2CD40134" w:rsidR="008166B4" w:rsidRPr="00CE1F3C" w:rsidRDefault="008166B4" w:rsidP="00237ABE">
      <w:pPr>
        <w:pStyle w:val="ListParagraph"/>
        <w:numPr>
          <w:ilvl w:val="0"/>
          <w:numId w:val="29"/>
        </w:numPr>
        <w:tabs>
          <w:tab w:val="left" w:pos="900"/>
        </w:tabs>
        <w:spacing w:after="0"/>
        <w:jc w:val="both"/>
        <w:rPr>
          <w:rFonts w:cstheme="minorHAnsi"/>
        </w:rPr>
      </w:pPr>
      <w:r w:rsidRPr="00CE1F3C">
        <w:rPr>
          <w:rFonts w:cstheme="minorHAnsi"/>
        </w:rPr>
        <w:t>Net Income for December: $3,710.48</w:t>
      </w:r>
    </w:p>
    <w:p w14:paraId="5C3EF178" w14:textId="7FFCE524" w:rsidR="008166B4" w:rsidRPr="00CE1F3C" w:rsidRDefault="008166B4" w:rsidP="00237ABE">
      <w:pPr>
        <w:pStyle w:val="ListParagraph"/>
        <w:numPr>
          <w:ilvl w:val="0"/>
          <w:numId w:val="29"/>
        </w:numPr>
        <w:tabs>
          <w:tab w:val="left" w:pos="900"/>
        </w:tabs>
        <w:spacing w:after="0"/>
        <w:jc w:val="both"/>
        <w:rPr>
          <w:rFonts w:cstheme="minorHAnsi"/>
        </w:rPr>
      </w:pPr>
      <w:r w:rsidRPr="00CE1F3C">
        <w:rPr>
          <w:rFonts w:cstheme="minorHAnsi"/>
        </w:rPr>
        <w:t>Highest Income in December: Member Dues</w:t>
      </w:r>
    </w:p>
    <w:p w14:paraId="23EF8E7D" w14:textId="63C026AF" w:rsidR="008166B4" w:rsidRPr="00CE1F3C" w:rsidRDefault="008166B4" w:rsidP="00237ABE">
      <w:pPr>
        <w:pStyle w:val="ListParagraph"/>
        <w:numPr>
          <w:ilvl w:val="0"/>
          <w:numId w:val="29"/>
        </w:numPr>
        <w:tabs>
          <w:tab w:val="left" w:pos="900"/>
        </w:tabs>
        <w:spacing w:after="0"/>
        <w:jc w:val="both"/>
        <w:rPr>
          <w:rFonts w:cstheme="minorHAnsi"/>
        </w:rPr>
      </w:pPr>
      <w:r w:rsidRPr="00CE1F3C">
        <w:rPr>
          <w:rFonts w:cstheme="minorHAnsi"/>
        </w:rPr>
        <w:t>Highest Expense in December: Legal &amp; Professional Fees</w:t>
      </w:r>
    </w:p>
    <w:p w14:paraId="6CEA5E02" w14:textId="312DBEEC" w:rsidR="00BC3D36" w:rsidRPr="00CE1F3C" w:rsidRDefault="008166B4" w:rsidP="00237ABE">
      <w:pPr>
        <w:pStyle w:val="ListParagraph"/>
        <w:numPr>
          <w:ilvl w:val="0"/>
          <w:numId w:val="29"/>
        </w:numPr>
        <w:tabs>
          <w:tab w:val="left" w:pos="900"/>
        </w:tabs>
        <w:spacing w:after="0"/>
        <w:jc w:val="both"/>
        <w:rPr>
          <w:rFonts w:cstheme="minorHAnsi"/>
        </w:rPr>
      </w:pPr>
      <w:r w:rsidRPr="00CE1F3C">
        <w:rPr>
          <w:rFonts w:cstheme="minorHAnsi"/>
        </w:rPr>
        <w:t>Year to date Net Income: $31,658.73</w:t>
      </w:r>
    </w:p>
    <w:p w14:paraId="4302297E" w14:textId="77777777" w:rsidR="00237ABE" w:rsidRPr="00CE1F3C" w:rsidRDefault="00237ABE" w:rsidP="00237ABE">
      <w:pPr>
        <w:pStyle w:val="ListParagraph"/>
        <w:tabs>
          <w:tab w:val="left" w:pos="900"/>
        </w:tabs>
        <w:spacing w:after="0"/>
        <w:ind w:left="1440"/>
        <w:jc w:val="both"/>
        <w:rPr>
          <w:rFonts w:cstheme="minorHAnsi"/>
        </w:rPr>
      </w:pPr>
    </w:p>
    <w:p w14:paraId="3B551328" w14:textId="1542CF13" w:rsidR="00D44BE5" w:rsidRPr="00CE1F3C" w:rsidRDefault="00237ABE" w:rsidP="00237ABE">
      <w:pPr>
        <w:tabs>
          <w:tab w:val="left" w:pos="900"/>
        </w:tabs>
        <w:spacing w:after="0"/>
        <w:jc w:val="both"/>
        <w:rPr>
          <w:rFonts w:cstheme="minorHAnsi"/>
        </w:rPr>
      </w:pPr>
      <w:r w:rsidRPr="00CE1F3C">
        <w:rPr>
          <w:rFonts w:cstheme="minorHAnsi"/>
        </w:rPr>
        <w:tab/>
      </w:r>
      <w:r w:rsidR="00D44BE5" w:rsidRPr="00CE1F3C">
        <w:rPr>
          <w:rFonts w:cstheme="minorHAnsi"/>
        </w:rPr>
        <w:t>Kelsey &amp; Cindy</w:t>
      </w:r>
      <w:r w:rsidRPr="00CE1F3C">
        <w:rPr>
          <w:rFonts w:cstheme="minorHAnsi"/>
        </w:rPr>
        <w:t>:</w:t>
      </w:r>
    </w:p>
    <w:p w14:paraId="52F23962" w14:textId="05811123" w:rsidR="00D44BE5" w:rsidRPr="00CE1F3C" w:rsidRDefault="008166B4" w:rsidP="00237ABE">
      <w:pPr>
        <w:pStyle w:val="ListParagraph"/>
        <w:numPr>
          <w:ilvl w:val="0"/>
          <w:numId w:val="30"/>
        </w:numPr>
        <w:tabs>
          <w:tab w:val="left" w:pos="900"/>
        </w:tabs>
        <w:spacing w:after="0"/>
        <w:jc w:val="both"/>
        <w:rPr>
          <w:rFonts w:cstheme="minorHAnsi"/>
        </w:rPr>
      </w:pPr>
      <w:r w:rsidRPr="00CE1F3C">
        <w:rPr>
          <w:rFonts w:cstheme="minorHAnsi"/>
        </w:rPr>
        <w:t>Awaiting reports from Aspire, all continuing education courses, and each district sponsored</w:t>
      </w:r>
      <w:r w:rsidR="00954E90">
        <w:rPr>
          <w:rFonts w:cstheme="minorHAnsi"/>
        </w:rPr>
        <w:t xml:space="preserve"> course.</w:t>
      </w:r>
    </w:p>
    <w:p w14:paraId="0A7CE93A" w14:textId="31905405" w:rsidR="008166B4" w:rsidRPr="00CE1F3C" w:rsidRDefault="00D44BE5" w:rsidP="00237ABE">
      <w:pPr>
        <w:pStyle w:val="ListParagraph"/>
        <w:numPr>
          <w:ilvl w:val="0"/>
          <w:numId w:val="30"/>
        </w:numPr>
        <w:tabs>
          <w:tab w:val="left" w:pos="900"/>
        </w:tabs>
        <w:spacing w:after="0"/>
        <w:jc w:val="both"/>
        <w:rPr>
          <w:rFonts w:cstheme="minorHAnsi"/>
        </w:rPr>
      </w:pPr>
      <w:r w:rsidRPr="00CE1F3C">
        <w:rPr>
          <w:rFonts w:cstheme="minorHAnsi"/>
        </w:rPr>
        <w:t>As</w:t>
      </w:r>
      <w:r w:rsidR="008166B4" w:rsidRPr="00CE1F3C">
        <w:rPr>
          <w:rFonts w:cstheme="minorHAnsi"/>
        </w:rPr>
        <w:t xml:space="preserve">sociation continues to be profitable. </w:t>
      </w:r>
    </w:p>
    <w:p w14:paraId="08F4217B" w14:textId="08F36ACF" w:rsidR="00D44BE5" w:rsidRPr="00CE1F3C" w:rsidRDefault="00BB2D96" w:rsidP="00237ABE">
      <w:pPr>
        <w:pStyle w:val="ListParagraph"/>
        <w:numPr>
          <w:ilvl w:val="0"/>
          <w:numId w:val="30"/>
        </w:numPr>
        <w:tabs>
          <w:tab w:val="left" w:pos="900"/>
        </w:tabs>
        <w:spacing w:after="0"/>
        <w:jc w:val="both"/>
        <w:rPr>
          <w:rFonts w:cstheme="minorHAnsi"/>
        </w:rPr>
      </w:pPr>
      <w:r w:rsidRPr="00CE1F3C">
        <w:rPr>
          <w:rFonts w:cstheme="minorHAnsi"/>
        </w:rPr>
        <w:t>Financially</w:t>
      </w:r>
      <w:r w:rsidR="00D44BE5" w:rsidRPr="00CE1F3C">
        <w:rPr>
          <w:rFonts w:cstheme="minorHAnsi"/>
        </w:rPr>
        <w:t xml:space="preserve"> successful conference this year and opportunity for more revenue growth with use of TNOTAs approved provider program, launched </w:t>
      </w:r>
      <w:r w:rsidRPr="00CE1F3C">
        <w:rPr>
          <w:rFonts w:cstheme="minorHAnsi"/>
        </w:rPr>
        <w:t>mid-year</w:t>
      </w:r>
      <w:r w:rsidR="00D44BE5" w:rsidRPr="00CE1F3C">
        <w:rPr>
          <w:rFonts w:cstheme="minorHAnsi"/>
        </w:rPr>
        <w:t xml:space="preserve"> last year. </w:t>
      </w:r>
    </w:p>
    <w:p w14:paraId="18F15FEE" w14:textId="3F0EB770" w:rsidR="00D44BE5" w:rsidRPr="00CE1F3C" w:rsidRDefault="00D44BE5" w:rsidP="00237ABE">
      <w:pPr>
        <w:pStyle w:val="ListParagraph"/>
        <w:numPr>
          <w:ilvl w:val="0"/>
          <w:numId w:val="30"/>
        </w:numPr>
        <w:tabs>
          <w:tab w:val="left" w:pos="900"/>
        </w:tabs>
        <w:spacing w:after="0"/>
        <w:jc w:val="both"/>
        <w:rPr>
          <w:rFonts w:cstheme="minorHAnsi"/>
        </w:rPr>
      </w:pPr>
      <w:r w:rsidRPr="00CE1F3C">
        <w:rPr>
          <w:rFonts w:cstheme="minorHAnsi"/>
        </w:rPr>
        <w:t xml:space="preserve">Goals to continue to expand our </w:t>
      </w:r>
      <w:r w:rsidR="00BB2D96" w:rsidRPr="00CE1F3C">
        <w:rPr>
          <w:rFonts w:cstheme="minorHAnsi"/>
        </w:rPr>
        <w:t>non-members</w:t>
      </w:r>
      <w:r w:rsidRPr="00CE1F3C">
        <w:rPr>
          <w:rFonts w:cstheme="minorHAnsi"/>
        </w:rPr>
        <w:t xml:space="preserve"> dues and revenue steam. </w:t>
      </w:r>
    </w:p>
    <w:p w14:paraId="32A00B9F" w14:textId="77777777" w:rsidR="00237ABE" w:rsidRPr="00CE1F3C" w:rsidRDefault="00237ABE" w:rsidP="00237ABE">
      <w:pPr>
        <w:pStyle w:val="ListParagraph"/>
        <w:tabs>
          <w:tab w:val="left" w:pos="900"/>
        </w:tabs>
        <w:spacing w:after="0"/>
        <w:ind w:left="1440"/>
        <w:jc w:val="both"/>
        <w:rPr>
          <w:rFonts w:cstheme="minorHAnsi"/>
        </w:rPr>
      </w:pPr>
    </w:p>
    <w:p w14:paraId="4232B337" w14:textId="46F94A76" w:rsidR="00D44BE5" w:rsidRPr="00CE1F3C" w:rsidRDefault="00D44BE5" w:rsidP="00237ABE">
      <w:pPr>
        <w:pStyle w:val="ListParagraph"/>
        <w:numPr>
          <w:ilvl w:val="0"/>
          <w:numId w:val="30"/>
        </w:numPr>
        <w:tabs>
          <w:tab w:val="left" w:pos="900"/>
        </w:tabs>
        <w:spacing w:after="0"/>
        <w:jc w:val="both"/>
        <w:rPr>
          <w:rFonts w:cstheme="minorHAnsi"/>
        </w:rPr>
      </w:pPr>
      <w:r w:rsidRPr="00CE1F3C">
        <w:rPr>
          <w:rFonts w:cstheme="minorHAnsi"/>
        </w:rPr>
        <w:lastRenderedPageBreak/>
        <w:t>Looking for suggestions on potential non-member dues opportunities</w:t>
      </w:r>
      <w:r w:rsidR="007041CE" w:rsidRPr="00CE1F3C">
        <w:rPr>
          <w:rFonts w:cstheme="minorHAnsi"/>
        </w:rPr>
        <w:t>:</w:t>
      </w:r>
    </w:p>
    <w:p w14:paraId="5A42ABA4" w14:textId="0052B2AF" w:rsidR="00D44BE5" w:rsidRPr="00CE1F3C" w:rsidRDefault="00D44BE5" w:rsidP="00237ABE">
      <w:pPr>
        <w:pStyle w:val="ListParagraph"/>
        <w:numPr>
          <w:ilvl w:val="1"/>
          <w:numId w:val="30"/>
        </w:numPr>
        <w:tabs>
          <w:tab w:val="left" w:pos="900"/>
        </w:tabs>
        <w:spacing w:after="0"/>
        <w:jc w:val="both"/>
        <w:rPr>
          <w:rFonts w:cstheme="minorHAnsi"/>
        </w:rPr>
      </w:pPr>
      <w:r w:rsidRPr="00CE1F3C">
        <w:rPr>
          <w:rFonts w:cstheme="minorHAnsi"/>
        </w:rPr>
        <w:t>Selling T-shirts, stickers</w:t>
      </w:r>
    </w:p>
    <w:p w14:paraId="70C101FE" w14:textId="419718B7" w:rsidR="00D44BE5" w:rsidRPr="00CE1F3C" w:rsidRDefault="00D44BE5" w:rsidP="00237ABE">
      <w:pPr>
        <w:pStyle w:val="ListParagraph"/>
        <w:numPr>
          <w:ilvl w:val="1"/>
          <w:numId w:val="30"/>
        </w:numPr>
        <w:tabs>
          <w:tab w:val="left" w:pos="900"/>
        </w:tabs>
        <w:spacing w:after="0"/>
        <w:jc w:val="both"/>
        <w:rPr>
          <w:rFonts w:cstheme="minorHAnsi"/>
        </w:rPr>
      </w:pPr>
      <w:r w:rsidRPr="00CE1F3C">
        <w:rPr>
          <w:rFonts w:cstheme="minorHAnsi"/>
        </w:rPr>
        <w:t>Co-event with TNOTF</w:t>
      </w:r>
    </w:p>
    <w:p w14:paraId="5C9BEA03" w14:textId="78B179FA" w:rsidR="00D44BE5" w:rsidRPr="00CE1F3C" w:rsidRDefault="00D44BE5" w:rsidP="00237ABE">
      <w:pPr>
        <w:pStyle w:val="ListParagraph"/>
        <w:numPr>
          <w:ilvl w:val="1"/>
          <w:numId w:val="30"/>
        </w:numPr>
        <w:tabs>
          <w:tab w:val="left" w:pos="900"/>
        </w:tabs>
        <w:spacing w:after="0"/>
        <w:jc w:val="both"/>
        <w:rPr>
          <w:rFonts w:cstheme="minorHAnsi"/>
        </w:rPr>
      </w:pPr>
      <w:r w:rsidRPr="00CE1F3C">
        <w:rPr>
          <w:rFonts w:cstheme="minorHAnsi"/>
        </w:rPr>
        <w:t>Arranging a 5K</w:t>
      </w:r>
    </w:p>
    <w:p w14:paraId="4BA15611" w14:textId="7F9D8630" w:rsidR="00D44BE5" w:rsidRPr="00CE1F3C" w:rsidRDefault="00BB2D96" w:rsidP="00237ABE">
      <w:pPr>
        <w:pStyle w:val="ListParagraph"/>
        <w:numPr>
          <w:ilvl w:val="1"/>
          <w:numId w:val="30"/>
        </w:numPr>
        <w:tabs>
          <w:tab w:val="left" w:pos="900"/>
        </w:tabs>
        <w:spacing w:after="0"/>
        <w:jc w:val="both"/>
        <w:rPr>
          <w:rFonts w:cstheme="minorHAnsi"/>
        </w:rPr>
      </w:pPr>
      <w:r w:rsidRPr="00CE1F3C">
        <w:rPr>
          <w:rFonts w:cstheme="minorHAnsi"/>
        </w:rPr>
        <w:t>Districts to host social events</w:t>
      </w:r>
    </w:p>
    <w:p w14:paraId="5931DC7E" w14:textId="58DF0F50" w:rsidR="00BB2D96" w:rsidRPr="00CE1F3C" w:rsidRDefault="00BB2D96" w:rsidP="00237ABE">
      <w:pPr>
        <w:pStyle w:val="ListParagraph"/>
        <w:numPr>
          <w:ilvl w:val="1"/>
          <w:numId w:val="30"/>
        </w:numPr>
        <w:tabs>
          <w:tab w:val="left" w:pos="900"/>
        </w:tabs>
        <w:spacing w:after="0"/>
        <w:jc w:val="both"/>
        <w:rPr>
          <w:rFonts w:cstheme="minorHAnsi"/>
        </w:rPr>
      </w:pPr>
      <w:r w:rsidRPr="00CE1F3C">
        <w:rPr>
          <w:rFonts w:cstheme="minorHAnsi"/>
        </w:rPr>
        <w:t xml:space="preserve">Developing content on YouTube, </w:t>
      </w:r>
      <w:r w:rsidR="007041CE" w:rsidRPr="00CE1F3C">
        <w:rPr>
          <w:rFonts w:cstheme="minorHAnsi"/>
        </w:rPr>
        <w:t>i.e.,</w:t>
      </w:r>
      <w:r w:rsidRPr="00CE1F3C">
        <w:rPr>
          <w:rFonts w:cstheme="minorHAnsi"/>
        </w:rPr>
        <w:t xml:space="preserve"> OT exam prep</w:t>
      </w:r>
    </w:p>
    <w:p w14:paraId="4854608E" w14:textId="2FBE23F2" w:rsidR="00BB2D96" w:rsidRPr="00CE1F3C" w:rsidRDefault="00BB2D96" w:rsidP="00237ABE">
      <w:pPr>
        <w:tabs>
          <w:tab w:val="left" w:pos="900"/>
        </w:tabs>
        <w:spacing w:after="0"/>
        <w:jc w:val="both"/>
        <w:rPr>
          <w:rFonts w:cstheme="minorHAnsi"/>
        </w:rPr>
      </w:pPr>
    </w:p>
    <w:p w14:paraId="3F6FC1C9" w14:textId="1B62C89C" w:rsidR="00BB2D96" w:rsidRPr="00CE1F3C" w:rsidRDefault="00BB2D96" w:rsidP="00237ABE">
      <w:pPr>
        <w:tabs>
          <w:tab w:val="left" w:pos="900"/>
        </w:tabs>
        <w:spacing w:after="0"/>
        <w:jc w:val="both"/>
        <w:rPr>
          <w:rFonts w:cstheme="minorHAnsi"/>
          <w:b/>
          <w:bCs/>
        </w:rPr>
      </w:pPr>
      <w:r w:rsidRPr="00CE1F3C">
        <w:rPr>
          <w:rFonts w:cstheme="minorHAnsi"/>
          <w:b/>
          <w:bCs/>
        </w:rPr>
        <w:t xml:space="preserve">Legislative Update </w:t>
      </w:r>
      <w:r w:rsidR="00CB4AB9" w:rsidRPr="00CE1F3C">
        <w:rPr>
          <w:rFonts w:cstheme="minorHAnsi"/>
          <w:b/>
          <w:bCs/>
        </w:rPr>
        <w:t xml:space="preserve">–State </w:t>
      </w:r>
      <w:r w:rsidRPr="00CE1F3C">
        <w:rPr>
          <w:rFonts w:cstheme="minorHAnsi"/>
          <w:b/>
          <w:bCs/>
        </w:rPr>
        <w:t xml:space="preserve">—Courtney </w:t>
      </w:r>
      <w:proofErr w:type="spellStart"/>
      <w:r w:rsidR="00FD6665" w:rsidRPr="00CE1F3C">
        <w:rPr>
          <w:rFonts w:cstheme="minorHAnsi"/>
          <w:b/>
          <w:bCs/>
        </w:rPr>
        <w:t>Atnip</w:t>
      </w:r>
      <w:proofErr w:type="spellEnd"/>
      <w:r w:rsidRPr="00CE1F3C">
        <w:rPr>
          <w:rFonts w:cstheme="minorHAnsi"/>
          <w:b/>
          <w:bCs/>
        </w:rPr>
        <w:t xml:space="preserve"> </w:t>
      </w:r>
    </w:p>
    <w:p w14:paraId="4E3F6896" w14:textId="04D9089C" w:rsidR="0069279C" w:rsidRPr="00CE1F3C" w:rsidRDefault="0069279C" w:rsidP="00237ABE">
      <w:pPr>
        <w:pStyle w:val="ListParagraph"/>
        <w:numPr>
          <w:ilvl w:val="0"/>
          <w:numId w:val="14"/>
        </w:numPr>
        <w:tabs>
          <w:tab w:val="left" w:pos="900"/>
        </w:tabs>
        <w:spacing w:after="0"/>
        <w:jc w:val="both"/>
        <w:rPr>
          <w:rFonts w:cstheme="minorHAnsi"/>
        </w:rPr>
      </w:pPr>
      <w:r w:rsidRPr="00CE1F3C">
        <w:rPr>
          <w:rFonts w:cstheme="minorHAnsi"/>
        </w:rPr>
        <w:t>Bill filing deadline for the Senate is February 2</w:t>
      </w:r>
      <w:r w:rsidRPr="00CE1F3C">
        <w:rPr>
          <w:rFonts w:cstheme="minorHAnsi"/>
          <w:vertAlign w:val="superscript"/>
        </w:rPr>
        <w:t>nd</w:t>
      </w:r>
      <w:r w:rsidRPr="00CE1F3C">
        <w:rPr>
          <w:rFonts w:cstheme="minorHAnsi"/>
        </w:rPr>
        <w:t xml:space="preserve"> and for the House is </w:t>
      </w:r>
      <w:r w:rsidR="00FC25B2" w:rsidRPr="00CE1F3C">
        <w:rPr>
          <w:rFonts w:cstheme="minorHAnsi"/>
        </w:rPr>
        <w:t>February</w:t>
      </w:r>
      <w:r w:rsidRPr="00CE1F3C">
        <w:rPr>
          <w:rFonts w:cstheme="minorHAnsi"/>
        </w:rPr>
        <w:t xml:space="preserve"> 3</w:t>
      </w:r>
      <w:r w:rsidRPr="00CE1F3C">
        <w:rPr>
          <w:rFonts w:cstheme="minorHAnsi"/>
          <w:vertAlign w:val="superscript"/>
        </w:rPr>
        <w:t>rd</w:t>
      </w:r>
      <w:r w:rsidRPr="00CE1F3C">
        <w:rPr>
          <w:rFonts w:cstheme="minorHAnsi"/>
        </w:rPr>
        <w:t xml:space="preserve">. </w:t>
      </w:r>
    </w:p>
    <w:p w14:paraId="7C422CFD" w14:textId="4C2448D8" w:rsidR="0069279C" w:rsidRPr="00CE1F3C" w:rsidRDefault="0069279C" w:rsidP="00237ABE">
      <w:pPr>
        <w:pStyle w:val="ListParagraph"/>
        <w:numPr>
          <w:ilvl w:val="0"/>
          <w:numId w:val="14"/>
        </w:numPr>
        <w:tabs>
          <w:tab w:val="left" w:pos="900"/>
        </w:tabs>
        <w:spacing w:after="0"/>
        <w:jc w:val="both"/>
        <w:rPr>
          <w:rFonts w:cstheme="minorHAnsi"/>
        </w:rPr>
      </w:pPr>
      <w:r w:rsidRPr="00CE1F3C">
        <w:rPr>
          <w:rFonts w:cstheme="minorHAnsi"/>
        </w:rPr>
        <w:t xml:space="preserve">We are currently waiting on the draft to come back on the SLP/OT interstate compact bill- one of the main priority this year. </w:t>
      </w:r>
    </w:p>
    <w:p w14:paraId="2C75D4C1" w14:textId="7458D916" w:rsidR="00BB2D96" w:rsidRPr="00CE1F3C" w:rsidRDefault="00FC25B2" w:rsidP="00237ABE">
      <w:pPr>
        <w:pStyle w:val="ListParagraph"/>
        <w:numPr>
          <w:ilvl w:val="1"/>
          <w:numId w:val="14"/>
        </w:numPr>
        <w:tabs>
          <w:tab w:val="left" w:pos="900"/>
        </w:tabs>
        <w:spacing w:after="0"/>
        <w:jc w:val="both"/>
        <w:rPr>
          <w:rFonts w:cstheme="minorHAnsi"/>
        </w:rPr>
      </w:pPr>
      <w:r w:rsidRPr="00CE1F3C">
        <w:rPr>
          <w:rFonts w:cstheme="minorHAnsi"/>
        </w:rPr>
        <w:t>Anticipate having this draft from Senator Watson’s office this week. This bill will be sponsored by Senator Watson from Chattanooga, who championed last year</w:t>
      </w:r>
      <w:r w:rsidR="00954E90">
        <w:rPr>
          <w:rFonts w:cstheme="minorHAnsi"/>
        </w:rPr>
        <w:t>’s</w:t>
      </w:r>
      <w:r w:rsidRPr="00CE1F3C">
        <w:rPr>
          <w:rFonts w:cstheme="minorHAnsi"/>
        </w:rPr>
        <w:t xml:space="preserve"> dry needling bill, as well as Representative Brian Terry, chair of the House Health Committee as our house sponsor</w:t>
      </w:r>
      <w:r w:rsidR="00656C6B" w:rsidRPr="00CE1F3C">
        <w:rPr>
          <w:rFonts w:cstheme="minorHAnsi"/>
        </w:rPr>
        <w:t xml:space="preserve">. </w:t>
      </w:r>
    </w:p>
    <w:p w14:paraId="10667D32" w14:textId="30541A1F" w:rsidR="00086841" w:rsidRPr="00CE1F3C" w:rsidRDefault="00086841" w:rsidP="00237ABE">
      <w:pPr>
        <w:pStyle w:val="ListParagraph"/>
        <w:numPr>
          <w:ilvl w:val="0"/>
          <w:numId w:val="14"/>
        </w:numPr>
        <w:tabs>
          <w:tab w:val="left" w:pos="900"/>
        </w:tabs>
        <w:spacing w:after="0"/>
        <w:jc w:val="both"/>
        <w:rPr>
          <w:rFonts w:cstheme="minorHAnsi"/>
        </w:rPr>
      </w:pPr>
      <w:r w:rsidRPr="00CE1F3C">
        <w:rPr>
          <w:rFonts w:cstheme="minorHAnsi"/>
        </w:rPr>
        <w:t>Another bill with focus on B</w:t>
      </w:r>
      <w:r w:rsidR="00954E90">
        <w:rPr>
          <w:rFonts w:cstheme="minorHAnsi"/>
        </w:rPr>
        <w:t>E</w:t>
      </w:r>
      <w:r w:rsidR="00781FEC" w:rsidRPr="00CE1F3C">
        <w:rPr>
          <w:rFonts w:cstheme="minorHAnsi"/>
        </w:rPr>
        <w:t>P</w:t>
      </w:r>
      <w:r w:rsidRPr="00CE1F3C">
        <w:rPr>
          <w:rFonts w:cstheme="minorHAnsi"/>
        </w:rPr>
        <w:t xml:space="preserve"> Money</w:t>
      </w:r>
      <w:r w:rsidR="007041CE" w:rsidRPr="00CE1F3C">
        <w:rPr>
          <w:rFonts w:cstheme="minorHAnsi"/>
        </w:rPr>
        <w:t>. B</w:t>
      </w:r>
      <w:r w:rsidR="00954E90">
        <w:rPr>
          <w:rFonts w:cstheme="minorHAnsi"/>
        </w:rPr>
        <w:t>E</w:t>
      </w:r>
      <w:r w:rsidR="007041CE" w:rsidRPr="00CE1F3C">
        <w:rPr>
          <w:rFonts w:cstheme="minorHAnsi"/>
        </w:rPr>
        <w:t>P money</w:t>
      </w:r>
      <w:r w:rsidRPr="00CE1F3C">
        <w:rPr>
          <w:rFonts w:cstheme="minorHAnsi"/>
        </w:rPr>
        <w:t xml:space="preserve"> is funneled from the federal government down to the state and then </w:t>
      </w:r>
      <w:r w:rsidR="00656C6B" w:rsidRPr="00CE1F3C">
        <w:rPr>
          <w:rFonts w:cstheme="minorHAnsi"/>
        </w:rPr>
        <w:t>there is</w:t>
      </w:r>
      <w:r w:rsidRPr="00CE1F3C">
        <w:rPr>
          <w:rFonts w:cstheme="minorHAnsi"/>
        </w:rPr>
        <w:t xml:space="preserve"> a formula the state uses to pay each local Education authority, as known as LEA. There is a subgroup that the Governor’s office put together for students with disabilities. The bill would find new distribution formula th</w:t>
      </w:r>
      <w:r w:rsidR="00CB2365" w:rsidRPr="00CE1F3C">
        <w:rPr>
          <w:rFonts w:cstheme="minorHAnsi"/>
        </w:rPr>
        <w:t xml:space="preserve">at </w:t>
      </w:r>
      <w:r w:rsidRPr="00CE1F3C">
        <w:rPr>
          <w:rFonts w:cstheme="minorHAnsi"/>
        </w:rPr>
        <w:t>Governor’s Office has proposed for each student. This is a weighted formula for each student, which means student with disabilities would get a higher weighted formula</w:t>
      </w:r>
      <w:r w:rsidR="00781FEC" w:rsidRPr="00CE1F3C">
        <w:rPr>
          <w:rFonts w:cstheme="minorHAnsi"/>
        </w:rPr>
        <w:t xml:space="preserve">. </w:t>
      </w:r>
      <w:r w:rsidR="00CB2365" w:rsidRPr="00CE1F3C">
        <w:rPr>
          <w:rFonts w:cstheme="minorHAnsi"/>
        </w:rPr>
        <w:t>Result would be</w:t>
      </w:r>
      <w:r w:rsidR="00781FEC" w:rsidRPr="00CE1F3C">
        <w:rPr>
          <w:rFonts w:cstheme="minorHAnsi"/>
        </w:rPr>
        <w:t xml:space="preserve"> more </w:t>
      </w:r>
      <w:r w:rsidR="00481BE9" w:rsidRPr="00CE1F3C">
        <w:rPr>
          <w:rFonts w:cstheme="minorHAnsi"/>
        </w:rPr>
        <w:t>OTs</w:t>
      </w:r>
      <w:r w:rsidR="00781FEC" w:rsidRPr="00CE1F3C">
        <w:rPr>
          <w:rFonts w:cstheme="minorHAnsi"/>
        </w:rPr>
        <w:t xml:space="preserve"> could be hired by school systems to serve these kids. </w:t>
      </w:r>
    </w:p>
    <w:p w14:paraId="12CFF098" w14:textId="46083F4B" w:rsidR="00781FEC" w:rsidRPr="00CE1F3C" w:rsidRDefault="00781FEC" w:rsidP="00237ABE">
      <w:pPr>
        <w:pStyle w:val="ListParagraph"/>
        <w:numPr>
          <w:ilvl w:val="1"/>
          <w:numId w:val="14"/>
        </w:numPr>
        <w:tabs>
          <w:tab w:val="left" w:pos="900"/>
        </w:tabs>
        <w:spacing w:after="0"/>
        <w:jc w:val="both"/>
        <w:rPr>
          <w:rFonts w:cstheme="minorHAnsi"/>
        </w:rPr>
      </w:pPr>
      <w:r w:rsidRPr="00CE1F3C">
        <w:rPr>
          <w:rFonts w:cstheme="minorHAnsi"/>
        </w:rPr>
        <w:t xml:space="preserve">As that goes through, the legislative process will be heavily engaged in. </w:t>
      </w:r>
    </w:p>
    <w:p w14:paraId="45710639" w14:textId="767EA276" w:rsidR="00781FEC" w:rsidRPr="00CE1F3C" w:rsidRDefault="00781FEC" w:rsidP="00237ABE">
      <w:pPr>
        <w:pStyle w:val="ListParagraph"/>
        <w:numPr>
          <w:ilvl w:val="0"/>
          <w:numId w:val="14"/>
        </w:numPr>
        <w:tabs>
          <w:tab w:val="left" w:pos="900"/>
        </w:tabs>
        <w:spacing w:after="0"/>
        <w:jc w:val="both"/>
        <w:rPr>
          <w:rFonts w:cstheme="minorHAnsi"/>
        </w:rPr>
      </w:pPr>
      <w:r w:rsidRPr="00CE1F3C">
        <w:rPr>
          <w:rFonts w:cstheme="minorHAnsi"/>
        </w:rPr>
        <w:t xml:space="preserve">Telehealth Bill </w:t>
      </w:r>
    </w:p>
    <w:p w14:paraId="732B7D3A" w14:textId="5EEFAFB0" w:rsidR="00781FEC" w:rsidRPr="00CE1F3C" w:rsidRDefault="00781FEC" w:rsidP="00237ABE">
      <w:pPr>
        <w:pStyle w:val="ListParagraph"/>
        <w:numPr>
          <w:ilvl w:val="1"/>
          <w:numId w:val="14"/>
        </w:numPr>
        <w:tabs>
          <w:tab w:val="left" w:pos="900"/>
        </w:tabs>
        <w:spacing w:after="0"/>
        <w:jc w:val="both"/>
        <w:rPr>
          <w:rFonts w:cstheme="minorHAnsi"/>
        </w:rPr>
      </w:pPr>
      <w:r w:rsidRPr="00CE1F3C">
        <w:rPr>
          <w:rFonts w:cstheme="minorHAnsi"/>
        </w:rPr>
        <w:t>Sponsored by David Hawk of the House</w:t>
      </w:r>
    </w:p>
    <w:p w14:paraId="2C33E7E7" w14:textId="77A86128" w:rsidR="00781FEC" w:rsidRPr="00CE1F3C" w:rsidRDefault="00781FEC" w:rsidP="00237ABE">
      <w:pPr>
        <w:pStyle w:val="ListParagraph"/>
        <w:numPr>
          <w:ilvl w:val="1"/>
          <w:numId w:val="14"/>
        </w:numPr>
        <w:tabs>
          <w:tab w:val="left" w:pos="900"/>
        </w:tabs>
        <w:spacing w:after="0"/>
        <w:jc w:val="both"/>
        <w:rPr>
          <w:rFonts w:cstheme="minorHAnsi"/>
        </w:rPr>
      </w:pPr>
      <w:r w:rsidRPr="00CE1F3C">
        <w:rPr>
          <w:rFonts w:cstheme="minorHAnsi"/>
        </w:rPr>
        <w:t>Chairman Ken Jaeger of the Senate</w:t>
      </w:r>
    </w:p>
    <w:p w14:paraId="6CD5F5FA" w14:textId="613EB387" w:rsidR="00781FEC" w:rsidRPr="00CE1F3C" w:rsidRDefault="00781FEC" w:rsidP="00237ABE">
      <w:pPr>
        <w:pStyle w:val="ListParagraph"/>
        <w:numPr>
          <w:ilvl w:val="1"/>
          <w:numId w:val="14"/>
        </w:numPr>
        <w:tabs>
          <w:tab w:val="left" w:pos="900"/>
        </w:tabs>
        <w:spacing w:after="0"/>
        <w:jc w:val="both"/>
        <w:rPr>
          <w:rFonts w:cstheme="minorHAnsi"/>
        </w:rPr>
      </w:pPr>
      <w:r w:rsidRPr="00CE1F3C">
        <w:rPr>
          <w:rFonts w:cstheme="minorHAnsi"/>
        </w:rPr>
        <w:t xml:space="preserve">This bill </w:t>
      </w:r>
      <w:r w:rsidR="00A72F68" w:rsidRPr="00CE1F3C">
        <w:rPr>
          <w:rFonts w:cstheme="minorHAnsi"/>
        </w:rPr>
        <w:t>extends</w:t>
      </w:r>
      <w:r w:rsidRPr="00CE1F3C">
        <w:rPr>
          <w:rFonts w:cstheme="minorHAnsi"/>
        </w:rPr>
        <w:t xml:space="preserve"> OTs ability to continue doing telehealth, as well as the payment part from the insurance companies. </w:t>
      </w:r>
    </w:p>
    <w:p w14:paraId="217002AF" w14:textId="32AB6194" w:rsidR="00781FEC" w:rsidRPr="00CE1F3C" w:rsidRDefault="00781FEC" w:rsidP="00237ABE">
      <w:pPr>
        <w:pStyle w:val="ListParagraph"/>
        <w:numPr>
          <w:ilvl w:val="1"/>
          <w:numId w:val="14"/>
        </w:numPr>
        <w:tabs>
          <w:tab w:val="left" w:pos="900"/>
        </w:tabs>
        <w:spacing w:after="0"/>
        <w:jc w:val="both"/>
        <w:rPr>
          <w:rFonts w:cstheme="minorHAnsi"/>
        </w:rPr>
      </w:pPr>
      <w:r w:rsidRPr="00CE1F3C">
        <w:rPr>
          <w:rFonts w:cstheme="minorHAnsi"/>
        </w:rPr>
        <w:t xml:space="preserve">Both sides are supportive of this bill and accustomed to </w:t>
      </w:r>
      <w:r w:rsidR="00A72F68" w:rsidRPr="00CE1F3C">
        <w:rPr>
          <w:rFonts w:cstheme="minorHAnsi"/>
        </w:rPr>
        <w:t>telehealth as</w:t>
      </w:r>
      <w:r w:rsidRPr="00CE1F3C">
        <w:rPr>
          <w:rFonts w:cstheme="minorHAnsi"/>
        </w:rPr>
        <w:t xml:space="preserve"> new modes of healthcare delivery. </w:t>
      </w:r>
    </w:p>
    <w:p w14:paraId="15109C90" w14:textId="41CF3668" w:rsidR="0064399C" w:rsidRPr="00CE1F3C" w:rsidRDefault="00A72F68" w:rsidP="00237ABE">
      <w:pPr>
        <w:pStyle w:val="ListParagraph"/>
        <w:numPr>
          <w:ilvl w:val="1"/>
          <w:numId w:val="14"/>
        </w:numPr>
        <w:tabs>
          <w:tab w:val="left" w:pos="900"/>
        </w:tabs>
        <w:spacing w:after="0"/>
        <w:jc w:val="both"/>
        <w:rPr>
          <w:rFonts w:cstheme="minorHAnsi"/>
        </w:rPr>
      </w:pPr>
      <w:r w:rsidRPr="00CE1F3C">
        <w:rPr>
          <w:rFonts w:cstheme="minorHAnsi"/>
        </w:rPr>
        <w:t xml:space="preserve">Telehealth will now be in our Practice Act. </w:t>
      </w:r>
    </w:p>
    <w:p w14:paraId="3A13A2C8" w14:textId="5F2BB424" w:rsidR="00133E33" w:rsidRPr="00CE1F3C" w:rsidRDefault="0064399C" w:rsidP="00237ABE">
      <w:pPr>
        <w:pStyle w:val="ListParagraph"/>
        <w:numPr>
          <w:ilvl w:val="0"/>
          <w:numId w:val="14"/>
        </w:numPr>
        <w:tabs>
          <w:tab w:val="left" w:pos="900"/>
        </w:tabs>
        <w:spacing w:after="0"/>
        <w:jc w:val="both"/>
        <w:rPr>
          <w:rFonts w:cstheme="minorHAnsi"/>
        </w:rPr>
      </w:pPr>
      <w:r w:rsidRPr="00CE1F3C">
        <w:rPr>
          <w:rFonts w:cstheme="minorHAnsi"/>
        </w:rPr>
        <w:t xml:space="preserve">Additionally, we suggested some rule changes relating to adding dry needling for determining minimum competency standards to our Practice Act. </w:t>
      </w:r>
    </w:p>
    <w:p w14:paraId="2AAAB4FA" w14:textId="77777777" w:rsidR="00237ABE" w:rsidRPr="00CE1F3C" w:rsidRDefault="00237ABE" w:rsidP="00237ABE">
      <w:pPr>
        <w:pStyle w:val="ListParagraph"/>
        <w:tabs>
          <w:tab w:val="left" w:pos="900"/>
        </w:tabs>
        <w:spacing w:after="0"/>
        <w:ind w:left="1260"/>
        <w:jc w:val="both"/>
        <w:rPr>
          <w:rFonts w:cstheme="minorHAnsi"/>
        </w:rPr>
      </w:pPr>
    </w:p>
    <w:p w14:paraId="4C5CED1A" w14:textId="71975A0A" w:rsidR="00133E33" w:rsidRPr="00CE1F3C" w:rsidRDefault="00CB4AB9" w:rsidP="00237ABE">
      <w:pPr>
        <w:tabs>
          <w:tab w:val="left" w:pos="900"/>
        </w:tabs>
        <w:spacing w:after="0"/>
        <w:jc w:val="both"/>
        <w:rPr>
          <w:rFonts w:cstheme="minorHAnsi"/>
          <w:b/>
          <w:bCs/>
        </w:rPr>
      </w:pPr>
      <w:r w:rsidRPr="00CE1F3C">
        <w:rPr>
          <w:rFonts w:cstheme="minorHAnsi"/>
          <w:b/>
          <w:bCs/>
        </w:rPr>
        <w:t>Continued Legislative Update-</w:t>
      </w:r>
      <w:r w:rsidR="00133E33" w:rsidRPr="00CE1F3C">
        <w:rPr>
          <w:rFonts w:cstheme="minorHAnsi"/>
          <w:b/>
          <w:bCs/>
        </w:rPr>
        <w:t xml:space="preserve"> Amanda Newbern</w:t>
      </w:r>
    </w:p>
    <w:p w14:paraId="52DC8D83" w14:textId="0F1B8A53" w:rsidR="00133E33" w:rsidRPr="00CE1F3C" w:rsidRDefault="00133E33" w:rsidP="00237ABE">
      <w:pPr>
        <w:pStyle w:val="ListParagraph"/>
        <w:numPr>
          <w:ilvl w:val="0"/>
          <w:numId w:val="31"/>
        </w:numPr>
        <w:tabs>
          <w:tab w:val="left" w:pos="900"/>
        </w:tabs>
        <w:spacing w:after="0"/>
        <w:jc w:val="both"/>
        <w:rPr>
          <w:rFonts w:cstheme="minorHAnsi"/>
        </w:rPr>
      </w:pPr>
      <w:r w:rsidRPr="00CE1F3C">
        <w:rPr>
          <w:rFonts w:cstheme="minorHAnsi"/>
        </w:rPr>
        <w:t xml:space="preserve">Physical Agent Modality </w:t>
      </w:r>
      <w:r w:rsidR="007041CE" w:rsidRPr="00CE1F3C">
        <w:rPr>
          <w:rFonts w:cstheme="minorHAnsi"/>
        </w:rPr>
        <w:t>requirements has changed</w:t>
      </w:r>
      <w:r w:rsidR="0094594C">
        <w:rPr>
          <w:rFonts w:cstheme="minorHAnsi"/>
        </w:rPr>
        <w:t xml:space="preserve"> to remove iontophoresis. </w:t>
      </w:r>
    </w:p>
    <w:p w14:paraId="722DC30A" w14:textId="77777777" w:rsidR="00133E33" w:rsidRPr="00CE1F3C" w:rsidRDefault="00133E33" w:rsidP="00237ABE">
      <w:pPr>
        <w:pStyle w:val="ListParagraph"/>
        <w:numPr>
          <w:ilvl w:val="0"/>
          <w:numId w:val="31"/>
        </w:numPr>
        <w:tabs>
          <w:tab w:val="left" w:pos="900"/>
        </w:tabs>
        <w:spacing w:after="0"/>
        <w:jc w:val="both"/>
        <w:rPr>
          <w:rFonts w:cstheme="minorHAnsi"/>
        </w:rPr>
      </w:pPr>
      <w:r w:rsidRPr="00CE1F3C">
        <w:rPr>
          <w:rFonts w:cstheme="minorHAnsi"/>
        </w:rPr>
        <w:t xml:space="preserve">Continuing education completion date has now changed to the month before your birthday. </w:t>
      </w:r>
    </w:p>
    <w:p w14:paraId="08596C86" w14:textId="77777777" w:rsidR="00133E33" w:rsidRPr="00CE1F3C" w:rsidRDefault="00133E33" w:rsidP="00237ABE">
      <w:pPr>
        <w:pStyle w:val="ListParagraph"/>
        <w:numPr>
          <w:ilvl w:val="1"/>
          <w:numId w:val="31"/>
        </w:numPr>
        <w:tabs>
          <w:tab w:val="left" w:pos="900"/>
        </w:tabs>
        <w:spacing w:after="0"/>
        <w:jc w:val="both"/>
        <w:rPr>
          <w:rFonts w:cstheme="minorHAnsi"/>
        </w:rPr>
      </w:pPr>
      <w:r w:rsidRPr="00CE1F3C">
        <w:rPr>
          <w:rFonts w:cstheme="minorHAnsi"/>
        </w:rPr>
        <w:t xml:space="preserve">You are required to have a CE broker account for tracking your CEs. </w:t>
      </w:r>
    </w:p>
    <w:p w14:paraId="27DC8B66" w14:textId="585014D0" w:rsidR="00133E33" w:rsidRPr="00CE1F3C" w:rsidRDefault="00133E33" w:rsidP="00237ABE">
      <w:pPr>
        <w:pStyle w:val="ListParagraph"/>
        <w:numPr>
          <w:ilvl w:val="1"/>
          <w:numId w:val="31"/>
        </w:numPr>
        <w:tabs>
          <w:tab w:val="left" w:pos="900"/>
        </w:tabs>
        <w:spacing w:after="0"/>
        <w:jc w:val="both"/>
        <w:rPr>
          <w:rFonts w:cstheme="minorHAnsi"/>
        </w:rPr>
      </w:pPr>
      <w:r w:rsidRPr="00CE1F3C">
        <w:rPr>
          <w:rFonts w:cstheme="minorHAnsi"/>
        </w:rPr>
        <w:t>Suicide Prevention Training is mandatory every four years</w:t>
      </w:r>
      <w:r w:rsidR="0094594C">
        <w:rPr>
          <w:rFonts w:cstheme="minorHAnsi"/>
        </w:rPr>
        <w:t xml:space="preserve"> for OTRs</w:t>
      </w:r>
      <w:r w:rsidRPr="00CE1F3C">
        <w:rPr>
          <w:rFonts w:cstheme="minorHAnsi"/>
        </w:rPr>
        <w:t>.</w:t>
      </w:r>
    </w:p>
    <w:p w14:paraId="62CC35CB" w14:textId="735CACD3" w:rsidR="00133E33" w:rsidRPr="00CE1F3C" w:rsidRDefault="00133E33" w:rsidP="00237ABE">
      <w:pPr>
        <w:pStyle w:val="ListParagraph"/>
        <w:numPr>
          <w:ilvl w:val="0"/>
          <w:numId w:val="31"/>
        </w:numPr>
        <w:tabs>
          <w:tab w:val="left" w:pos="900"/>
        </w:tabs>
        <w:spacing w:after="0"/>
        <w:jc w:val="both"/>
        <w:rPr>
          <w:rFonts w:cstheme="minorHAnsi"/>
        </w:rPr>
      </w:pPr>
      <w:r w:rsidRPr="00CE1F3C">
        <w:rPr>
          <w:rFonts w:cstheme="minorHAnsi"/>
        </w:rPr>
        <w:t>Contacted by NHC</w:t>
      </w:r>
      <w:r w:rsidR="007041CE" w:rsidRPr="00CE1F3C">
        <w:rPr>
          <w:rFonts w:cstheme="minorHAnsi"/>
        </w:rPr>
        <w:t xml:space="preserve"> by</w:t>
      </w:r>
      <w:r w:rsidRPr="00CE1F3C">
        <w:rPr>
          <w:rFonts w:cstheme="minorHAnsi"/>
        </w:rPr>
        <w:t xml:space="preserve"> couple of regionals and vice president to endorse occupational therapist being involved in medication management. </w:t>
      </w:r>
    </w:p>
    <w:p w14:paraId="11DC26A4" w14:textId="133B55C5" w:rsidR="00133E33" w:rsidRPr="00CE1F3C" w:rsidRDefault="00940311" w:rsidP="00237ABE">
      <w:pPr>
        <w:pStyle w:val="ListParagraph"/>
        <w:numPr>
          <w:ilvl w:val="1"/>
          <w:numId w:val="31"/>
        </w:numPr>
        <w:tabs>
          <w:tab w:val="left" w:pos="900"/>
        </w:tabs>
        <w:spacing w:after="0"/>
        <w:jc w:val="both"/>
        <w:rPr>
          <w:rFonts w:cstheme="minorHAnsi"/>
        </w:rPr>
      </w:pPr>
      <w:r w:rsidRPr="00CE1F3C">
        <w:rPr>
          <w:rFonts w:cstheme="minorHAnsi"/>
        </w:rPr>
        <w:t>May resemble the</w:t>
      </w:r>
      <w:r w:rsidR="00133E33" w:rsidRPr="00CE1F3C">
        <w:rPr>
          <w:rFonts w:cstheme="minorHAnsi"/>
        </w:rPr>
        <w:t xml:space="preserve"> CNA </w:t>
      </w:r>
      <w:r w:rsidR="001A2121" w:rsidRPr="00CE1F3C">
        <w:rPr>
          <w:rFonts w:cstheme="minorHAnsi"/>
        </w:rPr>
        <w:t>12-month</w:t>
      </w:r>
      <w:r w:rsidR="00133E33" w:rsidRPr="00CE1F3C">
        <w:rPr>
          <w:rFonts w:cstheme="minorHAnsi"/>
        </w:rPr>
        <w:t xml:space="preserve"> program to pass out generic medications, </w:t>
      </w:r>
      <w:r w:rsidR="007041CE" w:rsidRPr="00CE1F3C">
        <w:rPr>
          <w:rFonts w:cstheme="minorHAnsi"/>
        </w:rPr>
        <w:t>i.e.,</w:t>
      </w:r>
      <w:r w:rsidR="00133E33" w:rsidRPr="00CE1F3C">
        <w:rPr>
          <w:rFonts w:cstheme="minorHAnsi"/>
        </w:rPr>
        <w:t xml:space="preserve"> statins or aspirins</w:t>
      </w:r>
      <w:r w:rsidR="0094594C">
        <w:rPr>
          <w:rFonts w:cstheme="minorHAnsi"/>
        </w:rPr>
        <w:t>.</w:t>
      </w:r>
    </w:p>
    <w:p w14:paraId="3DF3CE89" w14:textId="5D58E7AD" w:rsidR="00133E33" w:rsidRPr="00CE1F3C" w:rsidRDefault="001A2121" w:rsidP="00237ABE">
      <w:pPr>
        <w:pStyle w:val="ListParagraph"/>
        <w:numPr>
          <w:ilvl w:val="1"/>
          <w:numId w:val="31"/>
        </w:numPr>
        <w:tabs>
          <w:tab w:val="left" w:pos="900"/>
        </w:tabs>
        <w:spacing w:after="0"/>
        <w:jc w:val="both"/>
        <w:rPr>
          <w:rFonts w:cstheme="minorHAnsi"/>
        </w:rPr>
      </w:pPr>
      <w:r w:rsidRPr="00CE1F3C">
        <w:rPr>
          <w:rFonts w:cstheme="minorHAnsi"/>
        </w:rPr>
        <w:lastRenderedPageBreak/>
        <w:t>To assist with nursing staff shortages</w:t>
      </w:r>
      <w:r w:rsidR="0053546B">
        <w:rPr>
          <w:rFonts w:cstheme="minorHAnsi"/>
        </w:rPr>
        <w:t>.</w:t>
      </w:r>
    </w:p>
    <w:p w14:paraId="23CAF5E9" w14:textId="36BCB716" w:rsidR="001A2121" w:rsidRPr="00CE1F3C" w:rsidRDefault="001A2121" w:rsidP="00B26F63">
      <w:pPr>
        <w:pStyle w:val="ListParagraph"/>
        <w:numPr>
          <w:ilvl w:val="1"/>
          <w:numId w:val="31"/>
        </w:numPr>
        <w:tabs>
          <w:tab w:val="left" w:pos="900"/>
        </w:tabs>
        <w:spacing w:after="0"/>
        <w:jc w:val="both"/>
        <w:rPr>
          <w:rFonts w:cstheme="minorHAnsi"/>
        </w:rPr>
      </w:pPr>
      <w:r w:rsidRPr="00CE1F3C">
        <w:rPr>
          <w:rFonts w:cstheme="minorHAnsi"/>
        </w:rPr>
        <w:t>We want this to include OT practitioners, as well as OTAs</w:t>
      </w:r>
      <w:r w:rsidR="0053546B">
        <w:rPr>
          <w:rFonts w:cstheme="minorHAnsi"/>
        </w:rPr>
        <w:t>.</w:t>
      </w:r>
    </w:p>
    <w:p w14:paraId="5C3D7BD8" w14:textId="5AC1BC0F" w:rsidR="001A2121" w:rsidRPr="00CE1F3C" w:rsidRDefault="007041CE" w:rsidP="00B26F63">
      <w:pPr>
        <w:pStyle w:val="ListParagraph"/>
        <w:numPr>
          <w:ilvl w:val="1"/>
          <w:numId w:val="31"/>
        </w:numPr>
        <w:tabs>
          <w:tab w:val="left" w:pos="900"/>
        </w:tabs>
        <w:spacing w:after="0"/>
        <w:jc w:val="both"/>
        <w:rPr>
          <w:rFonts w:cstheme="minorHAnsi"/>
        </w:rPr>
      </w:pPr>
      <w:r w:rsidRPr="00CE1F3C">
        <w:rPr>
          <w:rFonts w:cstheme="minorHAnsi"/>
        </w:rPr>
        <w:t>Discussion on development of</w:t>
      </w:r>
      <w:r w:rsidR="001A2121" w:rsidRPr="00CE1F3C">
        <w:rPr>
          <w:rFonts w:cstheme="minorHAnsi"/>
        </w:rPr>
        <w:t xml:space="preserve"> a position paper on medication management and what the role of OT practitioners could look like. </w:t>
      </w:r>
    </w:p>
    <w:p w14:paraId="22FF78EB" w14:textId="00C88C4E" w:rsidR="00CB0044" w:rsidRPr="00CE1F3C" w:rsidRDefault="00940311" w:rsidP="00B26F63">
      <w:pPr>
        <w:pStyle w:val="ListParagraph"/>
        <w:numPr>
          <w:ilvl w:val="1"/>
          <w:numId w:val="31"/>
        </w:numPr>
        <w:tabs>
          <w:tab w:val="left" w:pos="900"/>
        </w:tabs>
        <w:spacing w:after="0"/>
        <w:jc w:val="both"/>
        <w:rPr>
          <w:rFonts w:cstheme="minorHAnsi"/>
        </w:rPr>
      </w:pPr>
      <w:r w:rsidRPr="00CE1F3C">
        <w:rPr>
          <w:rFonts w:cstheme="minorHAnsi"/>
        </w:rPr>
        <w:t>We may want to present this as a certification</w:t>
      </w:r>
      <w:r w:rsidR="00CB0044" w:rsidRPr="00CE1F3C">
        <w:rPr>
          <w:rFonts w:cstheme="minorHAnsi"/>
        </w:rPr>
        <w:t xml:space="preserve">, </w:t>
      </w:r>
      <w:r w:rsidR="00481BE9" w:rsidRPr="00CE1F3C">
        <w:rPr>
          <w:rFonts w:cstheme="minorHAnsi"/>
        </w:rPr>
        <w:t>like</w:t>
      </w:r>
      <w:r w:rsidR="00CB0044" w:rsidRPr="00CE1F3C">
        <w:rPr>
          <w:rFonts w:cstheme="minorHAnsi"/>
        </w:rPr>
        <w:t xml:space="preserve"> PAMs</w:t>
      </w:r>
      <w:r w:rsidR="0053546B">
        <w:rPr>
          <w:rFonts w:cstheme="minorHAnsi"/>
        </w:rPr>
        <w:t>.</w:t>
      </w:r>
    </w:p>
    <w:p w14:paraId="106E2F01" w14:textId="28BB407D" w:rsidR="00CB0044" w:rsidRPr="00CE1F3C" w:rsidRDefault="00CB0044" w:rsidP="00B26F63">
      <w:pPr>
        <w:pStyle w:val="ListParagraph"/>
        <w:numPr>
          <w:ilvl w:val="1"/>
          <w:numId w:val="31"/>
        </w:numPr>
        <w:tabs>
          <w:tab w:val="left" w:pos="900"/>
        </w:tabs>
        <w:spacing w:after="0"/>
        <w:jc w:val="both"/>
        <w:rPr>
          <w:rFonts w:cstheme="minorHAnsi"/>
        </w:rPr>
      </w:pPr>
      <w:r w:rsidRPr="00CE1F3C">
        <w:rPr>
          <w:rFonts w:cstheme="minorHAnsi"/>
        </w:rPr>
        <w:t>May be a good opportunity for OTAs</w:t>
      </w:r>
      <w:r w:rsidR="0053546B">
        <w:rPr>
          <w:rFonts w:cstheme="minorHAnsi"/>
        </w:rPr>
        <w:t>.</w:t>
      </w:r>
    </w:p>
    <w:p w14:paraId="481D89BD" w14:textId="32A5BF13" w:rsidR="00CB4AB9" w:rsidRPr="00CE1F3C" w:rsidRDefault="00CB4AB9" w:rsidP="00B26F63">
      <w:pPr>
        <w:pStyle w:val="ListParagraph"/>
        <w:numPr>
          <w:ilvl w:val="1"/>
          <w:numId w:val="31"/>
        </w:numPr>
        <w:tabs>
          <w:tab w:val="left" w:pos="900"/>
        </w:tabs>
        <w:spacing w:after="0"/>
        <w:jc w:val="both"/>
        <w:rPr>
          <w:rFonts w:cstheme="minorHAnsi"/>
        </w:rPr>
      </w:pPr>
      <w:r w:rsidRPr="00CE1F3C">
        <w:rPr>
          <w:rFonts w:cstheme="minorHAnsi"/>
        </w:rPr>
        <w:t xml:space="preserve">Cindy to reach out to Chuck </w:t>
      </w:r>
      <w:proofErr w:type="spellStart"/>
      <w:r w:rsidRPr="00CE1F3C">
        <w:rPr>
          <w:rFonts w:cstheme="minorHAnsi"/>
        </w:rPr>
        <w:t>Wilmarth</w:t>
      </w:r>
      <w:proofErr w:type="spellEnd"/>
      <w:r w:rsidRPr="00CE1F3C">
        <w:rPr>
          <w:rFonts w:cstheme="minorHAnsi"/>
        </w:rPr>
        <w:t xml:space="preserve"> at </w:t>
      </w:r>
      <w:r w:rsidR="0094594C">
        <w:rPr>
          <w:rFonts w:cstheme="minorHAnsi"/>
        </w:rPr>
        <w:t>AOTA</w:t>
      </w:r>
      <w:r w:rsidRPr="00CE1F3C">
        <w:rPr>
          <w:rFonts w:cstheme="minorHAnsi"/>
        </w:rPr>
        <w:t>, along with Susan McDonald and Amanda Newbern</w:t>
      </w:r>
      <w:r w:rsidR="0053546B">
        <w:rPr>
          <w:rFonts w:cstheme="minorHAnsi"/>
        </w:rPr>
        <w:t>.</w:t>
      </w:r>
    </w:p>
    <w:p w14:paraId="3F59CEE5" w14:textId="77777777" w:rsidR="00237ABE" w:rsidRPr="00CE1F3C" w:rsidRDefault="00237ABE" w:rsidP="00237ABE">
      <w:pPr>
        <w:pStyle w:val="ListParagraph"/>
        <w:tabs>
          <w:tab w:val="left" w:pos="900"/>
        </w:tabs>
        <w:spacing w:after="0"/>
        <w:ind w:left="2340"/>
        <w:jc w:val="both"/>
        <w:rPr>
          <w:rFonts w:cstheme="minorHAnsi"/>
        </w:rPr>
      </w:pPr>
    </w:p>
    <w:p w14:paraId="25BE7CAA" w14:textId="4B611E20" w:rsidR="00CB4AB9" w:rsidRPr="00CE1F3C" w:rsidRDefault="00CB4AB9" w:rsidP="00B26F63">
      <w:pPr>
        <w:tabs>
          <w:tab w:val="left" w:pos="900"/>
          <w:tab w:val="left" w:pos="4605"/>
        </w:tabs>
        <w:spacing w:after="0"/>
        <w:jc w:val="both"/>
        <w:rPr>
          <w:rFonts w:cstheme="minorHAnsi"/>
          <w:b/>
          <w:bCs/>
        </w:rPr>
      </w:pPr>
      <w:r w:rsidRPr="00CE1F3C">
        <w:rPr>
          <w:rFonts w:cstheme="minorHAnsi"/>
          <w:b/>
          <w:bCs/>
        </w:rPr>
        <w:t>Legislative Update- Federal- Susan McDonald</w:t>
      </w:r>
      <w:r w:rsidRPr="00CE1F3C">
        <w:rPr>
          <w:rFonts w:cstheme="minorHAnsi"/>
          <w:b/>
          <w:bCs/>
        </w:rPr>
        <w:tab/>
      </w:r>
    </w:p>
    <w:p w14:paraId="07BDED61" w14:textId="5E38E282" w:rsidR="00CB4AB9" w:rsidRPr="00CE1F3C" w:rsidRDefault="00CB4AB9"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AOTA State of Affairs </w:t>
      </w:r>
      <w:r w:rsidR="004C210E" w:rsidRPr="00CE1F3C">
        <w:rPr>
          <w:rFonts w:cstheme="minorHAnsi"/>
        </w:rPr>
        <w:t>continues to monitor state responses to the COVID-19 pandemic</w:t>
      </w:r>
      <w:r w:rsidR="00DE233C">
        <w:rPr>
          <w:rFonts w:cstheme="minorHAnsi"/>
        </w:rPr>
        <w:t>.</w:t>
      </w:r>
    </w:p>
    <w:p w14:paraId="2C33BBB8" w14:textId="47568625" w:rsidR="00CB4AB9" w:rsidRPr="00CE1F3C" w:rsidRDefault="00CB4AB9" w:rsidP="00B26F63">
      <w:pPr>
        <w:pStyle w:val="ListParagraph"/>
        <w:numPr>
          <w:ilvl w:val="1"/>
          <w:numId w:val="32"/>
        </w:numPr>
        <w:tabs>
          <w:tab w:val="left" w:pos="900"/>
          <w:tab w:val="left" w:pos="4605"/>
        </w:tabs>
        <w:spacing w:after="0"/>
        <w:jc w:val="both"/>
        <w:rPr>
          <w:rFonts w:cstheme="minorHAnsi"/>
        </w:rPr>
      </w:pPr>
      <w:r w:rsidRPr="00CE1F3C">
        <w:rPr>
          <w:rFonts w:cstheme="minorHAnsi"/>
        </w:rPr>
        <w:t>Links provided by Cindy via email on resources</w:t>
      </w:r>
      <w:r w:rsidR="00DE233C">
        <w:rPr>
          <w:rFonts w:cstheme="minorHAnsi"/>
        </w:rPr>
        <w:t>.</w:t>
      </w:r>
    </w:p>
    <w:p w14:paraId="47EDAC2F" w14:textId="5D650904" w:rsidR="004C210E" w:rsidRPr="00CE1F3C" w:rsidRDefault="004C210E" w:rsidP="00B26F63">
      <w:pPr>
        <w:pStyle w:val="ListParagraph"/>
        <w:numPr>
          <w:ilvl w:val="0"/>
          <w:numId w:val="32"/>
        </w:numPr>
        <w:tabs>
          <w:tab w:val="left" w:pos="900"/>
          <w:tab w:val="left" w:pos="4605"/>
        </w:tabs>
        <w:spacing w:after="0"/>
        <w:jc w:val="both"/>
        <w:rPr>
          <w:rFonts w:cstheme="minorHAnsi"/>
        </w:rPr>
      </w:pPr>
      <w:r w:rsidRPr="00CE1F3C">
        <w:rPr>
          <w:rFonts w:cstheme="minorHAnsi"/>
        </w:rPr>
        <w:t>Continued discussion on the proposed rules regarding Dry Needling</w:t>
      </w:r>
      <w:r w:rsidR="00DE233C">
        <w:rPr>
          <w:rFonts w:cstheme="minorHAnsi"/>
        </w:rPr>
        <w:t>.</w:t>
      </w:r>
    </w:p>
    <w:p w14:paraId="676C1651" w14:textId="18AFC1FF" w:rsidR="004C210E" w:rsidRPr="00CE1F3C" w:rsidRDefault="004C210E"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At the end of 2020, Congress passed legislation allowing OTs to open home health cases. In November of 2021, CMS finalized the rule for this change, officially making it permanent part of home health services. </w:t>
      </w:r>
    </w:p>
    <w:p w14:paraId="29B20744" w14:textId="55A96A5D" w:rsidR="004C210E" w:rsidRPr="00CE1F3C" w:rsidRDefault="004C210E"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At the beginning of 2021, COVID was still causing disruption to pediatric services, AOTA led efforts to secure COVID funding for IDEA Act to address the challenges with COVID-19 health emergency for student with disabilities. </w:t>
      </w:r>
    </w:p>
    <w:p w14:paraId="5F625058" w14:textId="34D1331E" w:rsidR="004C210E" w:rsidRPr="00CE1F3C" w:rsidRDefault="00D25C5F"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Additionally, they helped bring attention to improving home and community-based services for adult disability. </w:t>
      </w:r>
      <w:r w:rsidRPr="00CE1F3C">
        <w:rPr>
          <w:rFonts w:cstheme="minorHAnsi"/>
        </w:rPr>
        <w:tab/>
      </w:r>
    </w:p>
    <w:p w14:paraId="43FB38F0" w14:textId="0F3C3D71" w:rsidR="00D25C5F" w:rsidRPr="00CE1F3C" w:rsidRDefault="00D25C5F" w:rsidP="00B26F63">
      <w:pPr>
        <w:pStyle w:val="ListParagraph"/>
        <w:numPr>
          <w:ilvl w:val="1"/>
          <w:numId w:val="32"/>
        </w:numPr>
        <w:tabs>
          <w:tab w:val="left" w:pos="900"/>
          <w:tab w:val="left" w:pos="4605"/>
        </w:tabs>
        <w:spacing w:after="0"/>
        <w:jc w:val="both"/>
        <w:rPr>
          <w:rFonts w:cstheme="minorHAnsi"/>
        </w:rPr>
      </w:pPr>
      <w:r w:rsidRPr="00CE1F3C">
        <w:rPr>
          <w:rFonts w:cstheme="minorHAnsi"/>
        </w:rPr>
        <w:t xml:space="preserve">In March, Housing and Urban Development (HUD) released funding opportunity to allow homeowners to better age in place. Older Adults Home Modification program (OAHMP) specifically requires involvement of OT/OTAs to ensure modifications utilize a person-centered approach that improves the homeowner’s ability to function safe in their own home. </w:t>
      </w:r>
    </w:p>
    <w:p w14:paraId="60EC1770" w14:textId="1DE1D03C" w:rsidR="00D25C5F" w:rsidRPr="00CE1F3C" w:rsidRDefault="005E45CF"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Medicare Reimbursement Challenges is an ongoing battle. </w:t>
      </w:r>
    </w:p>
    <w:p w14:paraId="2BB3DE67" w14:textId="19B22057" w:rsidR="00CB4AB9" w:rsidRPr="00CE1F3C" w:rsidRDefault="005E45CF" w:rsidP="00B26F63">
      <w:pPr>
        <w:pStyle w:val="ListParagraph"/>
        <w:numPr>
          <w:ilvl w:val="1"/>
          <w:numId w:val="32"/>
        </w:numPr>
        <w:tabs>
          <w:tab w:val="left" w:pos="900"/>
          <w:tab w:val="left" w:pos="4605"/>
        </w:tabs>
        <w:spacing w:after="0"/>
        <w:jc w:val="both"/>
        <w:rPr>
          <w:rFonts w:cstheme="minorHAnsi"/>
        </w:rPr>
      </w:pPr>
      <w:r w:rsidRPr="00CE1F3C">
        <w:rPr>
          <w:rFonts w:cstheme="minorHAnsi"/>
        </w:rPr>
        <w:t>OT services under Medicare Part B faced a 9.75% cut in 2022 and Part A services are facing a 6% cut. AOTA fought and thanks to persistency Congress reduced Part A to 2% cut in July 2022 and Part B to 0.75% in January 2022 and 2.75</w:t>
      </w:r>
      <w:r w:rsidR="00883F38" w:rsidRPr="00CE1F3C">
        <w:rPr>
          <w:rFonts w:cstheme="minorHAnsi"/>
        </w:rPr>
        <w:t>%</w:t>
      </w:r>
      <w:r w:rsidRPr="00CE1F3C">
        <w:rPr>
          <w:rFonts w:cstheme="minorHAnsi"/>
        </w:rPr>
        <w:t xml:space="preserve"> in July. </w:t>
      </w:r>
    </w:p>
    <w:p w14:paraId="33A8C846" w14:textId="58AD77DA" w:rsidR="005E45CF" w:rsidRPr="00CE1F3C" w:rsidRDefault="005E45CF"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Continued support for Occupational </w:t>
      </w:r>
      <w:r w:rsidR="000C3D5D">
        <w:rPr>
          <w:rFonts w:cstheme="minorHAnsi"/>
        </w:rPr>
        <w:t>T</w:t>
      </w:r>
      <w:r w:rsidRPr="00CE1F3C">
        <w:rPr>
          <w:rFonts w:cstheme="minorHAnsi"/>
        </w:rPr>
        <w:t xml:space="preserve">herapy Assistants with SMART Act to reduce the impact of 15% reduction for OTA under Medicare Part B. </w:t>
      </w:r>
    </w:p>
    <w:p w14:paraId="6340C766" w14:textId="3B41A8FB" w:rsidR="005E45CF" w:rsidRPr="00CE1F3C" w:rsidRDefault="005E45CF"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COVID-19 highlighted the need to improve behavioral health services </w:t>
      </w:r>
      <w:r w:rsidR="00AD213D" w:rsidRPr="00CE1F3C">
        <w:rPr>
          <w:rFonts w:cstheme="minorHAnsi"/>
        </w:rPr>
        <w:t xml:space="preserve">with four pieces of legislation included occupational therapy. </w:t>
      </w:r>
    </w:p>
    <w:p w14:paraId="60FC7D26" w14:textId="0C5A54EC" w:rsidR="00AD213D" w:rsidRPr="00CE1F3C" w:rsidRDefault="00AD213D"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AOTA working to build a relationship with Department of Health and Human Services (HHS) office of Assistant Secretary of Preparedness and Response (ASPR) to emphasize the role of OT and disaster preparedness. </w:t>
      </w:r>
    </w:p>
    <w:p w14:paraId="00789D29" w14:textId="7BB95481" w:rsidR="00AD213D" w:rsidRPr="00CE1F3C" w:rsidRDefault="00AD213D" w:rsidP="00B26F63">
      <w:pPr>
        <w:pStyle w:val="ListParagraph"/>
        <w:numPr>
          <w:ilvl w:val="0"/>
          <w:numId w:val="32"/>
        </w:numPr>
        <w:tabs>
          <w:tab w:val="left" w:pos="900"/>
          <w:tab w:val="left" w:pos="4605"/>
        </w:tabs>
        <w:spacing w:after="0"/>
        <w:jc w:val="both"/>
        <w:rPr>
          <w:rFonts w:cstheme="minorHAnsi"/>
        </w:rPr>
      </w:pPr>
      <w:r w:rsidRPr="00CE1F3C">
        <w:rPr>
          <w:rFonts w:cstheme="minorHAnsi"/>
        </w:rPr>
        <w:t xml:space="preserve">Humana Required Prior </w:t>
      </w:r>
      <w:r w:rsidR="002D6CD2" w:rsidRPr="00CE1F3C">
        <w:rPr>
          <w:rFonts w:cstheme="minorHAnsi"/>
        </w:rPr>
        <w:t>Authorization</w:t>
      </w:r>
      <w:r w:rsidRPr="00CE1F3C">
        <w:rPr>
          <w:rFonts w:cstheme="minorHAnsi"/>
        </w:rPr>
        <w:t xml:space="preserve"> for OT, PT, SLT beginning Jan 1, 2022. </w:t>
      </w:r>
    </w:p>
    <w:p w14:paraId="0FEBDB18" w14:textId="380AD4E4" w:rsidR="002D6CD2" w:rsidRPr="00CE1F3C" w:rsidRDefault="002D6CD2" w:rsidP="00B26F63">
      <w:pPr>
        <w:tabs>
          <w:tab w:val="left" w:pos="900"/>
          <w:tab w:val="left" w:pos="4605"/>
        </w:tabs>
        <w:spacing w:after="0"/>
        <w:jc w:val="both"/>
        <w:rPr>
          <w:rFonts w:cstheme="minorHAnsi"/>
        </w:rPr>
      </w:pPr>
    </w:p>
    <w:p w14:paraId="0CB447EB" w14:textId="40F91227" w:rsidR="002D6CD2" w:rsidRPr="00CE1F3C" w:rsidRDefault="005E3A5B" w:rsidP="00B26F63">
      <w:pPr>
        <w:tabs>
          <w:tab w:val="left" w:pos="900"/>
          <w:tab w:val="left" w:pos="4605"/>
        </w:tabs>
        <w:spacing w:after="0"/>
        <w:jc w:val="both"/>
        <w:rPr>
          <w:rFonts w:cstheme="minorHAnsi"/>
          <w:b/>
          <w:bCs/>
        </w:rPr>
      </w:pPr>
      <w:r w:rsidRPr="00CE1F3C">
        <w:rPr>
          <w:rFonts w:cstheme="minorHAnsi"/>
          <w:b/>
          <w:bCs/>
        </w:rPr>
        <w:t>Membership Update – Cindy Pool</w:t>
      </w:r>
      <w:r w:rsidR="00A07FEB">
        <w:rPr>
          <w:rFonts w:cstheme="minorHAnsi"/>
          <w:b/>
          <w:bCs/>
        </w:rPr>
        <w:t>e</w:t>
      </w:r>
    </w:p>
    <w:p w14:paraId="7BF59277" w14:textId="5EF93547" w:rsidR="00BC7DCC" w:rsidRPr="003C7020" w:rsidRDefault="00BC7DCC" w:rsidP="00B26F63">
      <w:pPr>
        <w:pStyle w:val="ListParagraph"/>
        <w:numPr>
          <w:ilvl w:val="0"/>
          <w:numId w:val="33"/>
        </w:numPr>
        <w:tabs>
          <w:tab w:val="left" w:pos="900"/>
        </w:tabs>
        <w:spacing w:after="0"/>
        <w:jc w:val="both"/>
        <w:rPr>
          <w:rFonts w:cstheme="minorHAnsi"/>
        </w:rPr>
      </w:pPr>
      <w:r w:rsidRPr="003C7020">
        <w:rPr>
          <w:rFonts w:cstheme="minorHAnsi"/>
        </w:rPr>
        <w:t>Current Members with comparison to 20</w:t>
      </w:r>
      <w:r w:rsidR="003C7020">
        <w:rPr>
          <w:rFonts w:cstheme="minorHAnsi"/>
        </w:rPr>
        <w:t>20</w:t>
      </w:r>
    </w:p>
    <w:p w14:paraId="1700DCBD" w14:textId="3E19D9EF" w:rsidR="00BC7DCC" w:rsidRPr="003C7020" w:rsidRDefault="00BC7DCC" w:rsidP="00B26F63">
      <w:pPr>
        <w:pStyle w:val="ListParagraph"/>
        <w:numPr>
          <w:ilvl w:val="1"/>
          <w:numId w:val="33"/>
        </w:numPr>
        <w:tabs>
          <w:tab w:val="left" w:pos="900"/>
        </w:tabs>
        <w:spacing w:after="0"/>
        <w:jc w:val="both"/>
        <w:rPr>
          <w:rFonts w:cstheme="minorHAnsi"/>
        </w:rPr>
      </w:pPr>
      <w:r w:rsidRPr="003C7020">
        <w:rPr>
          <w:rFonts w:cstheme="minorHAnsi"/>
        </w:rPr>
        <w:t>Students 3</w:t>
      </w:r>
      <w:r w:rsidR="00BC53A3">
        <w:rPr>
          <w:rFonts w:cstheme="minorHAnsi"/>
        </w:rPr>
        <w:t>71</w:t>
      </w:r>
      <w:r w:rsidRPr="003C7020">
        <w:rPr>
          <w:rFonts w:cstheme="minorHAnsi"/>
        </w:rPr>
        <w:t xml:space="preserve"> (</w:t>
      </w:r>
      <w:r w:rsidR="003C7020">
        <w:rPr>
          <w:rFonts w:cstheme="minorHAnsi"/>
        </w:rPr>
        <w:t>+4</w:t>
      </w:r>
      <w:r w:rsidRPr="003C7020">
        <w:rPr>
          <w:rFonts w:cstheme="minorHAnsi"/>
        </w:rPr>
        <w:t>)</w:t>
      </w:r>
    </w:p>
    <w:p w14:paraId="1720FBBB" w14:textId="71E421B2" w:rsidR="00BC7DCC" w:rsidRPr="003C7020" w:rsidRDefault="00656C6B" w:rsidP="00B26F63">
      <w:pPr>
        <w:pStyle w:val="ListParagraph"/>
        <w:numPr>
          <w:ilvl w:val="1"/>
          <w:numId w:val="33"/>
        </w:numPr>
        <w:tabs>
          <w:tab w:val="left" w:pos="900"/>
        </w:tabs>
        <w:spacing w:after="0"/>
        <w:jc w:val="both"/>
        <w:rPr>
          <w:rFonts w:cstheme="minorHAnsi"/>
        </w:rPr>
      </w:pPr>
      <w:r w:rsidRPr="003C7020">
        <w:rPr>
          <w:rFonts w:cstheme="minorHAnsi"/>
        </w:rPr>
        <w:t>First</w:t>
      </w:r>
      <w:r w:rsidR="00BC7DCC" w:rsidRPr="003C7020">
        <w:rPr>
          <w:rFonts w:cstheme="minorHAnsi"/>
        </w:rPr>
        <w:t xml:space="preserve"> year OT’s 4</w:t>
      </w:r>
      <w:r w:rsidR="00BC53A3">
        <w:rPr>
          <w:rFonts w:cstheme="minorHAnsi"/>
        </w:rPr>
        <w:t>2</w:t>
      </w:r>
      <w:r w:rsidR="00BC7DCC" w:rsidRPr="003C7020">
        <w:rPr>
          <w:rFonts w:cstheme="minorHAnsi"/>
        </w:rPr>
        <w:t xml:space="preserve"> (</w:t>
      </w:r>
      <w:r w:rsidR="003C7020">
        <w:rPr>
          <w:rFonts w:cstheme="minorHAnsi"/>
        </w:rPr>
        <w:t>-2</w:t>
      </w:r>
      <w:r w:rsidR="00BC7DCC" w:rsidRPr="003C7020">
        <w:rPr>
          <w:rFonts w:cstheme="minorHAnsi"/>
        </w:rPr>
        <w:t>)</w:t>
      </w:r>
    </w:p>
    <w:p w14:paraId="6765E9D5" w14:textId="5391E73F" w:rsidR="00BC7DCC" w:rsidRPr="003C7020" w:rsidRDefault="00BC7DCC" w:rsidP="00F75DA9">
      <w:pPr>
        <w:pStyle w:val="ListParagraph"/>
        <w:numPr>
          <w:ilvl w:val="1"/>
          <w:numId w:val="33"/>
        </w:numPr>
        <w:tabs>
          <w:tab w:val="left" w:pos="900"/>
        </w:tabs>
        <w:spacing w:after="0"/>
        <w:jc w:val="both"/>
        <w:rPr>
          <w:rFonts w:cstheme="minorHAnsi"/>
        </w:rPr>
      </w:pPr>
      <w:r w:rsidRPr="003C7020">
        <w:rPr>
          <w:rFonts w:cstheme="minorHAnsi"/>
        </w:rPr>
        <w:lastRenderedPageBreak/>
        <w:t xml:space="preserve">OT’s </w:t>
      </w:r>
      <w:r w:rsidR="00BC53A3">
        <w:rPr>
          <w:rFonts w:cstheme="minorHAnsi"/>
        </w:rPr>
        <w:t>3</w:t>
      </w:r>
      <w:r w:rsidRPr="003C7020">
        <w:rPr>
          <w:rFonts w:cstheme="minorHAnsi"/>
        </w:rPr>
        <w:t>73 (</w:t>
      </w:r>
      <w:r w:rsidR="003C7020">
        <w:rPr>
          <w:rFonts w:cstheme="minorHAnsi"/>
        </w:rPr>
        <w:t>+100</w:t>
      </w:r>
      <w:r w:rsidRPr="003C7020">
        <w:rPr>
          <w:rFonts w:cstheme="minorHAnsi"/>
        </w:rPr>
        <w:t>)</w:t>
      </w:r>
    </w:p>
    <w:p w14:paraId="4BC8735C" w14:textId="4C784916" w:rsidR="00BC7DCC" w:rsidRPr="003C7020" w:rsidRDefault="00656C6B" w:rsidP="00F75DA9">
      <w:pPr>
        <w:pStyle w:val="ListParagraph"/>
        <w:numPr>
          <w:ilvl w:val="1"/>
          <w:numId w:val="33"/>
        </w:numPr>
        <w:tabs>
          <w:tab w:val="left" w:pos="900"/>
        </w:tabs>
        <w:spacing w:after="0"/>
        <w:jc w:val="both"/>
        <w:rPr>
          <w:rFonts w:cstheme="minorHAnsi"/>
        </w:rPr>
      </w:pPr>
      <w:r w:rsidRPr="003C7020">
        <w:rPr>
          <w:rFonts w:cstheme="minorHAnsi"/>
        </w:rPr>
        <w:t>First</w:t>
      </w:r>
      <w:r w:rsidR="00BC7DCC" w:rsidRPr="003C7020">
        <w:rPr>
          <w:rFonts w:cstheme="minorHAnsi"/>
        </w:rPr>
        <w:t xml:space="preserve"> year OTA’s 13 (</w:t>
      </w:r>
      <w:r w:rsidR="003C7020">
        <w:rPr>
          <w:rFonts w:cstheme="minorHAnsi"/>
        </w:rPr>
        <w:t>+1</w:t>
      </w:r>
      <w:r w:rsidR="00BC7DCC" w:rsidRPr="003C7020">
        <w:rPr>
          <w:rFonts w:cstheme="minorHAnsi"/>
        </w:rPr>
        <w:t>)</w:t>
      </w:r>
    </w:p>
    <w:p w14:paraId="63FE683C" w14:textId="5EF0B3A9" w:rsidR="00BC7DCC" w:rsidRPr="003C7020" w:rsidRDefault="00BC7DCC" w:rsidP="00F75DA9">
      <w:pPr>
        <w:pStyle w:val="ListParagraph"/>
        <w:numPr>
          <w:ilvl w:val="1"/>
          <w:numId w:val="33"/>
        </w:numPr>
        <w:tabs>
          <w:tab w:val="left" w:pos="900"/>
        </w:tabs>
        <w:spacing w:after="0"/>
        <w:jc w:val="both"/>
        <w:rPr>
          <w:rFonts w:cstheme="minorHAnsi"/>
        </w:rPr>
      </w:pPr>
      <w:r w:rsidRPr="003C7020">
        <w:rPr>
          <w:rFonts w:cstheme="minorHAnsi"/>
        </w:rPr>
        <w:t>OTA’s 1</w:t>
      </w:r>
      <w:r w:rsidR="00BC53A3">
        <w:rPr>
          <w:rFonts w:cstheme="minorHAnsi"/>
        </w:rPr>
        <w:t>30</w:t>
      </w:r>
      <w:r w:rsidRPr="003C7020">
        <w:rPr>
          <w:rFonts w:cstheme="minorHAnsi"/>
        </w:rPr>
        <w:t xml:space="preserve"> </w:t>
      </w:r>
    </w:p>
    <w:p w14:paraId="31F1C181" w14:textId="0C3D028A" w:rsidR="00BC7DCC" w:rsidRPr="003C7020" w:rsidRDefault="00BC7DCC" w:rsidP="00F75DA9">
      <w:pPr>
        <w:pStyle w:val="ListParagraph"/>
        <w:numPr>
          <w:ilvl w:val="1"/>
          <w:numId w:val="33"/>
        </w:numPr>
        <w:tabs>
          <w:tab w:val="left" w:pos="900"/>
        </w:tabs>
        <w:spacing w:after="0"/>
        <w:jc w:val="both"/>
        <w:rPr>
          <w:rFonts w:cstheme="minorHAnsi"/>
        </w:rPr>
      </w:pPr>
      <w:r w:rsidRPr="003C7020">
        <w:rPr>
          <w:rFonts w:cstheme="minorHAnsi"/>
        </w:rPr>
        <w:t>Retired 4 (</w:t>
      </w:r>
      <w:r w:rsidR="003C7020">
        <w:rPr>
          <w:rFonts w:cstheme="minorHAnsi"/>
        </w:rPr>
        <w:t>no change</w:t>
      </w:r>
      <w:r w:rsidRPr="003C7020">
        <w:rPr>
          <w:rFonts w:cstheme="minorHAnsi"/>
        </w:rPr>
        <w:t>)</w:t>
      </w:r>
    </w:p>
    <w:p w14:paraId="00A8C0E8" w14:textId="26337511" w:rsidR="005E3A5B" w:rsidRPr="00CE1F3C" w:rsidRDefault="00BC7DCC" w:rsidP="00F75DA9">
      <w:pPr>
        <w:pStyle w:val="ListParagraph"/>
        <w:numPr>
          <w:ilvl w:val="0"/>
          <w:numId w:val="33"/>
        </w:numPr>
        <w:tabs>
          <w:tab w:val="left" w:pos="900"/>
          <w:tab w:val="left" w:pos="4605"/>
        </w:tabs>
        <w:spacing w:after="0"/>
        <w:jc w:val="both"/>
        <w:rPr>
          <w:rFonts w:cstheme="minorHAnsi"/>
        </w:rPr>
      </w:pPr>
      <w:r w:rsidRPr="00CE1F3C">
        <w:rPr>
          <w:rFonts w:cstheme="minorHAnsi"/>
        </w:rPr>
        <w:t>There was a rise in OT and OTA numbers in 2021.</w:t>
      </w:r>
    </w:p>
    <w:p w14:paraId="1F1ED5C9" w14:textId="11DBC715" w:rsidR="00BC7DCC" w:rsidRPr="00CE1F3C" w:rsidRDefault="00BC7DCC" w:rsidP="00F75DA9">
      <w:pPr>
        <w:pStyle w:val="ListParagraph"/>
        <w:numPr>
          <w:ilvl w:val="0"/>
          <w:numId w:val="33"/>
        </w:numPr>
        <w:tabs>
          <w:tab w:val="left" w:pos="900"/>
          <w:tab w:val="left" w:pos="4605"/>
        </w:tabs>
        <w:spacing w:after="0"/>
        <w:jc w:val="both"/>
        <w:rPr>
          <w:rFonts w:cstheme="minorHAnsi"/>
        </w:rPr>
      </w:pPr>
      <w:r w:rsidRPr="00CE1F3C">
        <w:rPr>
          <w:rFonts w:cstheme="minorHAnsi"/>
        </w:rPr>
        <w:t>There was a rise in OT practitioners this year</w:t>
      </w:r>
      <w:r w:rsidR="000C3D5D">
        <w:rPr>
          <w:rFonts w:cstheme="minorHAnsi"/>
        </w:rPr>
        <w:t>.</w:t>
      </w:r>
    </w:p>
    <w:p w14:paraId="3D067EC3" w14:textId="61C25A91" w:rsidR="00BC7DCC" w:rsidRPr="00CE1F3C" w:rsidRDefault="00BC7DCC" w:rsidP="00F75DA9">
      <w:pPr>
        <w:pStyle w:val="ListParagraph"/>
        <w:numPr>
          <w:ilvl w:val="0"/>
          <w:numId w:val="33"/>
        </w:numPr>
        <w:tabs>
          <w:tab w:val="left" w:pos="900"/>
          <w:tab w:val="left" w:pos="4605"/>
        </w:tabs>
        <w:spacing w:after="0"/>
        <w:jc w:val="both"/>
        <w:rPr>
          <w:rFonts w:cstheme="minorHAnsi"/>
        </w:rPr>
      </w:pPr>
      <w:r w:rsidRPr="00CE1F3C">
        <w:rPr>
          <w:rFonts w:cstheme="minorHAnsi"/>
        </w:rPr>
        <w:t xml:space="preserve">There was significant growth in months of March and July. </w:t>
      </w:r>
    </w:p>
    <w:p w14:paraId="781959C5" w14:textId="511C1BC1" w:rsidR="00BC7DCC" w:rsidRPr="00CE1F3C" w:rsidRDefault="00BC7DCC" w:rsidP="00F75DA9">
      <w:pPr>
        <w:pStyle w:val="ListParagraph"/>
        <w:numPr>
          <w:ilvl w:val="0"/>
          <w:numId w:val="33"/>
        </w:numPr>
        <w:tabs>
          <w:tab w:val="left" w:pos="900"/>
          <w:tab w:val="left" w:pos="4605"/>
        </w:tabs>
        <w:spacing w:after="0"/>
        <w:jc w:val="both"/>
        <w:rPr>
          <w:rFonts w:cstheme="minorHAnsi"/>
        </w:rPr>
      </w:pPr>
      <w:r w:rsidRPr="00CE1F3C">
        <w:rPr>
          <w:rFonts w:cstheme="minorHAnsi"/>
        </w:rPr>
        <w:t>Courses offered during the months of highest membership increased when continuing edu</w:t>
      </w:r>
      <w:r w:rsidR="00883F38" w:rsidRPr="00CE1F3C">
        <w:rPr>
          <w:rFonts w:cstheme="minorHAnsi"/>
        </w:rPr>
        <w:t xml:space="preserve">cation </w:t>
      </w:r>
      <w:r w:rsidRPr="00CE1F3C">
        <w:rPr>
          <w:rFonts w:cstheme="minorHAnsi"/>
        </w:rPr>
        <w:t xml:space="preserve">classes were offered. </w:t>
      </w:r>
    </w:p>
    <w:p w14:paraId="0F6AB2D7" w14:textId="0E228FB9" w:rsidR="00BC7DCC" w:rsidRPr="00CE1F3C" w:rsidRDefault="00BC7DCC" w:rsidP="00F75DA9">
      <w:pPr>
        <w:pStyle w:val="ListParagraph"/>
        <w:numPr>
          <w:ilvl w:val="0"/>
          <w:numId w:val="33"/>
        </w:numPr>
        <w:tabs>
          <w:tab w:val="left" w:pos="900"/>
          <w:tab w:val="left" w:pos="4605"/>
        </w:tabs>
        <w:spacing w:after="0"/>
        <w:jc w:val="both"/>
        <w:rPr>
          <w:rFonts w:cstheme="minorHAnsi"/>
        </w:rPr>
      </w:pPr>
      <w:r w:rsidRPr="00CE1F3C">
        <w:rPr>
          <w:rFonts w:cstheme="minorHAnsi"/>
        </w:rPr>
        <w:t>OT membership now exceeds student membership</w:t>
      </w:r>
      <w:r w:rsidR="00E637B1" w:rsidRPr="00CE1F3C">
        <w:rPr>
          <w:rFonts w:cstheme="minorHAnsi"/>
        </w:rPr>
        <w:t>s.</w:t>
      </w:r>
    </w:p>
    <w:p w14:paraId="5EF065C0" w14:textId="7B137671" w:rsidR="00E637B1" w:rsidRPr="00CE1F3C" w:rsidRDefault="00E637B1" w:rsidP="00F75DA9">
      <w:pPr>
        <w:pStyle w:val="ListParagraph"/>
        <w:numPr>
          <w:ilvl w:val="0"/>
          <w:numId w:val="33"/>
        </w:numPr>
        <w:tabs>
          <w:tab w:val="left" w:pos="900"/>
          <w:tab w:val="left" w:pos="4605"/>
        </w:tabs>
        <w:spacing w:after="0"/>
        <w:jc w:val="both"/>
        <w:rPr>
          <w:rFonts w:cstheme="minorHAnsi"/>
        </w:rPr>
      </w:pPr>
      <w:r w:rsidRPr="00CE1F3C">
        <w:rPr>
          <w:rFonts w:cstheme="minorHAnsi"/>
        </w:rPr>
        <w:t>Ideas for expansion of membership</w:t>
      </w:r>
    </w:p>
    <w:p w14:paraId="34B3D4F9" w14:textId="7EFBEF65" w:rsidR="00E637B1" w:rsidRPr="00CE1F3C" w:rsidRDefault="00E637B1" w:rsidP="00F75DA9">
      <w:pPr>
        <w:pStyle w:val="ListParagraph"/>
        <w:numPr>
          <w:ilvl w:val="1"/>
          <w:numId w:val="33"/>
        </w:numPr>
        <w:tabs>
          <w:tab w:val="left" w:pos="900"/>
          <w:tab w:val="left" w:pos="4605"/>
        </w:tabs>
        <w:spacing w:after="0"/>
        <w:jc w:val="both"/>
        <w:rPr>
          <w:rFonts w:cstheme="minorHAnsi"/>
        </w:rPr>
      </w:pPr>
      <w:r w:rsidRPr="00CE1F3C">
        <w:rPr>
          <w:rFonts w:cstheme="minorHAnsi"/>
        </w:rPr>
        <w:t>Membership tiers</w:t>
      </w:r>
    </w:p>
    <w:p w14:paraId="792EC778" w14:textId="233D6E56" w:rsidR="00C54843" w:rsidRPr="00CE1F3C" w:rsidRDefault="00E637B1" w:rsidP="00F75DA9">
      <w:pPr>
        <w:pStyle w:val="ListParagraph"/>
        <w:numPr>
          <w:ilvl w:val="1"/>
          <w:numId w:val="33"/>
        </w:numPr>
        <w:tabs>
          <w:tab w:val="left" w:pos="900"/>
          <w:tab w:val="left" w:pos="4605"/>
        </w:tabs>
        <w:spacing w:after="0"/>
        <w:jc w:val="both"/>
        <w:rPr>
          <w:rFonts w:cstheme="minorHAnsi"/>
        </w:rPr>
      </w:pPr>
      <w:r w:rsidRPr="00CE1F3C">
        <w:rPr>
          <w:rFonts w:cstheme="minorHAnsi"/>
        </w:rPr>
        <w:t>Availability to conference, continuing education</w:t>
      </w:r>
    </w:p>
    <w:p w14:paraId="65EA00E5" w14:textId="37711EC9" w:rsidR="00BC7DCC" w:rsidRPr="00CE1F3C" w:rsidRDefault="00E637B1" w:rsidP="00F75DA9">
      <w:pPr>
        <w:pStyle w:val="ListParagraph"/>
        <w:numPr>
          <w:ilvl w:val="0"/>
          <w:numId w:val="33"/>
        </w:numPr>
        <w:tabs>
          <w:tab w:val="left" w:pos="900"/>
          <w:tab w:val="left" w:pos="4605"/>
        </w:tabs>
        <w:spacing w:after="0"/>
        <w:jc w:val="both"/>
        <w:rPr>
          <w:rFonts w:cstheme="minorHAnsi"/>
        </w:rPr>
      </w:pPr>
      <w:r w:rsidRPr="00CE1F3C">
        <w:rPr>
          <w:rFonts w:cstheme="minorHAnsi"/>
        </w:rPr>
        <w:t>Discussion on the current auto renewal opt in/out feature</w:t>
      </w:r>
      <w:r w:rsidR="000C3D5D">
        <w:rPr>
          <w:rFonts w:cstheme="minorHAnsi"/>
        </w:rPr>
        <w:t>.</w:t>
      </w:r>
    </w:p>
    <w:p w14:paraId="5842F3D7" w14:textId="77777777" w:rsidR="00C54843" w:rsidRPr="00CE1F3C" w:rsidRDefault="00C54843" w:rsidP="00F75DA9">
      <w:pPr>
        <w:pStyle w:val="ListParagraph"/>
        <w:tabs>
          <w:tab w:val="left" w:pos="900"/>
          <w:tab w:val="left" w:pos="4605"/>
        </w:tabs>
        <w:spacing w:after="0"/>
        <w:jc w:val="both"/>
        <w:rPr>
          <w:rFonts w:cstheme="minorHAnsi"/>
        </w:rPr>
      </w:pPr>
    </w:p>
    <w:p w14:paraId="7792CECE" w14:textId="7A247C54" w:rsidR="00CC729D" w:rsidRPr="00CE1F3C" w:rsidRDefault="00CC729D" w:rsidP="00F75DA9">
      <w:pPr>
        <w:tabs>
          <w:tab w:val="left" w:pos="900"/>
        </w:tabs>
        <w:spacing w:after="0"/>
        <w:jc w:val="both"/>
        <w:rPr>
          <w:rFonts w:cstheme="minorHAnsi"/>
          <w:b/>
          <w:bCs/>
        </w:rPr>
      </w:pPr>
      <w:r w:rsidRPr="00CE1F3C">
        <w:rPr>
          <w:rFonts w:cstheme="minorHAnsi"/>
          <w:b/>
          <w:bCs/>
        </w:rPr>
        <w:t xml:space="preserve">TNOTF Report </w:t>
      </w:r>
      <w:r w:rsidR="00C54843" w:rsidRPr="00CE1F3C">
        <w:rPr>
          <w:rFonts w:cstheme="minorHAnsi"/>
          <w:b/>
          <w:bCs/>
        </w:rPr>
        <w:t xml:space="preserve">– Amanda Newbern </w:t>
      </w:r>
    </w:p>
    <w:p w14:paraId="64C29F7E" w14:textId="3403934A" w:rsidR="004D44FE" w:rsidRPr="00CE1F3C" w:rsidRDefault="00D62FD5" w:rsidP="00F75DA9">
      <w:pPr>
        <w:pStyle w:val="ListParagraph"/>
        <w:numPr>
          <w:ilvl w:val="0"/>
          <w:numId w:val="15"/>
        </w:numPr>
        <w:tabs>
          <w:tab w:val="left" w:pos="900"/>
        </w:tabs>
        <w:spacing w:after="0"/>
        <w:jc w:val="both"/>
        <w:rPr>
          <w:rFonts w:cstheme="minorHAnsi"/>
        </w:rPr>
      </w:pPr>
      <w:r w:rsidRPr="00CE1F3C">
        <w:rPr>
          <w:rFonts w:cstheme="minorHAnsi"/>
        </w:rPr>
        <w:t>Website</w:t>
      </w:r>
      <w:r w:rsidR="004D44FE" w:rsidRPr="00CE1F3C">
        <w:rPr>
          <w:rFonts w:cstheme="minorHAnsi"/>
        </w:rPr>
        <w:t xml:space="preserve"> has been built out! </w:t>
      </w:r>
    </w:p>
    <w:p w14:paraId="6FBF4C85" w14:textId="0CFC4676" w:rsidR="004D44FE" w:rsidRPr="00CE1F3C" w:rsidRDefault="004D44FE" w:rsidP="00F75DA9">
      <w:pPr>
        <w:pStyle w:val="ListParagraph"/>
        <w:numPr>
          <w:ilvl w:val="0"/>
          <w:numId w:val="15"/>
        </w:numPr>
        <w:tabs>
          <w:tab w:val="left" w:pos="900"/>
        </w:tabs>
        <w:spacing w:after="0"/>
        <w:jc w:val="both"/>
        <w:rPr>
          <w:rFonts w:cstheme="minorHAnsi"/>
        </w:rPr>
      </w:pPr>
      <w:r w:rsidRPr="00CE1F3C">
        <w:rPr>
          <w:rFonts w:cstheme="minorHAnsi"/>
        </w:rPr>
        <w:t>Looking for students to assist with social media presence</w:t>
      </w:r>
      <w:r w:rsidR="00D62FD5" w:rsidRPr="00CE1F3C">
        <w:rPr>
          <w:rFonts w:cstheme="minorHAnsi"/>
        </w:rPr>
        <w:t>.</w:t>
      </w:r>
      <w:r w:rsidRPr="00CE1F3C">
        <w:rPr>
          <w:rFonts w:cstheme="minorHAnsi"/>
        </w:rPr>
        <w:t xml:space="preserve"> </w:t>
      </w:r>
    </w:p>
    <w:p w14:paraId="2B2443E5" w14:textId="238125F6" w:rsidR="004D44FE" w:rsidRPr="00CE1F3C" w:rsidRDefault="004D44FE" w:rsidP="00F75DA9">
      <w:pPr>
        <w:pStyle w:val="ListParagraph"/>
        <w:numPr>
          <w:ilvl w:val="0"/>
          <w:numId w:val="15"/>
        </w:numPr>
        <w:tabs>
          <w:tab w:val="left" w:pos="900"/>
        </w:tabs>
        <w:spacing w:after="0"/>
        <w:jc w:val="both"/>
        <w:rPr>
          <w:rFonts w:cstheme="minorHAnsi"/>
        </w:rPr>
      </w:pPr>
      <w:r w:rsidRPr="00CE1F3C">
        <w:rPr>
          <w:rFonts w:cstheme="minorHAnsi"/>
        </w:rPr>
        <w:t>Thinking of setting up an official 5K event, tentatively in April pending permits.</w:t>
      </w:r>
    </w:p>
    <w:p w14:paraId="2C9A10D5" w14:textId="2E8B6E4A" w:rsidR="00D62FD5" w:rsidRPr="00CE1F3C" w:rsidRDefault="00D62FD5" w:rsidP="00F75DA9">
      <w:pPr>
        <w:pStyle w:val="ListParagraph"/>
        <w:numPr>
          <w:ilvl w:val="1"/>
          <w:numId w:val="15"/>
        </w:numPr>
        <w:tabs>
          <w:tab w:val="left" w:pos="900"/>
        </w:tabs>
        <w:spacing w:after="0"/>
        <w:jc w:val="both"/>
        <w:rPr>
          <w:rFonts w:cstheme="minorHAnsi"/>
        </w:rPr>
      </w:pPr>
      <w:r w:rsidRPr="00CE1F3C">
        <w:rPr>
          <w:rFonts w:cstheme="minorHAnsi"/>
        </w:rPr>
        <w:t>Possibility of virtual 5k</w:t>
      </w:r>
    </w:p>
    <w:p w14:paraId="3871E738" w14:textId="14ABD3C8" w:rsidR="004D44FE" w:rsidRPr="00CE1F3C" w:rsidRDefault="004D44FE" w:rsidP="00F75DA9">
      <w:pPr>
        <w:pStyle w:val="ListParagraph"/>
        <w:numPr>
          <w:ilvl w:val="0"/>
          <w:numId w:val="15"/>
        </w:numPr>
        <w:tabs>
          <w:tab w:val="left" w:pos="900"/>
        </w:tabs>
        <w:spacing w:after="0"/>
        <w:jc w:val="both"/>
        <w:rPr>
          <w:rFonts w:cstheme="minorHAnsi"/>
        </w:rPr>
      </w:pPr>
      <w:r w:rsidRPr="00CE1F3C">
        <w:rPr>
          <w:rFonts w:cstheme="minorHAnsi"/>
        </w:rPr>
        <w:t xml:space="preserve">Fundraising efforts have been limited, </w:t>
      </w:r>
      <w:r w:rsidR="00D62FD5" w:rsidRPr="00CE1F3C">
        <w:rPr>
          <w:rFonts w:cstheme="minorHAnsi"/>
        </w:rPr>
        <w:t>bulk</w:t>
      </w:r>
      <w:r w:rsidRPr="00CE1F3C">
        <w:rPr>
          <w:rFonts w:cstheme="minorHAnsi"/>
        </w:rPr>
        <w:t xml:space="preserve"> of money from TNOTA and a small </w:t>
      </w:r>
      <w:r w:rsidR="00D62FD5" w:rsidRPr="00CE1F3C">
        <w:rPr>
          <w:rFonts w:cstheme="minorHAnsi"/>
        </w:rPr>
        <w:t>fundraiser</w:t>
      </w:r>
      <w:r w:rsidRPr="00CE1F3C">
        <w:rPr>
          <w:rFonts w:cstheme="minorHAnsi"/>
        </w:rPr>
        <w:t xml:space="preserve"> through Facebook.</w:t>
      </w:r>
    </w:p>
    <w:p w14:paraId="378FB9C4" w14:textId="09B6DAAB" w:rsidR="004D44FE" w:rsidRPr="00CE1F3C" w:rsidRDefault="004D44FE" w:rsidP="00F75DA9">
      <w:pPr>
        <w:pStyle w:val="ListParagraph"/>
        <w:numPr>
          <w:ilvl w:val="0"/>
          <w:numId w:val="15"/>
        </w:numPr>
        <w:tabs>
          <w:tab w:val="left" w:pos="900"/>
        </w:tabs>
        <w:spacing w:after="0"/>
        <w:jc w:val="both"/>
        <w:rPr>
          <w:rFonts w:cstheme="minorHAnsi"/>
        </w:rPr>
      </w:pPr>
      <w:r w:rsidRPr="00CE1F3C">
        <w:rPr>
          <w:rFonts w:cstheme="minorHAnsi"/>
        </w:rPr>
        <w:t>Scholarship provided and updated on the website</w:t>
      </w:r>
      <w:r w:rsidR="000C3D5D">
        <w:rPr>
          <w:rFonts w:cstheme="minorHAnsi"/>
        </w:rPr>
        <w:t>.</w:t>
      </w:r>
    </w:p>
    <w:p w14:paraId="59D54DEC" w14:textId="1AB218B2" w:rsidR="004D44FE" w:rsidRPr="00CE1F3C" w:rsidRDefault="004D44FE" w:rsidP="00F75DA9">
      <w:pPr>
        <w:pStyle w:val="ListParagraph"/>
        <w:numPr>
          <w:ilvl w:val="0"/>
          <w:numId w:val="15"/>
        </w:numPr>
        <w:tabs>
          <w:tab w:val="left" w:pos="900"/>
        </w:tabs>
        <w:spacing w:after="0"/>
        <w:jc w:val="both"/>
        <w:rPr>
          <w:rFonts w:cstheme="minorHAnsi"/>
        </w:rPr>
      </w:pPr>
      <w:r w:rsidRPr="00CE1F3C">
        <w:rPr>
          <w:rFonts w:cstheme="minorHAnsi"/>
        </w:rPr>
        <w:t xml:space="preserve">Through member clicks, when you go to </w:t>
      </w:r>
      <w:r w:rsidR="00D62FD5" w:rsidRPr="00CE1F3C">
        <w:rPr>
          <w:rFonts w:cstheme="minorHAnsi"/>
        </w:rPr>
        <w:t xml:space="preserve">renew your TNOTA membership, there is a place to donated to TNOTF and is tax deductible. </w:t>
      </w:r>
    </w:p>
    <w:p w14:paraId="3D6A28A0" w14:textId="77777777" w:rsidR="00F75DA9" w:rsidRPr="00CE1F3C" w:rsidRDefault="00F75DA9" w:rsidP="00F75DA9">
      <w:pPr>
        <w:pStyle w:val="ListParagraph"/>
        <w:tabs>
          <w:tab w:val="left" w:pos="900"/>
        </w:tabs>
        <w:spacing w:after="0"/>
        <w:ind w:left="1530"/>
        <w:jc w:val="both"/>
        <w:rPr>
          <w:rFonts w:cstheme="minorHAnsi"/>
        </w:rPr>
      </w:pPr>
    </w:p>
    <w:p w14:paraId="0D170EC4" w14:textId="14590784" w:rsidR="0020265A" w:rsidRPr="00CE1F3C" w:rsidRDefault="0025329E" w:rsidP="00F75DA9">
      <w:pPr>
        <w:tabs>
          <w:tab w:val="left" w:pos="900"/>
        </w:tabs>
        <w:spacing w:after="0"/>
        <w:jc w:val="both"/>
        <w:rPr>
          <w:rFonts w:cstheme="minorHAnsi"/>
          <w:b/>
          <w:bCs/>
        </w:rPr>
      </w:pPr>
      <w:r w:rsidRPr="00CE1F3C">
        <w:rPr>
          <w:rFonts w:cstheme="minorHAnsi"/>
          <w:b/>
          <w:bCs/>
        </w:rPr>
        <w:t>Communications Report – Gwen Foxx</w:t>
      </w:r>
    </w:p>
    <w:p w14:paraId="3681FF89" w14:textId="1E6EBC3A" w:rsidR="00D62FD5" w:rsidRPr="00CE1F3C" w:rsidRDefault="00D62FD5" w:rsidP="00F75DA9">
      <w:pPr>
        <w:pStyle w:val="ListParagraph"/>
        <w:numPr>
          <w:ilvl w:val="0"/>
          <w:numId w:val="17"/>
        </w:numPr>
        <w:tabs>
          <w:tab w:val="left" w:pos="900"/>
        </w:tabs>
        <w:spacing w:after="0"/>
        <w:jc w:val="both"/>
        <w:rPr>
          <w:rFonts w:cstheme="minorHAnsi"/>
        </w:rPr>
      </w:pPr>
      <w:r w:rsidRPr="00CE1F3C">
        <w:rPr>
          <w:rFonts w:cstheme="minorHAnsi"/>
        </w:rPr>
        <w:t xml:space="preserve">We have made some additions to the team to </w:t>
      </w:r>
      <w:r w:rsidR="00DD4363" w:rsidRPr="00CE1F3C">
        <w:rPr>
          <w:rFonts w:cstheme="minorHAnsi"/>
        </w:rPr>
        <w:t>help</w:t>
      </w:r>
      <w:r w:rsidRPr="00CE1F3C">
        <w:rPr>
          <w:rFonts w:cstheme="minorHAnsi"/>
        </w:rPr>
        <w:t xml:space="preserve"> with phone calls. </w:t>
      </w:r>
    </w:p>
    <w:p w14:paraId="3638174D" w14:textId="1EC1DF6C" w:rsidR="00D62FD5" w:rsidRPr="00CE1F3C" w:rsidRDefault="00D62FD5" w:rsidP="00F75DA9">
      <w:pPr>
        <w:pStyle w:val="ListParagraph"/>
        <w:numPr>
          <w:ilvl w:val="0"/>
          <w:numId w:val="17"/>
        </w:numPr>
        <w:tabs>
          <w:tab w:val="left" w:pos="900"/>
        </w:tabs>
        <w:spacing w:after="0"/>
        <w:jc w:val="both"/>
        <w:rPr>
          <w:rFonts w:cstheme="minorHAnsi"/>
        </w:rPr>
      </w:pPr>
      <w:r w:rsidRPr="00CE1F3C">
        <w:rPr>
          <w:rFonts w:cstheme="minorHAnsi"/>
        </w:rPr>
        <w:t>We continue to deal with the questions about the state board, and the new button added to frequently asked questions has been a great addition.</w:t>
      </w:r>
    </w:p>
    <w:p w14:paraId="0EA4FC6B" w14:textId="0319A9B5" w:rsidR="00D62FD5" w:rsidRPr="00CE1F3C" w:rsidRDefault="00D62FD5" w:rsidP="00F75DA9">
      <w:pPr>
        <w:pStyle w:val="ListParagraph"/>
        <w:numPr>
          <w:ilvl w:val="0"/>
          <w:numId w:val="17"/>
        </w:numPr>
        <w:tabs>
          <w:tab w:val="left" w:pos="900"/>
        </w:tabs>
        <w:spacing w:after="0"/>
        <w:jc w:val="both"/>
        <w:rPr>
          <w:rFonts w:cstheme="minorHAnsi"/>
        </w:rPr>
      </w:pPr>
      <w:r w:rsidRPr="00CE1F3C">
        <w:rPr>
          <w:rFonts w:cstheme="minorHAnsi"/>
        </w:rPr>
        <w:t xml:space="preserve">Continue to work on best setup with phone calls, possible through </w:t>
      </w:r>
      <w:r w:rsidR="00DD4363" w:rsidRPr="00CE1F3C">
        <w:rPr>
          <w:rFonts w:cstheme="minorHAnsi"/>
        </w:rPr>
        <w:t>Gmail</w:t>
      </w:r>
      <w:r w:rsidRPr="00CE1F3C">
        <w:rPr>
          <w:rFonts w:cstheme="minorHAnsi"/>
        </w:rPr>
        <w:t xml:space="preserve"> account. </w:t>
      </w:r>
    </w:p>
    <w:p w14:paraId="2ABA9A46" w14:textId="77777777" w:rsidR="00DD4363" w:rsidRPr="00CE1F3C" w:rsidRDefault="00DD4363" w:rsidP="00F75DA9">
      <w:pPr>
        <w:pStyle w:val="ListParagraph"/>
        <w:tabs>
          <w:tab w:val="left" w:pos="900"/>
        </w:tabs>
        <w:spacing w:after="0"/>
        <w:jc w:val="both"/>
        <w:rPr>
          <w:rFonts w:cstheme="minorHAnsi"/>
          <w:b/>
          <w:bCs/>
        </w:rPr>
      </w:pPr>
    </w:p>
    <w:p w14:paraId="572BF23F" w14:textId="11497D85" w:rsidR="00D62FD5" w:rsidRPr="00CE1F3C" w:rsidRDefault="00D62FD5" w:rsidP="00F75DA9">
      <w:pPr>
        <w:tabs>
          <w:tab w:val="left" w:pos="900"/>
        </w:tabs>
        <w:spacing w:after="0"/>
        <w:jc w:val="both"/>
        <w:rPr>
          <w:rFonts w:cstheme="minorHAnsi"/>
          <w:b/>
          <w:bCs/>
        </w:rPr>
      </w:pPr>
      <w:r w:rsidRPr="00CE1F3C">
        <w:rPr>
          <w:rFonts w:cstheme="minorHAnsi"/>
          <w:b/>
          <w:bCs/>
        </w:rPr>
        <w:t xml:space="preserve">Social Media </w:t>
      </w:r>
      <w:r w:rsidR="00CE6801" w:rsidRPr="00CE1F3C">
        <w:rPr>
          <w:rFonts w:cstheme="minorHAnsi"/>
          <w:b/>
          <w:bCs/>
        </w:rPr>
        <w:t>Report</w:t>
      </w:r>
      <w:r w:rsidRPr="00CE1F3C">
        <w:rPr>
          <w:rFonts w:cstheme="minorHAnsi"/>
          <w:b/>
          <w:bCs/>
        </w:rPr>
        <w:t xml:space="preserve"> – Meagan </w:t>
      </w:r>
      <w:proofErr w:type="spellStart"/>
      <w:r w:rsidRPr="00CE1F3C">
        <w:rPr>
          <w:rFonts w:cstheme="minorHAnsi"/>
          <w:b/>
          <w:bCs/>
        </w:rPr>
        <w:t>Oslund</w:t>
      </w:r>
      <w:proofErr w:type="spellEnd"/>
      <w:r w:rsidR="001A3B0D" w:rsidRPr="00CE1F3C">
        <w:rPr>
          <w:rFonts w:cstheme="minorHAnsi"/>
          <w:b/>
          <w:bCs/>
        </w:rPr>
        <w:t xml:space="preserve"> &amp; Morgan Webb</w:t>
      </w:r>
    </w:p>
    <w:p w14:paraId="4BF95000" w14:textId="12D10E23" w:rsidR="00D62FD5" w:rsidRPr="00CE1F3C" w:rsidRDefault="00DD4363" w:rsidP="00F75DA9">
      <w:pPr>
        <w:pStyle w:val="ListParagraph"/>
        <w:numPr>
          <w:ilvl w:val="0"/>
          <w:numId w:val="16"/>
        </w:numPr>
        <w:tabs>
          <w:tab w:val="left" w:pos="900"/>
        </w:tabs>
        <w:spacing w:after="0"/>
        <w:jc w:val="both"/>
        <w:rPr>
          <w:rFonts w:cstheme="minorHAnsi"/>
        </w:rPr>
      </w:pPr>
      <w:r w:rsidRPr="00CE1F3C">
        <w:rPr>
          <w:rFonts w:cstheme="minorHAnsi"/>
        </w:rPr>
        <w:t xml:space="preserve">Biggest success in communications was making social media request forms for district meetings and all other events. </w:t>
      </w:r>
    </w:p>
    <w:p w14:paraId="79180EA2" w14:textId="5D2F364E" w:rsidR="00DD4363" w:rsidRPr="00CE1F3C" w:rsidRDefault="00DD4363" w:rsidP="00F75DA9">
      <w:pPr>
        <w:pStyle w:val="ListParagraph"/>
        <w:numPr>
          <w:ilvl w:val="0"/>
          <w:numId w:val="16"/>
        </w:numPr>
        <w:tabs>
          <w:tab w:val="left" w:pos="900"/>
        </w:tabs>
        <w:spacing w:after="0"/>
        <w:jc w:val="both"/>
        <w:rPr>
          <w:rFonts w:cstheme="minorHAnsi"/>
        </w:rPr>
      </w:pPr>
      <w:r w:rsidRPr="00CE1F3C">
        <w:rPr>
          <w:rFonts w:cstheme="minorHAnsi"/>
        </w:rPr>
        <w:t xml:space="preserve">Facebook has insights </w:t>
      </w:r>
      <w:r w:rsidR="001A3B0D" w:rsidRPr="00CE1F3C">
        <w:rPr>
          <w:rFonts w:cstheme="minorHAnsi"/>
        </w:rPr>
        <w:t>statistics</w:t>
      </w:r>
      <w:r w:rsidRPr="00CE1F3C">
        <w:rPr>
          <w:rFonts w:cstheme="minorHAnsi"/>
        </w:rPr>
        <w:t xml:space="preserve">, allowing us </w:t>
      </w:r>
      <w:r w:rsidR="001A3B0D" w:rsidRPr="00CE1F3C">
        <w:rPr>
          <w:rFonts w:cstheme="minorHAnsi"/>
        </w:rPr>
        <w:t>to</w:t>
      </w:r>
      <w:r w:rsidRPr="00CE1F3C">
        <w:rPr>
          <w:rFonts w:cstheme="minorHAnsi"/>
        </w:rPr>
        <w:t xml:space="preserve"> see how things are going and who we are reaching. </w:t>
      </w:r>
    </w:p>
    <w:p w14:paraId="331EBE03" w14:textId="3E29E0FB" w:rsidR="00DD4363" w:rsidRPr="00CE1F3C" w:rsidRDefault="00DD4363" w:rsidP="00F75DA9">
      <w:pPr>
        <w:pStyle w:val="ListParagraph"/>
        <w:numPr>
          <w:ilvl w:val="1"/>
          <w:numId w:val="16"/>
        </w:numPr>
        <w:tabs>
          <w:tab w:val="left" w:pos="900"/>
        </w:tabs>
        <w:spacing w:after="0"/>
        <w:jc w:val="both"/>
        <w:rPr>
          <w:rFonts w:cstheme="minorHAnsi"/>
        </w:rPr>
      </w:pPr>
      <w:r w:rsidRPr="00CE1F3C">
        <w:rPr>
          <w:rFonts w:cstheme="minorHAnsi"/>
        </w:rPr>
        <w:t xml:space="preserve">Each post we </w:t>
      </w:r>
      <w:r w:rsidR="001A3B0D" w:rsidRPr="00CE1F3C">
        <w:rPr>
          <w:rFonts w:cstheme="minorHAnsi"/>
        </w:rPr>
        <w:t>typically</w:t>
      </w:r>
      <w:r w:rsidRPr="00CE1F3C">
        <w:rPr>
          <w:rFonts w:cstheme="minorHAnsi"/>
        </w:rPr>
        <w:t xml:space="preserve"> get between 876 </w:t>
      </w:r>
      <w:r w:rsidR="001A3B0D" w:rsidRPr="00CE1F3C">
        <w:rPr>
          <w:rFonts w:cstheme="minorHAnsi"/>
        </w:rPr>
        <w:t>and</w:t>
      </w:r>
      <w:r w:rsidRPr="00CE1F3C">
        <w:rPr>
          <w:rFonts w:cstheme="minorHAnsi"/>
        </w:rPr>
        <w:t xml:space="preserve"> 1500 views</w:t>
      </w:r>
      <w:r w:rsidR="001A3B0D" w:rsidRPr="00CE1F3C">
        <w:rPr>
          <w:rFonts w:cstheme="minorHAnsi"/>
        </w:rPr>
        <w:t xml:space="preserve">, allowing us to see our information is getting out there. </w:t>
      </w:r>
    </w:p>
    <w:p w14:paraId="3823C877" w14:textId="77777777" w:rsidR="001A3B0D" w:rsidRPr="00CE1F3C" w:rsidRDefault="001A3B0D" w:rsidP="00F75DA9">
      <w:pPr>
        <w:pStyle w:val="ListParagraph"/>
        <w:numPr>
          <w:ilvl w:val="1"/>
          <w:numId w:val="16"/>
        </w:numPr>
        <w:tabs>
          <w:tab w:val="left" w:pos="900"/>
        </w:tabs>
        <w:spacing w:after="0"/>
        <w:jc w:val="both"/>
        <w:rPr>
          <w:rFonts w:cstheme="minorHAnsi"/>
        </w:rPr>
      </w:pPr>
      <w:r w:rsidRPr="00CE1F3C">
        <w:rPr>
          <w:rFonts w:cstheme="minorHAnsi"/>
        </w:rPr>
        <w:t>Right now, we have 1569 people following out social and our Facebook account.</w:t>
      </w:r>
    </w:p>
    <w:p w14:paraId="6788C521" w14:textId="77777777" w:rsidR="001A3B0D" w:rsidRPr="00CE1F3C" w:rsidRDefault="001A3B0D" w:rsidP="00F75DA9">
      <w:pPr>
        <w:pStyle w:val="ListParagraph"/>
        <w:numPr>
          <w:ilvl w:val="2"/>
          <w:numId w:val="16"/>
        </w:numPr>
        <w:tabs>
          <w:tab w:val="left" w:pos="900"/>
        </w:tabs>
        <w:spacing w:after="0"/>
        <w:jc w:val="both"/>
        <w:rPr>
          <w:rFonts w:cstheme="minorHAnsi"/>
        </w:rPr>
      </w:pPr>
      <w:r w:rsidRPr="00CE1F3C">
        <w:rPr>
          <w:rFonts w:cstheme="minorHAnsi"/>
        </w:rPr>
        <w:t>An increase of 180 people</w:t>
      </w:r>
    </w:p>
    <w:p w14:paraId="13E149B0" w14:textId="77777777" w:rsidR="001A3B0D" w:rsidRPr="00CE1F3C" w:rsidRDefault="001A3B0D" w:rsidP="00F75DA9">
      <w:pPr>
        <w:pStyle w:val="ListParagraph"/>
        <w:numPr>
          <w:ilvl w:val="0"/>
          <w:numId w:val="16"/>
        </w:numPr>
        <w:tabs>
          <w:tab w:val="left" w:pos="900"/>
        </w:tabs>
        <w:spacing w:after="0"/>
        <w:jc w:val="both"/>
        <w:rPr>
          <w:rFonts w:cstheme="minorHAnsi"/>
        </w:rPr>
      </w:pPr>
      <w:r w:rsidRPr="00CE1F3C">
        <w:rPr>
          <w:rFonts w:cstheme="minorHAnsi"/>
        </w:rPr>
        <w:t xml:space="preserve">Meagan’s personal goal is to respond to social media requestions within 48 hours. </w:t>
      </w:r>
    </w:p>
    <w:p w14:paraId="5A3700FC" w14:textId="5BB6B387" w:rsidR="001A3B0D" w:rsidRPr="00CE1F3C" w:rsidRDefault="001A3B0D" w:rsidP="00B26F63">
      <w:pPr>
        <w:pStyle w:val="ListParagraph"/>
        <w:numPr>
          <w:ilvl w:val="0"/>
          <w:numId w:val="16"/>
        </w:numPr>
        <w:tabs>
          <w:tab w:val="left" w:pos="900"/>
        </w:tabs>
        <w:spacing w:after="0"/>
        <w:jc w:val="both"/>
        <w:rPr>
          <w:rFonts w:cstheme="minorHAnsi"/>
        </w:rPr>
      </w:pPr>
      <w:r w:rsidRPr="00CE1F3C">
        <w:rPr>
          <w:rFonts w:cstheme="minorHAnsi"/>
        </w:rPr>
        <w:t>We are reviving ou</w:t>
      </w:r>
      <w:r w:rsidR="00A07FEB">
        <w:rPr>
          <w:rFonts w:cstheme="minorHAnsi"/>
        </w:rPr>
        <w:t xml:space="preserve">r board member </w:t>
      </w:r>
      <w:r w:rsidRPr="00CE1F3C">
        <w:rPr>
          <w:rFonts w:cstheme="minorHAnsi"/>
        </w:rPr>
        <w:t>spotlight on social media, as well member benefit of the month</w:t>
      </w:r>
      <w:r w:rsidR="00DB216D">
        <w:rPr>
          <w:rFonts w:cstheme="minorHAnsi"/>
        </w:rPr>
        <w:t>.</w:t>
      </w:r>
    </w:p>
    <w:p w14:paraId="4D8FF3CD" w14:textId="0B121E49" w:rsidR="001A3B0D" w:rsidRPr="00CE1F3C" w:rsidRDefault="001A3B0D" w:rsidP="00B26F63">
      <w:pPr>
        <w:pStyle w:val="ListParagraph"/>
        <w:numPr>
          <w:ilvl w:val="0"/>
          <w:numId w:val="16"/>
        </w:numPr>
        <w:tabs>
          <w:tab w:val="left" w:pos="900"/>
        </w:tabs>
        <w:spacing w:after="0"/>
        <w:jc w:val="both"/>
        <w:rPr>
          <w:rFonts w:cstheme="minorHAnsi"/>
        </w:rPr>
      </w:pPr>
      <w:r w:rsidRPr="00CE1F3C">
        <w:rPr>
          <w:rFonts w:cstheme="minorHAnsi"/>
        </w:rPr>
        <w:lastRenderedPageBreak/>
        <w:t>Morgan Webb transition to marketing position at end of October of 2021</w:t>
      </w:r>
      <w:r w:rsidR="00DB216D">
        <w:rPr>
          <w:rFonts w:cstheme="minorHAnsi"/>
        </w:rPr>
        <w:t>.</w:t>
      </w:r>
    </w:p>
    <w:p w14:paraId="4C271F9D" w14:textId="51207AA2" w:rsidR="001A3B0D" w:rsidRPr="00CE1F3C" w:rsidRDefault="001A3B0D" w:rsidP="00B26F63">
      <w:pPr>
        <w:pStyle w:val="ListParagraph"/>
        <w:numPr>
          <w:ilvl w:val="1"/>
          <w:numId w:val="16"/>
        </w:numPr>
        <w:tabs>
          <w:tab w:val="left" w:pos="900"/>
        </w:tabs>
        <w:spacing w:after="0"/>
        <w:jc w:val="both"/>
        <w:rPr>
          <w:rFonts w:cstheme="minorHAnsi"/>
        </w:rPr>
      </w:pPr>
      <w:r w:rsidRPr="00CE1F3C">
        <w:rPr>
          <w:rFonts w:cstheme="minorHAnsi"/>
        </w:rPr>
        <w:t>Updated new lo</w:t>
      </w:r>
      <w:r w:rsidR="002F402C" w:rsidRPr="00CE1F3C">
        <w:rPr>
          <w:rFonts w:cstheme="minorHAnsi"/>
        </w:rPr>
        <w:t>go</w:t>
      </w:r>
      <w:r w:rsidRPr="00CE1F3C">
        <w:rPr>
          <w:rFonts w:cstheme="minorHAnsi"/>
        </w:rPr>
        <w:t xml:space="preserve"> on the website and email templates</w:t>
      </w:r>
      <w:r w:rsidR="00DB216D">
        <w:rPr>
          <w:rFonts w:cstheme="minorHAnsi"/>
        </w:rPr>
        <w:t>.</w:t>
      </w:r>
    </w:p>
    <w:p w14:paraId="79421B1F" w14:textId="1B6B9F64" w:rsidR="001A3B0D" w:rsidRPr="00CE1F3C" w:rsidRDefault="001A3B0D" w:rsidP="00B26F63">
      <w:pPr>
        <w:pStyle w:val="ListParagraph"/>
        <w:numPr>
          <w:ilvl w:val="1"/>
          <w:numId w:val="16"/>
        </w:numPr>
        <w:tabs>
          <w:tab w:val="left" w:pos="900"/>
        </w:tabs>
        <w:spacing w:after="0"/>
        <w:jc w:val="both"/>
        <w:rPr>
          <w:rFonts w:cstheme="minorHAnsi"/>
        </w:rPr>
      </w:pPr>
      <w:r w:rsidRPr="00CE1F3C">
        <w:rPr>
          <w:rFonts w:cstheme="minorHAnsi"/>
        </w:rPr>
        <w:t xml:space="preserve">Looking to incorporate </w:t>
      </w:r>
      <w:r w:rsidR="00A07FEB">
        <w:rPr>
          <w:rFonts w:cstheme="minorHAnsi"/>
        </w:rPr>
        <w:t xml:space="preserve">more headings, buttons, and same website text in emails. Calendar categories may also be updated. </w:t>
      </w:r>
    </w:p>
    <w:p w14:paraId="6AABC89C" w14:textId="308992CE" w:rsidR="001A3B0D" w:rsidRPr="00CE1F3C" w:rsidRDefault="001A3B0D" w:rsidP="00B26F63">
      <w:pPr>
        <w:pStyle w:val="ListParagraph"/>
        <w:numPr>
          <w:ilvl w:val="1"/>
          <w:numId w:val="16"/>
        </w:numPr>
        <w:tabs>
          <w:tab w:val="left" w:pos="900"/>
        </w:tabs>
        <w:spacing w:after="0"/>
        <w:jc w:val="both"/>
        <w:rPr>
          <w:rFonts w:cstheme="minorHAnsi"/>
        </w:rPr>
      </w:pPr>
      <w:r w:rsidRPr="00CE1F3C">
        <w:rPr>
          <w:rFonts w:cstheme="minorHAnsi"/>
        </w:rPr>
        <w:t xml:space="preserve">Additions to the </w:t>
      </w:r>
      <w:r w:rsidR="002F402C" w:rsidRPr="00CE1F3C">
        <w:rPr>
          <w:rFonts w:cstheme="minorHAnsi"/>
        </w:rPr>
        <w:t>newsletter</w:t>
      </w:r>
      <w:r w:rsidRPr="00CE1F3C">
        <w:rPr>
          <w:rFonts w:cstheme="minorHAnsi"/>
        </w:rPr>
        <w:t xml:space="preserve"> including highlighting member corner</w:t>
      </w:r>
      <w:r w:rsidR="00A07FEB">
        <w:rPr>
          <w:rFonts w:cstheme="minorHAnsi"/>
        </w:rPr>
        <w:t>.</w:t>
      </w:r>
    </w:p>
    <w:p w14:paraId="582E933D" w14:textId="77777777" w:rsidR="00D62FD5" w:rsidRPr="00CE1F3C" w:rsidRDefault="00D62FD5" w:rsidP="00B26F63">
      <w:pPr>
        <w:tabs>
          <w:tab w:val="left" w:pos="900"/>
        </w:tabs>
        <w:spacing w:after="0"/>
        <w:jc w:val="both"/>
        <w:rPr>
          <w:rFonts w:cstheme="minorHAnsi"/>
        </w:rPr>
      </w:pPr>
    </w:p>
    <w:p w14:paraId="30F83E6D" w14:textId="51BB4117" w:rsidR="0025329E" w:rsidRPr="00CE1F3C" w:rsidRDefault="00D24524" w:rsidP="00B26F63">
      <w:pPr>
        <w:tabs>
          <w:tab w:val="left" w:pos="900"/>
        </w:tabs>
        <w:spacing w:after="0"/>
        <w:jc w:val="both"/>
        <w:rPr>
          <w:rFonts w:cstheme="minorHAnsi"/>
          <w:b/>
          <w:bCs/>
        </w:rPr>
      </w:pPr>
      <w:r w:rsidRPr="00CE1F3C">
        <w:rPr>
          <w:rFonts w:cstheme="minorHAnsi"/>
          <w:b/>
          <w:bCs/>
        </w:rPr>
        <w:t>Mental Health Report – Ka</w:t>
      </w:r>
      <w:r w:rsidR="00C90717">
        <w:rPr>
          <w:rFonts w:cstheme="minorHAnsi"/>
          <w:b/>
          <w:bCs/>
        </w:rPr>
        <w:t>y</w:t>
      </w:r>
      <w:r w:rsidRPr="00CE1F3C">
        <w:rPr>
          <w:rFonts w:cstheme="minorHAnsi"/>
          <w:b/>
          <w:bCs/>
        </w:rPr>
        <w:t xml:space="preserve">lin Flamm and Megan </w:t>
      </w:r>
      <w:proofErr w:type="spellStart"/>
      <w:r w:rsidRPr="00CE1F3C">
        <w:rPr>
          <w:rFonts w:cstheme="minorHAnsi"/>
          <w:b/>
          <w:bCs/>
        </w:rPr>
        <w:t>Col</w:t>
      </w:r>
      <w:r w:rsidR="002F402C" w:rsidRPr="00CE1F3C">
        <w:rPr>
          <w:rFonts w:cstheme="minorHAnsi"/>
          <w:b/>
          <w:bCs/>
        </w:rPr>
        <w:t>l</w:t>
      </w:r>
      <w:r w:rsidRPr="00CE1F3C">
        <w:rPr>
          <w:rFonts w:cstheme="minorHAnsi"/>
          <w:b/>
          <w:bCs/>
        </w:rPr>
        <w:t>etti</w:t>
      </w:r>
      <w:proofErr w:type="spellEnd"/>
    </w:p>
    <w:p w14:paraId="3D935CDD" w14:textId="5805D361" w:rsidR="00CE6801" w:rsidRPr="00CE1F3C" w:rsidRDefault="00CE6801" w:rsidP="00B26F63">
      <w:pPr>
        <w:pStyle w:val="ListParagraph"/>
        <w:numPr>
          <w:ilvl w:val="0"/>
          <w:numId w:val="18"/>
        </w:numPr>
        <w:tabs>
          <w:tab w:val="left" w:pos="900"/>
        </w:tabs>
        <w:spacing w:after="0"/>
        <w:jc w:val="both"/>
        <w:rPr>
          <w:rFonts w:cstheme="minorHAnsi"/>
        </w:rPr>
      </w:pPr>
      <w:r w:rsidRPr="00CE1F3C">
        <w:rPr>
          <w:rFonts w:cstheme="minorHAnsi"/>
        </w:rPr>
        <w:t xml:space="preserve">As of January of 2021, Megan </w:t>
      </w:r>
      <w:proofErr w:type="spellStart"/>
      <w:r w:rsidRPr="00CE1F3C">
        <w:rPr>
          <w:rFonts w:cstheme="minorHAnsi"/>
        </w:rPr>
        <w:t>Col</w:t>
      </w:r>
      <w:r w:rsidR="002F402C" w:rsidRPr="00CE1F3C">
        <w:rPr>
          <w:rFonts w:cstheme="minorHAnsi"/>
        </w:rPr>
        <w:t>l</w:t>
      </w:r>
      <w:r w:rsidRPr="00CE1F3C">
        <w:rPr>
          <w:rFonts w:cstheme="minorHAnsi"/>
        </w:rPr>
        <w:t>etti</w:t>
      </w:r>
      <w:proofErr w:type="spellEnd"/>
      <w:r w:rsidRPr="00CE1F3C">
        <w:rPr>
          <w:rFonts w:cstheme="minorHAnsi"/>
        </w:rPr>
        <w:t xml:space="preserve"> joined as co-chair of the Mental Health Committee and Kat</w:t>
      </w:r>
      <w:r w:rsidR="000C3D5D">
        <w:rPr>
          <w:rFonts w:cstheme="minorHAnsi"/>
        </w:rPr>
        <w:t>y Schmidt</w:t>
      </w:r>
      <w:r w:rsidRPr="00CE1F3C">
        <w:rPr>
          <w:rFonts w:cstheme="minorHAnsi"/>
        </w:rPr>
        <w:t xml:space="preserve"> has taken over the mental health community of practice</w:t>
      </w:r>
      <w:r w:rsidR="000C3D5D">
        <w:rPr>
          <w:rFonts w:cstheme="minorHAnsi"/>
        </w:rPr>
        <w:t>.</w:t>
      </w:r>
    </w:p>
    <w:p w14:paraId="69A79B58" w14:textId="5C7F32A1" w:rsidR="00CE6801" w:rsidRPr="00CE1F3C" w:rsidRDefault="00CE6801" w:rsidP="00B26F63">
      <w:pPr>
        <w:pStyle w:val="ListParagraph"/>
        <w:numPr>
          <w:ilvl w:val="0"/>
          <w:numId w:val="18"/>
        </w:numPr>
        <w:tabs>
          <w:tab w:val="left" w:pos="900"/>
        </w:tabs>
        <w:spacing w:after="0"/>
        <w:jc w:val="both"/>
        <w:rPr>
          <w:rFonts w:cstheme="minorHAnsi"/>
        </w:rPr>
      </w:pPr>
      <w:r w:rsidRPr="00CE1F3C">
        <w:rPr>
          <w:rFonts w:cstheme="minorHAnsi"/>
        </w:rPr>
        <w:t xml:space="preserve">We continue to work toward education and </w:t>
      </w:r>
      <w:r w:rsidR="002F402C" w:rsidRPr="00CE1F3C">
        <w:rPr>
          <w:rFonts w:cstheme="minorHAnsi"/>
        </w:rPr>
        <w:t>advocacy</w:t>
      </w:r>
      <w:r w:rsidRPr="00CE1F3C">
        <w:rPr>
          <w:rFonts w:cstheme="minorHAnsi"/>
        </w:rPr>
        <w:t xml:space="preserve"> of OT and mental health spaces, as well as inclusion of holistic care that OT </w:t>
      </w:r>
      <w:r w:rsidR="002F402C" w:rsidRPr="00CE1F3C">
        <w:rPr>
          <w:rFonts w:cstheme="minorHAnsi"/>
        </w:rPr>
        <w:t>practitioners</w:t>
      </w:r>
      <w:r w:rsidRPr="00CE1F3C">
        <w:rPr>
          <w:rFonts w:cstheme="minorHAnsi"/>
        </w:rPr>
        <w:t xml:space="preserve"> can </w:t>
      </w:r>
      <w:r w:rsidR="002F402C" w:rsidRPr="00CE1F3C">
        <w:rPr>
          <w:rFonts w:cstheme="minorHAnsi"/>
        </w:rPr>
        <w:t>provide</w:t>
      </w:r>
      <w:r w:rsidRPr="00CE1F3C">
        <w:rPr>
          <w:rFonts w:cstheme="minorHAnsi"/>
        </w:rPr>
        <w:t xml:space="preserve">. </w:t>
      </w:r>
    </w:p>
    <w:p w14:paraId="1341BC90" w14:textId="3F27BA3A" w:rsidR="00CE6801" w:rsidRPr="00CE1F3C" w:rsidRDefault="00CE6801" w:rsidP="00B26F63">
      <w:pPr>
        <w:pStyle w:val="ListParagraph"/>
        <w:numPr>
          <w:ilvl w:val="0"/>
          <w:numId w:val="18"/>
        </w:numPr>
        <w:tabs>
          <w:tab w:val="left" w:pos="900"/>
        </w:tabs>
        <w:spacing w:after="0"/>
        <w:jc w:val="both"/>
        <w:rPr>
          <w:rFonts w:cstheme="minorHAnsi"/>
        </w:rPr>
      </w:pPr>
      <w:r w:rsidRPr="00CE1F3C">
        <w:rPr>
          <w:rFonts w:cstheme="minorHAnsi"/>
        </w:rPr>
        <w:t xml:space="preserve">We will now provide another mental </w:t>
      </w:r>
      <w:r w:rsidR="007D27C3" w:rsidRPr="00CE1F3C">
        <w:rPr>
          <w:rFonts w:cstheme="minorHAnsi"/>
        </w:rPr>
        <w:t xml:space="preserve">health </w:t>
      </w:r>
      <w:r w:rsidRPr="00CE1F3C">
        <w:rPr>
          <w:rFonts w:cstheme="minorHAnsi"/>
        </w:rPr>
        <w:t xml:space="preserve">CE course, as well as continuing to provide QPR suicide prevention training. </w:t>
      </w:r>
    </w:p>
    <w:p w14:paraId="71CE2AA4" w14:textId="7C779681" w:rsidR="00CE6801" w:rsidRPr="00CE1F3C" w:rsidRDefault="00CE6801" w:rsidP="00B26F63">
      <w:pPr>
        <w:pStyle w:val="ListParagraph"/>
        <w:numPr>
          <w:ilvl w:val="0"/>
          <w:numId w:val="18"/>
        </w:numPr>
        <w:tabs>
          <w:tab w:val="left" w:pos="900"/>
        </w:tabs>
        <w:spacing w:after="0"/>
        <w:jc w:val="both"/>
        <w:rPr>
          <w:rFonts w:cstheme="minorHAnsi"/>
        </w:rPr>
      </w:pPr>
      <w:r w:rsidRPr="00CE1F3C">
        <w:rPr>
          <w:rFonts w:cstheme="minorHAnsi"/>
        </w:rPr>
        <w:t xml:space="preserve">We are refocused on legislative advocacy and working </w:t>
      </w:r>
      <w:r w:rsidR="007D27C3" w:rsidRPr="00CE1F3C">
        <w:rPr>
          <w:rFonts w:cstheme="minorHAnsi"/>
        </w:rPr>
        <w:t>hard to</w:t>
      </w:r>
      <w:r w:rsidRPr="00CE1F3C">
        <w:rPr>
          <w:rFonts w:cstheme="minorHAnsi"/>
        </w:rPr>
        <w:t xml:space="preserve"> including OT into a variety of settings, not just in healthcare but also in a variety of mental health settings. </w:t>
      </w:r>
    </w:p>
    <w:p w14:paraId="13B12E97" w14:textId="3A55AED5" w:rsidR="002F402C" w:rsidRPr="00CE1F3C" w:rsidRDefault="002F402C" w:rsidP="00B26F63">
      <w:pPr>
        <w:pStyle w:val="ListParagraph"/>
        <w:numPr>
          <w:ilvl w:val="0"/>
          <w:numId w:val="18"/>
        </w:numPr>
        <w:tabs>
          <w:tab w:val="left" w:pos="900"/>
        </w:tabs>
        <w:spacing w:after="0"/>
        <w:jc w:val="both"/>
        <w:rPr>
          <w:rFonts w:cstheme="minorHAnsi"/>
        </w:rPr>
      </w:pPr>
      <w:r w:rsidRPr="00CE1F3C">
        <w:rPr>
          <w:rFonts w:cstheme="minorHAnsi"/>
        </w:rPr>
        <w:t xml:space="preserve">As goals for Mental Health Community of Practice to focus on allowing more opportunities for community collaboration and learning for one another. </w:t>
      </w:r>
    </w:p>
    <w:p w14:paraId="6C62A1C9" w14:textId="6E67F5B1" w:rsidR="002F402C" w:rsidRPr="00CE1F3C" w:rsidRDefault="002F402C" w:rsidP="00B26F63">
      <w:pPr>
        <w:pStyle w:val="ListParagraph"/>
        <w:numPr>
          <w:ilvl w:val="0"/>
          <w:numId w:val="18"/>
        </w:numPr>
        <w:tabs>
          <w:tab w:val="left" w:pos="900"/>
        </w:tabs>
        <w:spacing w:after="0"/>
        <w:jc w:val="both"/>
        <w:rPr>
          <w:rFonts w:cstheme="minorHAnsi"/>
        </w:rPr>
      </w:pPr>
      <w:r w:rsidRPr="00CE1F3C">
        <w:rPr>
          <w:rFonts w:cstheme="minorHAnsi"/>
        </w:rPr>
        <w:t xml:space="preserve">Importance of addressing mental health is more important now </w:t>
      </w:r>
      <w:r w:rsidR="00661C4B" w:rsidRPr="00CE1F3C">
        <w:rPr>
          <w:rFonts w:cstheme="minorHAnsi"/>
        </w:rPr>
        <w:t>amid</w:t>
      </w:r>
      <w:r w:rsidRPr="00CE1F3C">
        <w:rPr>
          <w:rFonts w:cstheme="minorHAnsi"/>
        </w:rPr>
        <w:t xml:space="preserve"> the pandemic. </w:t>
      </w:r>
    </w:p>
    <w:p w14:paraId="5E833804" w14:textId="2C7838B8" w:rsidR="002F402C" w:rsidRPr="00CE1F3C" w:rsidRDefault="002F402C" w:rsidP="00B26F63">
      <w:pPr>
        <w:pStyle w:val="ListParagraph"/>
        <w:numPr>
          <w:ilvl w:val="0"/>
          <w:numId w:val="18"/>
        </w:numPr>
        <w:tabs>
          <w:tab w:val="left" w:pos="900"/>
        </w:tabs>
        <w:spacing w:after="0"/>
        <w:jc w:val="both"/>
        <w:rPr>
          <w:rFonts w:cstheme="minorHAnsi"/>
        </w:rPr>
      </w:pPr>
      <w:r w:rsidRPr="00CE1F3C">
        <w:rPr>
          <w:rFonts w:cstheme="minorHAnsi"/>
        </w:rPr>
        <w:t xml:space="preserve">We provided </w:t>
      </w:r>
      <w:r w:rsidR="000C3D5D">
        <w:rPr>
          <w:rFonts w:cstheme="minorHAnsi"/>
        </w:rPr>
        <w:t>six</w:t>
      </w:r>
      <w:r w:rsidRPr="00CE1F3C">
        <w:rPr>
          <w:rFonts w:cstheme="minorHAnsi"/>
        </w:rPr>
        <w:t xml:space="preserve"> QPR training across the state in 2021.</w:t>
      </w:r>
    </w:p>
    <w:p w14:paraId="26A38C36" w14:textId="20437943" w:rsidR="002F402C" w:rsidRPr="00CE1F3C" w:rsidRDefault="002F402C" w:rsidP="00B26F63">
      <w:pPr>
        <w:pStyle w:val="ListParagraph"/>
        <w:numPr>
          <w:ilvl w:val="1"/>
          <w:numId w:val="18"/>
        </w:numPr>
        <w:tabs>
          <w:tab w:val="left" w:pos="900"/>
        </w:tabs>
        <w:spacing w:after="0"/>
        <w:jc w:val="both"/>
        <w:rPr>
          <w:rFonts w:cstheme="minorHAnsi"/>
        </w:rPr>
      </w:pPr>
      <w:r w:rsidRPr="00CE1F3C">
        <w:rPr>
          <w:rFonts w:cstheme="minorHAnsi"/>
        </w:rPr>
        <w:t xml:space="preserve">Both in person and virtually. </w:t>
      </w:r>
    </w:p>
    <w:p w14:paraId="1D7AF31A" w14:textId="5D4E93EC" w:rsidR="002F402C" w:rsidRPr="00CE1F3C" w:rsidRDefault="002F402C" w:rsidP="00B26F63">
      <w:pPr>
        <w:pStyle w:val="ListParagraph"/>
        <w:numPr>
          <w:ilvl w:val="1"/>
          <w:numId w:val="18"/>
        </w:numPr>
        <w:tabs>
          <w:tab w:val="left" w:pos="900"/>
        </w:tabs>
        <w:spacing w:after="0"/>
        <w:jc w:val="both"/>
        <w:rPr>
          <w:rFonts w:cstheme="minorHAnsi"/>
        </w:rPr>
      </w:pPr>
      <w:r w:rsidRPr="00CE1F3C">
        <w:rPr>
          <w:rFonts w:cstheme="minorHAnsi"/>
        </w:rPr>
        <w:t xml:space="preserve">Approximately 180 practitioners and future practitioners benefited from the training. </w:t>
      </w:r>
    </w:p>
    <w:p w14:paraId="3F53C232" w14:textId="6C5B0217" w:rsidR="002F402C" w:rsidRPr="00CE1F3C" w:rsidRDefault="002F402C" w:rsidP="00B26F63">
      <w:pPr>
        <w:pStyle w:val="ListParagraph"/>
        <w:numPr>
          <w:ilvl w:val="0"/>
          <w:numId w:val="18"/>
        </w:numPr>
        <w:tabs>
          <w:tab w:val="left" w:pos="900"/>
        </w:tabs>
        <w:spacing w:after="0"/>
        <w:jc w:val="both"/>
        <w:rPr>
          <w:rFonts w:cstheme="minorHAnsi"/>
        </w:rPr>
      </w:pPr>
      <w:r w:rsidRPr="00CE1F3C">
        <w:rPr>
          <w:rFonts w:cstheme="minorHAnsi"/>
        </w:rPr>
        <w:t xml:space="preserve">We provided mental </w:t>
      </w:r>
      <w:r w:rsidR="00661C4B" w:rsidRPr="00CE1F3C">
        <w:rPr>
          <w:rFonts w:cstheme="minorHAnsi"/>
        </w:rPr>
        <w:t>health-based</w:t>
      </w:r>
      <w:r w:rsidRPr="00CE1F3C">
        <w:rPr>
          <w:rFonts w:cstheme="minorHAnsi"/>
        </w:rPr>
        <w:t xml:space="preserve"> CEU course, the </w:t>
      </w:r>
      <w:r w:rsidR="00661C4B" w:rsidRPr="00CE1F3C">
        <w:rPr>
          <w:rFonts w:cstheme="minorHAnsi"/>
        </w:rPr>
        <w:t>A</w:t>
      </w:r>
      <w:r w:rsidRPr="00CE1F3C">
        <w:rPr>
          <w:rFonts w:cstheme="minorHAnsi"/>
        </w:rPr>
        <w:t>spire OT and the C</w:t>
      </w:r>
      <w:r w:rsidR="000C3D5D">
        <w:rPr>
          <w:rFonts w:cstheme="minorHAnsi"/>
        </w:rPr>
        <w:t>O</w:t>
      </w:r>
      <w:r w:rsidRPr="00CE1F3C">
        <w:rPr>
          <w:rFonts w:cstheme="minorHAnsi"/>
        </w:rPr>
        <w:t xml:space="preserve">P met quality with a variation of sets. </w:t>
      </w:r>
    </w:p>
    <w:p w14:paraId="7CDFAF60" w14:textId="350478D6" w:rsidR="002F402C" w:rsidRPr="00CE1F3C" w:rsidRDefault="002F402C" w:rsidP="00B26F63">
      <w:pPr>
        <w:pStyle w:val="ListParagraph"/>
        <w:numPr>
          <w:ilvl w:val="0"/>
          <w:numId w:val="18"/>
        </w:numPr>
        <w:tabs>
          <w:tab w:val="left" w:pos="900"/>
        </w:tabs>
        <w:spacing w:after="0"/>
        <w:jc w:val="both"/>
        <w:rPr>
          <w:rFonts w:cstheme="minorHAnsi"/>
        </w:rPr>
      </w:pPr>
      <w:r w:rsidRPr="00CE1F3C">
        <w:rPr>
          <w:rFonts w:cstheme="minorHAnsi"/>
        </w:rPr>
        <w:t xml:space="preserve">We have made </w:t>
      </w:r>
      <w:r w:rsidR="00656C6B">
        <w:rPr>
          <w:rFonts w:cstheme="minorHAnsi"/>
        </w:rPr>
        <w:t>many</w:t>
      </w:r>
      <w:r w:rsidRPr="00CE1F3C">
        <w:rPr>
          <w:rFonts w:cstheme="minorHAnsi"/>
        </w:rPr>
        <w:t xml:space="preserve"> new connections this year! </w:t>
      </w:r>
    </w:p>
    <w:p w14:paraId="42149A89" w14:textId="022EEBC5" w:rsidR="002F402C" w:rsidRPr="00CE1F3C" w:rsidRDefault="002F402C" w:rsidP="00B26F63">
      <w:pPr>
        <w:pStyle w:val="ListParagraph"/>
        <w:numPr>
          <w:ilvl w:val="0"/>
          <w:numId w:val="18"/>
        </w:numPr>
        <w:tabs>
          <w:tab w:val="left" w:pos="900"/>
        </w:tabs>
        <w:spacing w:after="0"/>
        <w:jc w:val="both"/>
        <w:rPr>
          <w:rFonts w:cstheme="minorHAnsi"/>
        </w:rPr>
      </w:pPr>
      <w:r w:rsidRPr="00CE1F3C">
        <w:rPr>
          <w:rFonts w:cstheme="minorHAnsi"/>
        </w:rPr>
        <w:t xml:space="preserve">Focus this year is to find a distinction in mental health services providers versus qualified mental health practitioners. </w:t>
      </w:r>
    </w:p>
    <w:p w14:paraId="5D179352" w14:textId="77777777" w:rsidR="00F75DA9" w:rsidRPr="00CE1F3C" w:rsidRDefault="00F75DA9" w:rsidP="00F75DA9">
      <w:pPr>
        <w:pStyle w:val="ListParagraph"/>
        <w:tabs>
          <w:tab w:val="left" w:pos="900"/>
        </w:tabs>
        <w:spacing w:after="0"/>
        <w:ind w:left="1530"/>
        <w:jc w:val="both"/>
        <w:rPr>
          <w:rFonts w:cstheme="minorHAnsi"/>
        </w:rPr>
      </w:pPr>
    </w:p>
    <w:p w14:paraId="5A6E3090" w14:textId="476BB38F" w:rsidR="00CC465D" w:rsidRPr="00CE1F3C" w:rsidRDefault="00CC465D" w:rsidP="00B26F63">
      <w:pPr>
        <w:tabs>
          <w:tab w:val="left" w:pos="900"/>
        </w:tabs>
        <w:spacing w:after="0"/>
        <w:jc w:val="both"/>
        <w:rPr>
          <w:rFonts w:cstheme="minorHAnsi"/>
          <w:b/>
          <w:bCs/>
        </w:rPr>
      </w:pPr>
      <w:r w:rsidRPr="00CE1F3C">
        <w:rPr>
          <w:rFonts w:cstheme="minorHAnsi"/>
          <w:b/>
          <w:bCs/>
        </w:rPr>
        <w:t>Continuing Education Update –Mary Barnes</w:t>
      </w:r>
      <w:r w:rsidR="002E481B" w:rsidRPr="00CE1F3C">
        <w:rPr>
          <w:rFonts w:cstheme="minorHAnsi"/>
          <w:b/>
          <w:bCs/>
        </w:rPr>
        <w:t xml:space="preserve"> </w:t>
      </w:r>
    </w:p>
    <w:p w14:paraId="31EAC107" w14:textId="4A7F46D4" w:rsidR="00261A8A" w:rsidRPr="00CE1F3C" w:rsidRDefault="00261A8A" w:rsidP="00B26F63">
      <w:pPr>
        <w:pStyle w:val="ListParagraph"/>
        <w:numPr>
          <w:ilvl w:val="0"/>
          <w:numId w:val="19"/>
        </w:numPr>
        <w:tabs>
          <w:tab w:val="left" w:pos="900"/>
        </w:tabs>
        <w:spacing w:after="0"/>
        <w:jc w:val="both"/>
        <w:rPr>
          <w:rFonts w:cstheme="minorHAnsi"/>
        </w:rPr>
      </w:pPr>
      <w:r w:rsidRPr="00CE1F3C">
        <w:rPr>
          <w:rFonts w:cstheme="minorHAnsi"/>
        </w:rPr>
        <w:t xml:space="preserve">We are looking into having some big courses including the orthotics we did last year. </w:t>
      </w:r>
    </w:p>
    <w:p w14:paraId="0C324CEE" w14:textId="05898B60" w:rsidR="00661C4B" w:rsidRPr="00CE1F3C" w:rsidRDefault="00F75DA9" w:rsidP="00B26F63">
      <w:pPr>
        <w:pStyle w:val="ListParagraph"/>
        <w:numPr>
          <w:ilvl w:val="0"/>
          <w:numId w:val="19"/>
        </w:numPr>
        <w:tabs>
          <w:tab w:val="left" w:pos="900"/>
        </w:tabs>
        <w:spacing w:after="0"/>
        <w:jc w:val="both"/>
        <w:rPr>
          <w:rFonts w:cstheme="minorHAnsi"/>
        </w:rPr>
      </w:pPr>
      <w:r w:rsidRPr="00CE1F3C">
        <w:rPr>
          <w:rFonts w:cstheme="minorHAnsi"/>
        </w:rPr>
        <w:t>Four</w:t>
      </w:r>
      <w:r w:rsidR="002E481B" w:rsidRPr="00CE1F3C">
        <w:rPr>
          <w:rFonts w:cstheme="minorHAnsi"/>
        </w:rPr>
        <w:t xml:space="preserve"> PAMs workshops are set with dates and locations including Rural West, Nashville, north-east, and Chattanooga. </w:t>
      </w:r>
    </w:p>
    <w:p w14:paraId="0A10B61E" w14:textId="6C7B97D1" w:rsidR="002E481B" w:rsidRPr="00CE1F3C" w:rsidRDefault="002E481B" w:rsidP="00B26F63">
      <w:pPr>
        <w:pStyle w:val="ListParagraph"/>
        <w:numPr>
          <w:ilvl w:val="1"/>
          <w:numId w:val="19"/>
        </w:numPr>
        <w:tabs>
          <w:tab w:val="left" w:pos="900"/>
        </w:tabs>
        <w:spacing w:after="0"/>
        <w:jc w:val="both"/>
        <w:rPr>
          <w:rFonts w:cstheme="minorHAnsi"/>
        </w:rPr>
      </w:pPr>
      <w:r w:rsidRPr="00CE1F3C">
        <w:rPr>
          <w:rFonts w:cstheme="minorHAnsi"/>
        </w:rPr>
        <w:t xml:space="preserve">May add an additional one in West District, if able. </w:t>
      </w:r>
    </w:p>
    <w:p w14:paraId="5C7C1466" w14:textId="77777777" w:rsidR="00F75DA9" w:rsidRPr="00CE1F3C" w:rsidRDefault="00F75DA9" w:rsidP="00F75DA9">
      <w:pPr>
        <w:pStyle w:val="ListParagraph"/>
        <w:tabs>
          <w:tab w:val="left" w:pos="900"/>
        </w:tabs>
        <w:spacing w:after="0"/>
        <w:ind w:left="1440"/>
        <w:jc w:val="both"/>
        <w:rPr>
          <w:rFonts w:cstheme="minorHAnsi"/>
        </w:rPr>
      </w:pPr>
    </w:p>
    <w:p w14:paraId="7ED05D1E" w14:textId="4E45C1DF" w:rsidR="00DA1BF8" w:rsidRPr="00CE1F3C" w:rsidRDefault="00DA1BF8" w:rsidP="00B26F63">
      <w:pPr>
        <w:tabs>
          <w:tab w:val="left" w:pos="900"/>
        </w:tabs>
        <w:spacing w:after="0"/>
        <w:jc w:val="both"/>
        <w:rPr>
          <w:rFonts w:cstheme="minorHAnsi"/>
          <w:b/>
          <w:bCs/>
        </w:rPr>
      </w:pPr>
      <w:r w:rsidRPr="00CE1F3C">
        <w:rPr>
          <w:rFonts w:cstheme="minorHAnsi"/>
          <w:b/>
          <w:bCs/>
        </w:rPr>
        <w:t xml:space="preserve">Advocacy Update – </w:t>
      </w:r>
      <w:r w:rsidR="002E481B" w:rsidRPr="00CE1F3C">
        <w:rPr>
          <w:rFonts w:cstheme="minorHAnsi"/>
          <w:b/>
          <w:bCs/>
        </w:rPr>
        <w:t>Carly Fennell</w:t>
      </w:r>
    </w:p>
    <w:p w14:paraId="494D7567" w14:textId="62F13D3F" w:rsidR="00261A8A" w:rsidRPr="00CE1F3C" w:rsidRDefault="00261A8A" w:rsidP="00B26F63">
      <w:pPr>
        <w:pStyle w:val="ListParagraph"/>
        <w:numPr>
          <w:ilvl w:val="0"/>
          <w:numId w:val="20"/>
        </w:numPr>
        <w:tabs>
          <w:tab w:val="left" w:pos="900"/>
        </w:tabs>
        <w:spacing w:after="0"/>
        <w:jc w:val="both"/>
        <w:rPr>
          <w:rFonts w:cstheme="minorHAnsi"/>
        </w:rPr>
      </w:pPr>
      <w:r w:rsidRPr="00CE1F3C">
        <w:rPr>
          <w:rFonts w:cstheme="minorHAnsi"/>
        </w:rPr>
        <w:t xml:space="preserve">We grew the </w:t>
      </w:r>
      <w:r w:rsidR="00481BE9" w:rsidRPr="00CE1F3C">
        <w:rPr>
          <w:rFonts w:cstheme="minorHAnsi"/>
        </w:rPr>
        <w:t>advocacy</w:t>
      </w:r>
      <w:r w:rsidRPr="00CE1F3C">
        <w:rPr>
          <w:rFonts w:cstheme="minorHAnsi"/>
        </w:rPr>
        <w:t xml:space="preserve"> committee to five people this year. </w:t>
      </w:r>
    </w:p>
    <w:p w14:paraId="147271F8" w14:textId="539D88F8" w:rsidR="00261A8A" w:rsidRPr="00CE1F3C" w:rsidRDefault="00261A8A" w:rsidP="00B26F63">
      <w:pPr>
        <w:pStyle w:val="ListParagraph"/>
        <w:numPr>
          <w:ilvl w:val="1"/>
          <w:numId w:val="20"/>
        </w:numPr>
        <w:tabs>
          <w:tab w:val="left" w:pos="900"/>
        </w:tabs>
        <w:spacing w:after="0"/>
        <w:jc w:val="both"/>
        <w:rPr>
          <w:rFonts w:cstheme="minorHAnsi"/>
        </w:rPr>
      </w:pPr>
      <w:r w:rsidRPr="00CE1F3C">
        <w:rPr>
          <w:rFonts w:cstheme="minorHAnsi"/>
        </w:rPr>
        <w:t>Consistently involved in the committee activities</w:t>
      </w:r>
      <w:r w:rsidR="0094610D">
        <w:rPr>
          <w:rFonts w:cstheme="minorHAnsi"/>
        </w:rPr>
        <w:t>.</w:t>
      </w:r>
    </w:p>
    <w:p w14:paraId="57C6D8FC" w14:textId="0BC408FE" w:rsidR="00261A8A" w:rsidRPr="00CE1F3C" w:rsidRDefault="00261A8A" w:rsidP="00B26F63">
      <w:pPr>
        <w:pStyle w:val="ListParagraph"/>
        <w:numPr>
          <w:ilvl w:val="0"/>
          <w:numId w:val="20"/>
        </w:numPr>
        <w:tabs>
          <w:tab w:val="left" w:pos="900"/>
        </w:tabs>
        <w:spacing w:after="0"/>
        <w:jc w:val="both"/>
        <w:rPr>
          <w:rFonts w:cstheme="minorHAnsi"/>
        </w:rPr>
      </w:pPr>
      <w:r w:rsidRPr="00CE1F3C">
        <w:rPr>
          <w:rFonts w:cstheme="minorHAnsi"/>
        </w:rPr>
        <w:t xml:space="preserve">We presented at the conference on how to navigate the state licensure process to clear up confusion on TNOTA and Tennessee board. </w:t>
      </w:r>
    </w:p>
    <w:p w14:paraId="7A99A0CE" w14:textId="6D899EC9" w:rsidR="00261A8A" w:rsidRPr="00CE1F3C" w:rsidRDefault="00261A8A" w:rsidP="00B26F63">
      <w:pPr>
        <w:pStyle w:val="ListParagraph"/>
        <w:numPr>
          <w:ilvl w:val="1"/>
          <w:numId w:val="20"/>
        </w:numPr>
        <w:tabs>
          <w:tab w:val="left" w:pos="900"/>
        </w:tabs>
        <w:spacing w:after="0"/>
        <w:jc w:val="both"/>
        <w:rPr>
          <w:rFonts w:cstheme="minorHAnsi"/>
        </w:rPr>
      </w:pPr>
      <w:r w:rsidRPr="00CE1F3C">
        <w:rPr>
          <w:rFonts w:cstheme="minorHAnsi"/>
        </w:rPr>
        <w:t>Will continue to delineate the difference between the board and the state associations</w:t>
      </w:r>
      <w:r w:rsidR="0094610D">
        <w:rPr>
          <w:rFonts w:cstheme="minorHAnsi"/>
        </w:rPr>
        <w:t>.</w:t>
      </w:r>
    </w:p>
    <w:p w14:paraId="0963605B" w14:textId="2A062DFA" w:rsidR="00261A8A" w:rsidRPr="00CE1F3C" w:rsidRDefault="00261A8A" w:rsidP="00B26F63">
      <w:pPr>
        <w:pStyle w:val="ListParagraph"/>
        <w:numPr>
          <w:ilvl w:val="0"/>
          <w:numId w:val="20"/>
        </w:numPr>
        <w:tabs>
          <w:tab w:val="left" w:pos="900"/>
        </w:tabs>
        <w:spacing w:after="0"/>
        <w:jc w:val="both"/>
        <w:rPr>
          <w:rFonts w:cstheme="minorHAnsi"/>
        </w:rPr>
      </w:pPr>
      <w:r w:rsidRPr="00CE1F3C">
        <w:rPr>
          <w:rFonts w:cstheme="minorHAnsi"/>
        </w:rPr>
        <w:t xml:space="preserve">Possibility of getting more involved in Hill Day. </w:t>
      </w:r>
    </w:p>
    <w:p w14:paraId="69FABBA7" w14:textId="5D9C66FC" w:rsidR="008913D2" w:rsidRDefault="006042CC" w:rsidP="00B26F63">
      <w:pPr>
        <w:pStyle w:val="ListParagraph"/>
        <w:numPr>
          <w:ilvl w:val="0"/>
          <w:numId w:val="20"/>
        </w:numPr>
        <w:tabs>
          <w:tab w:val="left" w:pos="900"/>
        </w:tabs>
        <w:spacing w:after="0"/>
        <w:jc w:val="both"/>
        <w:rPr>
          <w:rFonts w:cstheme="minorHAnsi"/>
        </w:rPr>
      </w:pPr>
      <w:r w:rsidRPr="00CE1F3C">
        <w:rPr>
          <w:rFonts w:cstheme="minorHAnsi"/>
        </w:rPr>
        <w:t>Focus</w:t>
      </w:r>
      <w:r w:rsidR="00261A8A" w:rsidRPr="00CE1F3C">
        <w:rPr>
          <w:rFonts w:cstheme="minorHAnsi"/>
        </w:rPr>
        <w:t xml:space="preserve"> continues to remain to be involved in the emerging health care issues. </w:t>
      </w:r>
    </w:p>
    <w:p w14:paraId="5427CA08" w14:textId="77777777" w:rsidR="0094610D" w:rsidRPr="0094610D" w:rsidRDefault="0094610D" w:rsidP="0094610D">
      <w:pPr>
        <w:tabs>
          <w:tab w:val="left" w:pos="900"/>
        </w:tabs>
        <w:spacing w:after="0"/>
        <w:jc w:val="both"/>
        <w:rPr>
          <w:rFonts w:cstheme="minorHAnsi"/>
        </w:rPr>
      </w:pPr>
    </w:p>
    <w:p w14:paraId="0EB66F03" w14:textId="0E18AEF4" w:rsidR="00143E2D" w:rsidRPr="00CE1F3C" w:rsidRDefault="00143E2D" w:rsidP="00F75DA9">
      <w:pPr>
        <w:tabs>
          <w:tab w:val="left" w:pos="900"/>
        </w:tabs>
        <w:spacing w:after="0"/>
        <w:jc w:val="both"/>
        <w:rPr>
          <w:rFonts w:cstheme="minorHAnsi"/>
          <w:b/>
          <w:bCs/>
        </w:rPr>
      </w:pPr>
      <w:r w:rsidRPr="00CE1F3C">
        <w:rPr>
          <w:rFonts w:cstheme="minorHAnsi"/>
          <w:b/>
          <w:bCs/>
        </w:rPr>
        <w:lastRenderedPageBreak/>
        <w:t>Diversity &amp; Inclusion Committee—</w:t>
      </w:r>
      <w:proofErr w:type="spellStart"/>
      <w:r w:rsidR="008913D2" w:rsidRPr="00CE1F3C">
        <w:rPr>
          <w:rFonts w:cstheme="minorHAnsi"/>
          <w:b/>
          <w:bCs/>
        </w:rPr>
        <w:t>Stedmon</w:t>
      </w:r>
      <w:proofErr w:type="spellEnd"/>
      <w:r w:rsidR="008913D2" w:rsidRPr="00CE1F3C">
        <w:rPr>
          <w:rFonts w:cstheme="minorHAnsi"/>
          <w:b/>
          <w:bCs/>
        </w:rPr>
        <w:t xml:space="preserve"> Hopkins</w:t>
      </w:r>
    </w:p>
    <w:p w14:paraId="1CAC5FCD" w14:textId="5B9D9FC1" w:rsidR="008913D2" w:rsidRPr="00CE1F3C" w:rsidRDefault="008913D2" w:rsidP="00F75DA9">
      <w:pPr>
        <w:pStyle w:val="ListParagraph"/>
        <w:numPr>
          <w:ilvl w:val="0"/>
          <w:numId w:val="21"/>
        </w:numPr>
        <w:tabs>
          <w:tab w:val="left" w:pos="900"/>
        </w:tabs>
        <w:spacing w:after="0"/>
        <w:jc w:val="both"/>
        <w:rPr>
          <w:rFonts w:cstheme="minorHAnsi"/>
        </w:rPr>
      </w:pPr>
      <w:r w:rsidRPr="00CE1F3C">
        <w:rPr>
          <w:rFonts w:cstheme="minorHAnsi"/>
        </w:rPr>
        <w:t xml:space="preserve">First meeting is going to be on the follow Tuesday with focus on membership, who is involved, who wants to take leadership roles and what the plans are for the year. </w:t>
      </w:r>
    </w:p>
    <w:p w14:paraId="490683C8" w14:textId="22539638" w:rsidR="008913D2" w:rsidRPr="00CE1F3C" w:rsidRDefault="008913D2" w:rsidP="00F75DA9">
      <w:pPr>
        <w:pStyle w:val="ListParagraph"/>
        <w:numPr>
          <w:ilvl w:val="0"/>
          <w:numId w:val="21"/>
        </w:numPr>
        <w:tabs>
          <w:tab w:val="left" w:pos="900"/>
        </w:tabs>
        <w:spacing w:after="0"/>
        <w:jc w:val="both"/>
        <w:rPr>
          <w:rFonts w:cstheme="minorHAnsi"/>
        </w:rPr>
      </w:pPr>
      <w:proofErr w:type="spellStart"/>
      <w:r w:rsidRPr="00CE1F3C">
        <w:rPr>
          <w:rFonts w:cstheme="minorHAnsi"/>
        </w:rPr>
        <w:t>Stedmon</w:t>
      </w:r>
      <w:proofErr w:type="spellEnd"/>
      <w:r w:rsidRPr="00CE1F3C">
        <w:rPr>
          <w:rFonts w:cstheme="minorHAnsi"/>
        </w:rPr>
        <w:t xml:space="preserve"> Hopkins </w:t>
      </w:r>
      <w:r w:rsidR="002B126E" w:rsidRPr="00CE1F3C">
        <w:rPr>
          <w:rFonts w:cstheme="minorHAnsi"/>
        </w:rPr>
        <w:t>successor to</w:t>
      </w:r>
      <w:r w:rsidRPr="00CE1F3C">
        <w:rPr>
          <w:rFonts w:cstheme="minorHAnsi"/>
        </w:rPr>
        <w:t xml:space="preserve"> Deonna Clark </w:t>
      </w:r>
    </w:p>
    <w:p w14:paraId="6F0A9AEB" w14:textId="77777777" w:rsidR="00AB264A" w:rsidRPr="00CE1F3C" w:rsidRDefault="00AB264A" w:rsidP="00F75DA9">
      <w:pPr>
        <w:pStyle w:val="ListParagraph"/>
        <w:tabs>
          <w:tab w:val="left" w:pos="900"/>
        </w:tabs>
        <w:spacing w:after="0"/>
        <w:jc w:val="both"/>
        <w:rPr>
          <w:rFonts w:cstheme="minorHAnsi"/>
        </w:rPr>
      </w:pPr>
    </w:p>
    <w:p w14:paraId="1755BA0C" w14:textId="033A060B" w:rsidR="0090404B" w:rsidRPr="00CE1F3C" w:rsidRDefault="00700EC5" w:rsidP="00F75DA9">
      <w:pPr>
        <w:tabs>
          <w:tab w:val="left" w:pos="900"/>
        </w:tabs>
        <w:spacing w:after="0"/>
        <w:jc w:val="both"/>
        <w:rPr>
          <w:rFonts w:cstheme="minorHAnsi"/>
          <w:b/>
          <w:bCs/>
        </w:rPr>
      </w:pPr>
      <w:r w:rsidRPr="00CE1F3C">
        <w:rPr>
          <w:rFonts w:cstheme="minorHAnsi"/>
          <w:b/>
          <w:bCs/>
        </w:rPr>
        <w:t>Student Involvement Committee – Morgan Webb</w:t>
      </w:r>
      <w:r w:rsidR="008913D2" w:rsidRPr="00CE1F3C">
        <w:rPr>
          <w:rFonts w:cstheme="minorHAnsi"/>
          <w:b/>
          <w:bCs/>
        </w:rPr>
        <w:t xml:space="preserve"> &amp; </w:t>
      </w:r>
      <w:r w:rsidR="00AB264A" w:rsidRPr="00CE1F3C">
        <w:rPr>
          <w:rFonts w:cstheme="minorHAnsi"/>
          <w:b/>
          <w:bCs/>
        </w:rPr>
        <w:t>Rebecca Whitaker</w:t>
      </w:r>
    </w:p>
    <w:p w14:paraId="69118037" w14:textId="651500CE" w:rsidR="008913D2" w:rsidRPr="00CE1F3C" w:rsidRDefault="008913D2" w:rsidP="00F75DA9">
      <w:pPr>
        <w:pStyle w:val="ListParagraph"/>
        <w:numPr>
          <w:ilvl w:val="0"/>
          <w:numId w:val="22"/>
        </w:numPr>
        <w:tabs>
          <w:tab w:val="left" w:pos="900"/>
        </w:tabs>
        <w:spacing w:after="0"/>
        <w:jc w:val="both"/>
        <w:rPr>
          <w:rFonts w:cstheme="minorHAnsi"/>
        </w:rPr>
      </w:pPr>
      <w:r w:rsidRPr="00CE1F3C">
        <w:rPr>
          <w:rFonts w:cstheme="minorHAnsi"/>
        </w:rPr>
        <w:t>Accomplishments of 2021 was a great turnout of student track at the conference</w:t>
      </w:r>
      <w:r w:rsidR="00461FFF">
        <w:rPr>
          <w:rFonts w:cstheme="minorHAnsi"/>
        </w:rPr>
        <w:t xml:space="preserve"> and </w:t>
      </w:r>
      <w:r w:rsidRPr="00CE1F3C">
        <w:rPr>
          <w:rFonts w:cstheme="minorHAnsi"/>
        </w:rPr>
        <w:t xml:space="preserve">the </w:t>
      </w:r>
      <w:r w:rsidR="00461FFF">
        <w:rPr>
          <w:rFonts w:cstheme="minorHAnsi"/>
        </w:rPr>
        <w:t>“</w:t>
      </w:r>
      <w:r w:rsidRPr="00CE1F3C">
        <w:rPr>
          <w:rFonts w:cstheme="minorHAnsi"/>
        </w:rPr>
        <w:t>What is OT</w:t>
      </w:r>
      <w:r w:rsidR="00461FFF">
        <w:rPr>
          <w:rFonts w:cstheme="minorHAnsi"/>
        </w:rPr>
        <w:t>?”</w:t>
      </w:r>
      <w:r w:rsidRPr="00CE1F3C">
        <w:rPr>
          <w:rFonts w:cstheme="minorHAnsi"/>
        </w:rPr>
        <w:t xml:space="preserve"> </w:t>
      </w:r>
      <w:r w:rsidR="00461FFF">
        <w:rPr>
          <w:rFonts w:cstheme="minorHAnsi"/>
        </w:rPr>
        <w:t>S</w:t>
      </w:r>
      <w:r w:rsidRPr="00CE1F3C">
        <w:rPr>
          <w:rFonts w:cstheme="minorHAnsi"/>
        </w:rPr>
        <w:t xml:space="preserve">tudent </w:t>
      </w:r>
      <w:r w:rsidR="00461FFF">
        <w:rPr>
          <w:rFonts w:cstheme="minorHAnsi"/>
        </w:rPr>
        <w:t>Vi</w:t>
      </w:r>
      <w:r w:rsidRPr="00CE1F3C">
        <w:rPr>
          <w:rFonts w:cstheme="minorHAnsi"/>
        </w:rPr>
        <w:t xml:space="preserve">deo contest. </w:t>
      </w:r>
    </w:p>
    <w:p w14:paraId="4AEF744E" w14:textId="35B12023" w:rsidR="008913D2" w:rsidRPr="00CE1F3C" w:rsidRDefault="008913D2" w:rsidP="00F75DA9">
      <w:pPr>
        <w:pStyle w:val="ListParagraph"/>
        <w:numPr>
          <w:ilvl w:val="0"/>
          <w:numId w:val="22"/>
        </w:numPr>
        <w:tabs>
          <w:tab w:val="left" w:pos="900"/>
        </w:tabs>
        <w:spacing w:after="0"/>
        <w:jc w:val="both"/>
        <w:rPr>
          <w:rFonts w:cstheme="minorHAnsi"/>
        </w:rPr>
      </w:pPr>
      <w:r w:rsidRPr="00CE1F3C">
        <w:rPr>
          <w:rFonts w:cstheme="minorHAnsi"/>
        </w:rPr>
        <w:t xml:space="preserve">We added new committee members for a total of seven. </w:t>
      </w:r>
    </w:p>
    <w:p w14:paraId="672ABBD9" w14:textId="38805D0E" w:rsidR="008913D2" w:rsidRPr="00CE1F3C" w:rsidRDefault="008913D2" w:rsidP="00F75DA9">
      <w:pPr>
        <w:pStyle w:val="ListParagraph"/>
        <w:numPr>
          <w:ilvl w:val="0"/>
          <w:numId w:val="22"/>
        </w:numPr>
        <w:tabs>
          <w:tab w:val="left" w:pos="900"/>
        </w:tabs>
        <w:spacing w:after="0"/>
        <w:jc w:val="both"/>
        <w:rPr>
          <w:rFonts w:cstheme="minorHAnsi"/>
        </w:rPr>
      </w:pPr>
      <w:r w:rsidRPr="00CE1F3C">
        <w:rPr>
          <w:rFonts w:cstheme="minorHAnsi"/>
        </w:rPr>
        <w:t xml:space="preserve">Our students’ Sunday posts are going </w:t>
      </w:r>
      <w:r w:rsidR="00AB264A" w:rsidRPr="00CE1F3C">
        <w:rPr>
          <w:rFonts w:cstheme="minorHAnsi"/>
        </w:rPr>
        <w:t>strong,</w:t>
      </w:r>
      <w:r w:rsidRPr="00CE1F3C">
        <w:rPr>
          <w:rFonts w:cstheme="minorHAnsi"/>
        </w:rPr>
        <w:t xml:space="preserve"> and we had a student forum post every first Sunday of the </w:t>
      </w:r>
      <w:r w:rsidR="00AB264A" w:rsidRPr="00CE1F3C">
        <w:rPr>
          <w:rFonts w:cstheme="minorHAnsi"/>
        </w:rPr>
        <w:t>month</w:t>
      </w:r>
      <w:r w:rsidRPr="00CE1F3C">
        <w:rPr>
          <w:rFonts w:cstheme="minorHAnsi"/>
        </w:rPr>
        <w:t xml:space="preserve"> for 2021</w:t>
      </w:r>
      <w:r w:rsidR="00461FFF">
        <w:rPr>
          <w:rFonts w:cstheme="minorHAnsi"/>
        </w:rPr>
        <w:t>.</w:t>
      </w:r>
    </w:p>
    <w:p w14:paraId="7A8BF09A" w14:textId="1FF862BB" w:rsidR="008913D2" w:rsidRPr="00CE1F3C" w:rsidRDefault="008913D2" w:rsidP="00F75DA9">
      <w:pPr>
        <w:pStyle w:val="ListParagraph"/>
        <w:numPr>
          <w:ilvl w:val="0"/>
          <w:numId w:val="22"/>
        </w:numPr>
        <w:tabs>
          <w:tab w:val="left" w:pos="900"/>
        </w:tabs>
        <w:spacing w:after="0"/>
        <w:jc w:val="both"/>
        <w:rPr>
          <w:rFonts w:cstheme="minorHAnsi"/>
        </w:rPr>
      </w:pPr>
      <w:r w:rsidRPr="00CE1F3C">
        <w:rPr>
          <w:rFonts w:cstheme="minorHAnsi"/>
        </w:rPr>
        <w:t xml:space="preserve">We have engagement in the student spotlight that is quarterly. </w:t>
      </w:r>
    </w:p>
    <w:p w14:paraId="16F06ED6" w14:textId="3885213A" w:rsidR="008913D2" w:rsidRPr="00CE1F3C" w:rsidRDefault="00AB264A" w:rsidP="00F75DA9">
      <w:pPr>
        <w:pStyle w:val="ListParagraph"/>
        <w:numPr>
          <w:ilvl w:val="0"/>
          <w:numId w:val="22"/>
        </w:numPr>
        <w:tabs>
          <w:tab w:val="left" w:pos="900"/>
        </w:tabs>
        <w:spacing w:after="0"/>
        <w:jc w:val="both"/>
        <w:rPr>
          <w:rFonts w:cstheme="minorHAnsi"/>
        </w:rPr>
      </w:pPr>
      <w:r w:rsidRPr="00CE1F3C">
        <w:rPr>
          <w:rFonts w:cstheme="minorHAnsi"/>
        </w:rPr>
        <w:t xml:space="preserve">We have continually updated the student section and </w:t>
      </w:r>
      <w:r w:rsidR="00461FFF">
        <w:rPr>
          <w:rFonts w:cstheme="minorHAnsi"/>
        </w:rPr>
        <w:t xml:space="preserve">are </w:t>
      </w:r>
      <w:r w:rsidRPr="00CE1F3C">
        <w:rPr>
          <w:rFonts w:cstheme="minorHAnsi"/>
        </w:rPr>
        <w:t>t</w:t>
      </w:r>
      <w:r w:rsidR="002B126E" w:rsidRPr="00CE1F3C">
        <w:rPr>
          <w:rFonts w:cstheme="minorHAnsi"/>
        </w:rPr>
        <w:t>r</w:t>
      </w:r>
      <w:r w:rsidRPr="00CE1F3C">
        <w:rPr>
          <w:rFonts w:cstheme="minorHAnsi"/>
        </w:rPr>
        <w:t xml:space="preserve">acking the website </w:t>
      </w:r>
      <w:r w:rsidR="00461FFF">
        <w:rPr>
          <w:rFonts w:cstheme="minorHAnsi"/>
        </w:rPr>
        <w:t xml:space="preserve">hits </w:t>
      </w:r>
      <w:r w:rsidRPr="00CE1F3C">
        <w:rPr>
          <w:rFonts w:cstheme="minorHAnsi"/>
        </w:rPr>
        <w:t>with increase</w:t>
      </w:r>
      <w:r w:rsidR="00461FFF">
        <w:rPr>
          <w:rFonts w:cstheme="minorHAnsi"/>
        </w:rPr>
        <w:t>d</w:t>
      </w:r>
      <w:r w:rsidRPr="00CE1F3C">
        <w:rPr>
          <w:rFonts w:cstheme="minorHAnsi"/>
        </w:rPr>
        <w:t xml:space="preserve"> success with traffic. </w:t>
      </w:r>
    </w:p>
    <w:p w14:paraId="2C4047B3" w14:textId="5D10D316" w:rsidR="00AB264A" w:rsidRPr="00CE1F3C" w:rsidRDefault="00AB264A" w:rsidP="00F75DA9">
      <w:pPr>
        <w:pStyle w:val="ListParagraph"/>
        <w:numPr>
          <w:ilvl w:val="0"/>
          <w:numId w:val="22"/>
        </w:numPr>
        <w:tabs>
          <w:tab w:val="left" w:pos="900"/>
        </w:tabs>
        <w:spacing w:after="0"/>
        <w:jc w:val="both"/>
        <w:rPr>
          <w:rFonts w:cstheme="minorHAnsi"/>
        </w:rPr>
      </w:pPr>
      <w:r w:rsidRPr="00CE1F3C">
        <w:rPr>
          <w:rFonts w:cstheme="minorHAnsi"/>
        </w:rPr>
        <w:t xml:space="preserve">Rebecca will be transitioning to Chair of </w:t>
      </w:r>
      <w:r w:rsidR="00461FFF">
        <w:rPr>
          <w:rFonts w:cstheme="minorHAnsi"/>
        </w:rPr>
        <w:t>S</w:t>
      </w:r>
      <w:r w:rsidRPr="00CE1F3C">
        <w:rPr>
          <w:rFonts w:cstheme="minorHAnsi"/>
        </w:rPr>
        <w:t xml:space="preserve">tudent </w:t>
      </w:r>
      <w:r w:rsidR="00461FFF">
        <w:rPr>
          <w:rFonts w:cstheme="minorHAnsi"/>
        </w:rPr>
        <w:t>I</w:t>
      </w:r>
      <w:r w:rsidRPr="00CE1F3C">
        <w:rPr>
          <w:rFonts w:cstheme="minorHAnsi"/>
        </w:rPr>
        <w:t xml:space="preserve">nvolvement </w:t>
      </w:r>
      <w:r w:rsidR="00461FFF">
        <w:rPr>
          <w:rFonts w:cstheme="minorHAnsi"/>
        </w:rPr>
        <w:t>C</w:t>
      </w:r>
      <w:r w:rsidRPr="00CE1F3C">
        <w:rPr>
          <w:rFonts w:cstheme="minorHAnsi"/>
        </w:rPr>
        <w:t xml:space="preserve">ommittee for Morgan in March. </w:t>
      </w:r>
    </w:p>
    <w:p w14:paraId="67A7F43A" w14:textId="66E60FF5" w:rsidR="00AB264A" w:rsidRPr="00CE1F3C" w:rsidRDefault="00AB264A" w:rsidP="00F75DA9">
      <w:pPr>
        <w:pStyle w:val="ListParagraph"/>
        <w:numPr>
          <w:ilvl w:val="0"/>
          <w:numId w:val="22"/>
        </w:numPr>
        <w:tabs>
          <w:tab w:val="left" w:pos="900"/>
        </w:tabs>
        <w:spacing w:after="0"/>
        <w:jc w:val="both"/>
        <w:rPr>
          <w:rFonts w:cstheme="minorHAnsi"/>
        </w:rPr>
      </w:pPr>
      <w:r w:rsidRPr="00CE1F3C">
        <w:rPr>
          <w:rFonts w:cstheme="minorHAnsi"/>
        </w:rPr>
        <w:t xml:space="preserve">Continue to have </w:t>
      </w:r>
      <w:r w:rsidR="00461FFF">
        <w:rPr>
          <w:rFonts w:cstheme="minorHAnsi"/>
        </w:rPr>
        <w:t>V</w:t>
      </w:r>
      <w:r w:rsidR="00567224" w:rsidRPr="00CE1F3C">
        <w:rPr>
          <w:rFonts w:cstheme="minorHAnsi"/>
        </w:rPr>
        <w:t>irtual</w:t>
      </w:r>
      <w:r w:rsidRPr="00CE1F3C">
        <w:rPr>
          <w:rFonts w:cstheme="minorHAnsi"/>
        </w:rPr>
        <w:t xml:space="preserve"> </w:t>
      </w:r>
      <w:r w:rsidR="00461FFF">
        <w:rPr>
          <w:rFonts w:cstheme="minorHAnsi"/>
        </w:rPr>
        <w:t>St</w:t>
      </w:r>
      <w:r w:rsidRPr="00CE1F3C">
        <w:rPr>
          <w:rFonts w:cstheme="minorHAnsi"/>
        </w:rPr>
        <w:t xml:space="preserve">udent </w:t>
      </w:r>
      <w:r w:rsidR="00461FFF">
        <w:rPr>
          <w:rFonts w:cstheme="minorHAnsi"/>
        </w:rPr>
        <w:t>Q</w:t>
      </w:r>
      <w:r w:rsidRPr="00CE1F3C">
        <w:rPr>
          <w:rFonts w:cstheme="minorHAnsi"/>
        </w:rPr>
        <w:t xml:space="preserve">uarterly </w:t>
      </w:r>
      <w:r w:rsidR="00461FFF">
        <w:rPr>
          <w:rFonts w:cstheme="minorHAnsi"/>
        </w:rPr>
        <w:t>C</w:t>
      </w:r>
      <w:r w:rsidRPr="00CE1F3C">
        <w:rPr>
          <w:rFonts w:cstheme="minorHAnsi"/>
        </w:rPr>
        <w:t>hats.</w:t>
      </w:r>
    </w:p>
    <w:p w14:paraId="10C06EAC" w14:textId="306237AE" w:rsidR="00AB264A" w:rsidRPr="00CE1F3C" w:rsidRDefault="00AB264A" w:rsidP="00F75DA9">
      <w:pPr>
        <w:pStyle w:val="ListParagraph"/>
        <w:numPr>
          <w:ilvl w:val="1"/>
          <w:numId w:val="22"/>
        </w:numPr>
        <w:tabs>
          <w:tab w:val="left" w:pos="900"/>
        </w:tabs>
        <w:spacing w:after="0"/>
        <w:jc w:val="both"/>
        <w:rPr>
          <w:rFonts w:cstheme="minorHAnsi"/>
        </w:rPr>
      </w:pPr>
      <w:r w:rsidRPr="00CE1F3C">
        <w:rPr>
          <w:rFonts w:cstheme="minorHAnsi"/>
        </w:rPr>
        <w:t>May introduce a split between in</w:t>
      </w:r>
      <w:r w:rsidR="00461FFF">
        <w:rPr>
          <w:rFonts w:cstheme="minorHAnsi"/>
        </w:rPr>
        <w:t>-</w:t>
      </w:r>
      <w:r w:rsidRPr="00CE1F3C">
        <w:rPr>
          <w:rFonts w:cstheme="minorHAnsi"/>
        </w:rPr>
        <w:t xml:space="preserve">person and </w:t>
      </w:r>
      <w:r w:rsidR="00567224" w:rsidRPr="00CE1F3C">
        <w:rPr>
          <w:rFonts w:cstheme="minorHAnsi"/>
        </w:rPr>
        <w:t>virtual</w:t>
      </w:r>
      <w:r w:rsidRPr="00CE1F3C">
        <w:rPr>
          <w:rFonts w:cstheme="minorHAnsi"/>
        </w:rPr>
        <w:t xml:space="preserve"> to increase turnout. </w:t>
      </w:r>
    </w:p>
    <w:p w14:paraId="0CF0D3AD" w14:textId="7CD0885F" w:rsidR="00AB264A" w:rsidRPr="00CE1F3C" w:rsidRDefault="00AB264A" w:rsidP="00F75DA9">
      <w:pPr>
        <w:pStyle w:val="ListParagraph"/>
        <w:numPr>
          <w:ilvl w:val="1"/>
          <w:numId w:val="22"/>
        </w:numPr>
        <w:tabs>
          <w:tab w:val="left" w:pos="900"/>
        </w:tabs>
        <w:spacing w:after="0"/>
        <w:jc w:val="both"/>
        <w:rPr>
          <w:rFonts w:cstheme="minorHAnsi"/>
        </w:rPr>
      </w:pPr>
      <w:r w:rsidRPr="00CE1F3C">
        <w:rPr>
          <w:rFonts w:cstheme="minorHAnsi"/>
        </w:rPr>
        <w:t>Next one is February 1</w:t>
      </w:r>
      <w:r w:rsidRPr="00CE1F3C">
        <w:rPr>
          <w:rFonts w:cstheme="minorHAnsi"/>
          <w:vertAlign w:val="superscript"/>
        </w:rPr>
        <w:t>st</w:t>
      </w:r>
      <w:r w:rsidRPr="00CE1F3C">
        <w:rPr>
          <w:rFonts w:cstheme="minorHAnsi"/>
        </w:rPr>
        <w:t xml:space="preserve"> as a new practitioner panel</w:t>
      </w:r>
      <w:r w:rsidR="00461FFF">
        <w:rPr>
          <w:rFonts w:cstheme="minorHAnsi"/>
        </w:rPr>
        <w:t xml:space="preserve"> Q&amp;A</w:t>
      </w:r>
      <w:r w:rsidRPr="00CE1F3C">
        <w:rPr>
          <w:rFonts w:cstheme="minorHAnsi"/>
        </w:rPr>
        <w:t xml:space="preserve">, where students can ask questions to new practitioners about </w:t>
      </w:r>
      <w:r w:rsidR="00461FFF">
        <w:rPr>
          <w:rFonts w:cstheme="minorHAnsi"/>
        </w:rPr>
        <w:t xml:space="preserve">NBCOT </w:t>
      </w:r>
      <w:r w:rsidRPr="00CE1F3C">
        <w:rPr>
          <w:rFonts w:cstheme="minorHAnsi"/>
        </w:rPr>
        <w:t xml:space="preserve">prep, </w:t>
      </w:r>
      <w:r w:rsidR="00567224" w:rsidRPr="00CE1F3C">
        <w:rPr>
          <w:rFonts w:cstheme="minorHAnsi"/>
        </w:rPr>
        <w:t>transitio</w:t>
      </w:r>
      <w:r w:rsidR="00461FFF">
        <w:rPr>
          <w:rFonts w:cstheme="minorHAnsi"/>
        </w:rPr>
        <w:t>n to</w:t>
      </w:r>
      <w:r w:rsidRPr="00CE1F3C">
        <w:rPr>
          <w:rFonts w:cstheme="minorHAnsi"/>
        </w:rPr>
        <w:t xml:space="preserve"> practice, </w:t>
      </w:r>
      <w:r w:rsidR="0056621B">
        <w:rPr>
          <w:rFonts w:cstheme="minorHAnsi"/>
        </w:rPr>
        <w:t>fieldwork</w:t>
      </w:r>
      <w:r w:rsidRPr="00CE1F3C">
        <w:rPr>
          <w:rFonts w:cstheme="minorHAnsi"/>
        </w:rPr>
        <w:t xml:space="preserve">, job searching, etc. </w:t>
      </w:r>
    </w:p>
    <w:p w14:paraId="21668730" w14:textId="7ECB2741" w:rsidR="00AB264A" w:rsidRPr="00CE1F3C" w:rsidRDefault="00AB264A" w:rsidP="00F75DA9">
      <w:pPr>
        <w:pStyle w:val="ListParagraph"/>
        <w:numPr>
          <w:ilvl w:val="0"/>
          <w:numId w:val="22"/>
        </w:numPr>
        <w:tabs>
          <w:tab w:val="left" w:pos="900"/>
        </w:tabs>
        <w:spacing w:after="0"/>
        <w:jc w:val="both"/>
        <w:rPr>
          <w:rFonts w:cstheme="minorHAnsi"/>
        </w:rPr>
      </w:pPr>
      <w:r w:rsidRPr="00CE1F3C">
        <w:rPr>
          <w:rFonts w:cstheme="minorHAnsi"/>
        </w:rPr>
        <w:t xml:space="preserve">We are moving our “What is OT” Student </w:t>
      </w:r>
      <w:r w:rsidR="0056621B">
        <w:rPr>
          <w:rFonts w:cstheme="minorHAnsi"/>
        </w:rPr>
        <w:t xml:space="preserve">Video </w:t>
      </w:r>
      <w:r w:rsidRPr="00CE1F3C">
        <w:rPr>
          <w:rFonts w:cstheme="minorHAnsi"/>
        </w:rPr>
        <w:t xml:space="preserve">Contest to April. </w:t>
      </w:r>
    </w:p>
    <w:p w14:paraId="79D0557E" w14:textId="56E705A6" w:rsidR="00AB264A" w:rsidRPr="00CE1F3C" w:rsidRDefault="00AB264A" w:rsidP="00F75DA9">
      <w:pPr>
        <w:pStyle w:val="ListParagraph"/>
        <w:numPr>
          <w:ilvl w:val="0"/>
          <w:numId w:val="22"/>
        </w:numPr>
        <w:tabs>
          <w:tab w:val="left" w:pos="900"/>
        </w:tabs>
        <w:spacing w:after="0"/>
        <w:jc w:val="both"/>
        <w:rPr>
          <w:rFonts w:cstheme="minorHAnsi"/>
        </w:rPr>
      </w:pPr>
      <w:r w:rsidRPr="00CE1F3C">
        <w:rPr>
          <w:rFonts w:cstheme="minorHAnsi"/>
        </w:rPr>
        <w:t xml:space="preserve">Another focus is sustaining student members and assisting with students feeling like they have a voice in our board. </w:t>
      </w:r>
    </w:p>
    <w:p w14:paraId="77D083B9" w14:textId="3F921486" w:rsidR="00AB264A" w:rsidRPr="00CE1F3C" w:rsidRDefault="00810412" w:rsidP="00F75DA9">
      <w:pPr>
        <w:pStyle w:val="ListParagraph"/>
        <w:numPr>
          <w:ilvl w:val="0"/>
          <w:numId w:val="22"/>
        </w:numPr>
        <w:tabs>
          <w:tab w:val="left" w:pos="900"/>
        </w:tabs>
        <w:spacing w:after="0"/>
        <w:jc w:val="both"/>
        <w:rPr>
          <w:rFonts w:cstheme="minorHAnsi"/>
        </w:rPr>
      </w:pPr>
      <w:r w:rsidRPr="00CE1F3C">
        <w:rPr>
          <w:rFonts w:cstheme="minorHAnsi"/>
        </w:rPr>
        <w:t xml:space="preserve">We also want to continue to have the </w:t>
      </w:r>
      <w:r w:rsidR="0056621B">
        <w:rPr>
          <w:rFonts w:cstheme="minorHAnsi"/>
        </w:rPr>
        <w:t>S</w:t>
      </w:r>
      <w:r w:rsidRPr="00CE1F3C">
        <w:rPr>
          <w:rFonts w:cstheme="minorHAnsi"/>
        </w:rPr>
        <w:t xml:space="preserve">tudent </w:t>
      </w:r>
      <w:r w:rsidR="0056621B">
        <w:rPr>
          <w:rFonts w:cstheme="minorHAnsi"/>
        </w:rPr>
        <w:t>T</w:t>
      </w:r>
      <w:r w:rsidRPr="00CE1F3C">
        <w:rPr>
          <w:rFonts w:cstheme="minorHAnsi"/>
        </w:rPr>
        <w:t xml:space="preserve">rack at the </w:t>
      </w:r>
      <w:r w:rsidR="0056621B">
        <w:rPr>
          <w:rFonts w:cstheme="minorHAnsi"/>
        </w:rPr>
        <w:t>Con</w:t>
      </w:r>
      <w:r w:rsidRPr="00CE1F3C">
        <w:rPr>
          <w:rFonts w:cstheme="minorHAnsi"/>
        </w:rPr>
        <w:t xml:space="preserve">ference. </w:t>
      </w:r>
    </w:p>
    <w:p w14:paraId="03D189D2" w14:textId="4F55D6A4" w:rsidR="00810412" w:rsidRPr="00CE1F3C" w:rsidRDefault="00810412" w:rsidP="00F75DA9">
      <w:pPr>
        <w:tabs>
          <w:tab w:val="left" w:pos="900"/>
        </w:tabs>
        <w:spacing w:after="0"/>
        <w:jc w:val="both"/>
        <w:rPr>
          <w:rFonts w:cstheme="minorHAnsi"/>
        </w:rPr>
      </w:pPr>
    </w:p>
    <w:p w14:paraId="17F917D2" w14:textId="63EC840E" w:rsidR="00810412" w:rsidRPr="00CE1F3C" w:rsidRDefault="00810412" w:rsidP="00F75DA9">
      <w:pPr>
        <w:pStyle w:val="NoSpacing"/>
        <w:jc w:val="both"/>
        <w:rPr>
          <w:rFonts w:cstheme="minorHAnsi"/>
          <w:b/>
          <w:bCs/>
        </w:rPr>
      </w:pPr>
      <w:r w:rsidRPr="00CE1F3C">
        <w:rPr>
          <w:rFonts w:cstheme="minorHAnsi"/>
          <w:b/>
          <w:bCs/>
        </w:rPr>
        <w:t>Mentorship</w:t>
      </w:r>
      <w:r w:rsidR="00732AE6">
        <w:rPr>
          <w:rFonts w:cstheme="minorHAnsi"/>
          <w:b/>
          <w:bCs/>
        </w:rPr>
        <w:t xml:space="preserve"> &amp; Leadership Committee</w:t>
      </w:r>
      <w:r w:rsidRPr="00CE1F3C">
        <w:rPr>
          <w:rFonts w:cstheme="minorHAnsi"/>
          <w:b/>
          <w:bCs/>
        </w:rPr>
        <w:t xml:space="preserve"> – Valery Hanks &amp; Morgan Webb</w:t>
      </w:r>
    </w:p>
    <w:p w14:paraId="10712C86" w14:textId="0C4A5295" w:rsidR="00810412" w:rsidRPr="00CE1F3C" w:rsidRDefault="001D349D" w:rsidP="00F75DA9">
      <w:pPr>
        <w:pStyle w:val="NoSpacing"/>
        <w:numPr>
          <w:ilvl w:val="3"/>
          <w:numId w:val="18"/>
        </w:numPr>
        <w:jc w:val="both"/>
        <w:rPr>
          <w:rFonts w:cstheme="minorHAnsi"/>
        </w:rPr>
      </w:pPr>
      <w:r w:rsidRPr="00CE1F3C">
        <w:rPr>
          <w:rFonts w:cstheme="minorHAnsi"/>
        </w:rPr>
        <w:t xml:space="preserve">For 2021, we completed the second </w:t>
      </w:r>
      <w:r w:rsidR="00481BE9" w:rsidRPr="00CE1F3C">
        <w:rPr>
          <w:rFonts w:cstheme="minorHAnsi"/>
        </w:rPr>
        <w:t>cycle</w:t>
      </w:r>
      <w:r w:rsidRPr="00CE1F3C">
        <w:rPr>
          <w:rFonts w:cstheme="minorHAnsi"/>
        </w:rPr>
        <w:t xml:space="preserve"> of Mentorship Program</w:t>
      </w:r>
      <w:r w:rsidR="00732AE6">
        <w:rPr>
          <w:rFonts w:cstheme="minorHAnsi"/>
        </w:rPr>
        <w:t>.</w:t>
      </w:r>
      <w:r w:rsidRPr="00CE1F3C">
        <w:rPr>
          <w:rFonts w:cstheme="minorHAnsi"/>
        </w:rPr>
        <w:t xml:space="preserve"> </w:t>
      </w:r>
    </w:p>
    <w:p w14:paraId="64BF12F0" w14:textId="072AB40F" w:rsidR="001D349D" w:rsidRPr="00CE1F3C" w:rsidRDefault="001D349D" w:rsidP="00F75DA9">
      <w:pPr>
        <w:pStyle w:val="NoSpacing"/>
        <w:numPr>
          <w:ilvl w:val="4"/>
          <w:numId w:val="18"/>
        </w:numPr>
        <w:jc w:val="both"/>
        <w:rPr>
          <w:rFonts w:cstheme="minorHAnsi"/>
        </w:rPr>
      </w:pPr>
      <w:r w:rsidRPr="00CE1F3C">
        <w:rPr>
          <w:rFonts w:cstheme="minorHAnsi"/>
        </w:rPr>
        <w:t>This cycle doubled the size of the first cycle</w:t>
      </w:r>
      <w:r w:rsidR="00732AE6">
        <w:rPr>
          <w:rFonts w:cstheme="minorHAnsi"/>
        </w:rPr>
        <w:t>.</w:t>
      </w:r>
    </w:p>
    <w:p w14:paraId="225EBE95" w14:textId="6174B1B4" w:rsidR="001D349D" w:rsidRPr="00CE1F3C" w:rsidRDefault="001D349D" w:rsidP="00F75DA9">
      <w:pPr>
        <w:pStyle w:val="NoSpacing"/>
        <w:numPr>
          <w:ilvl w:val="4"/>
          <w:numId w:val="18"/>
        </w:numPr>
        <w:jc w:val="both"/>
        <w:rPr>
          <w:rFonts w:cstheme="minorHAnsi"/>
        </w:rPr>
      </w:pPr>
      <w:r w:rsidRPr="00CE1F3C">
        <w:rPr>
          <w:rFonts w:cstheme="minorHAnsi"/>
        </w:rPr>
        <w:t xml:space="preserve">Our third cycle </w:t>
      </w:r>
      <w:r w:rsidR="00732AE6">
        <w:rPr>
          <w:rFonts w:cstheme="minorHAnsi"/>
        </w:rPr>
        <w:t>applications have been completed and the Third Cycle will start</w:t>
      </w:r>
      <w:r w:rsidRPr="00CE1F3C">
        <w:rPr>
          <w:rFonts w:cstheme="minorHAnsi"/>
        </w:rPr>
        <w:t xml:space="preserve"> February 1</w:t>
      </w:r>
      <w:r w:rsidRPr="00CE1F3C">
        <w:rPr>
          <w:rFonts w:cstheme="minorHAnsi"/>
          <w:vertAlign w:val="superscript"/>
        </w:rPr>
        <w:t>st</w:t>
      </w:r>
      <w:r w:rsidRPr="00CE1F3C">
        <w:rPr>
          <w:rFonts w:cstheme="minorHAnsi"/>
        </w:rPr>
        <w:t xml:space="preserve">. </w:t>
      </w:r>
    </w:p>
    <w:p w14:paraId="067077B7" w14:textId="2F0403CB" w:rsidR="001D349D" w:rsidRPr="00CE1F3C" w:rsidRDefault="001D349D" w:rsidP="00F75DA9">
      <w:pPr>
        <w:pStyle w:val="NoSpacing"/>
        <w:numPr>
          <w:ilvl w:val="5"/>
          <w:numId w:val="18"/>
        </w:numPr>
        <w:jc w:val="both"/>
        <w:rPr>
          <w:rFonts w:cstheme="minorHAnsi"/>
        </w:rPr>
      </w:pPr>
      <w:r w:rsidRPr="00CE1F3C">
        <w:rPr>
          <w:rFonts w:cstheme="minorHAnsi"/>
        </w:rPr>
        <w:t>We had fewer applications (~8-9 pairings)</w:t>
      </w:r>
    </w:p>
    <w:p w14:paraId="48125BE9" w14:textId="740276C0" w:rsidR="001D349D" w:rsidRPr="00CE1F3C" w:rsidRDefault="001D349D" w:rsidP="00F75DA9">
      <w:pPr>
        <w:pStyle w:val="NoSpacing"/>
        <w:numPr>
          <w:ilvl w:val="3"/>
          <w:numId w:val="18"/>
        </w:numPr>
        <w:jc w:val="both"/>
        <w:rPr>
          <w:rFonts w:cstheme="minorHAnsi"/>
        </w:rPr>
      </w:pPr>
      <w:r w:rsidRPr="00CE1F3C">
        <w:rPr>
          <w:rFonts w:cstheme="minorHAnsi"/>
        </w:rPr>
        <w:t>Mentorship and Leadership website has been updated</w:t>
      </w:r>
      <w:r w:rsidR="00732AE6">
        <w:rPr>
          <w:rFonts w:cstheme="minorHAnsi"/>
        </w:rPr>
        <w:t>,</w:t>
      </w:r>
      <w:r w:rsidRPr="00CE1F3C">
        <w:rPr>
          <w:rFonts w:cstheme="minorHAnsi"/>
        </w:rPr>
        <w:t xml:space="preserve"> and </w:t>
      </w:r>
      <w:r w:rsidR="00DA6F51">
        <w:rPr>
          <w:rFonts w:cstheme="minorHAnsi"/>
        </w:rPr>
        <w:t xml:space="preserve">the Committee </w:t>
      </w:r>
      <w:r w:rsidRPr="00CE1F3C">
        <w:rPr>
          <w:rFonts w:cstheme="minorHAnsi"/>
        </w:rPr>
        <w:t xml:space="preserve">now has 4-5 more committee members. </w:t>
      </w:r>
    </w:p>
    <w:p w14:paraId="530E23F6" w14:textId="7C5C0513" w:rsidR="001D349D" w:rsidRPr="00CE1F3C" w:rsidRDefault="001D349D" w:rsidP="00F75DA9">
      <w:pPr>
        <w:pStyle w:val="NoSpacing"/>
        <w:numPr>
          <w:ilvl w:val="3"/>
          <w:numId w:val="18"/>
        </w:numPr>
        <w:jc w:val="both"/>
        <w:rPr>
          <w:rFonts w:cstheme="minorHAnsi"/>
        </w:rPr>
      </w:pPr>
      <w:r w:rsidRPr="00CE1F3C">
        <w:rPr>
          <w:rFonts w:cstheme="minorHAnsi"/>
        </w:rPr>
        <w:t xml:space="preserve">We are considering transitioning the Mentorship Program to a </w:t>
      </w:r>
      <w:proofErr w:type="spellStart"/>
      <w:r w:rsidRPr="00CE1F3C">
        <w:rPr>
          <w:rFonts w:cstheme="minorHAnsi"/>
        </w:rPr>
        <w:t>year long</w:t>
      </w:r>
      <w:proofErr w:type="spellEnd"/>
      <w:r w:rsidRPr="00CE1F3C">
        <w:rPr>
          <w:rFonts w:cstheme="minorHAnsi"/>
        </w:rPr>
        <w:t xml:space="preserve"> program or perhaps 6-9 months. </w:t>
      </w:r>
    </w:p>
    <w:p w14:paraId="713B974C" w14:textId="52EFB6D3" w:rsidR="001D349D" w:rsidRPr="00CE1F3C" w:rsidRDefault="002B126E" w:rsidP="00F75DA9">
      <w:pPr>
        <w:pStyle w:val="NoSpacing"/>
        <w:numPr>
          <w:ilvl w:val="3"/>
          <w:numId w:val="18"/>
        </w:numPr>
        <w:jc w:val="both"/>
        <w:rPr>
          <w:rFonts w:cstheme="minorHAnsi"/>
        </w:rPr>
      </w:pPr>
      <w:r w:rsidRPr="00CE1F3C">
        <w:rPr>
          <w:rFonts w:cstheme="minorHAnsi"/>
        </w:rPr>
        <w:t>Possibility of presenting</w:t>
      </w:r>
      <w:r w:rsidR="001D349D" w:rsidRPr="00CE1F3C">
        <w:rPr>
          <w:rFonts w:cstheme="minorHAnsi"/>
        </w:rPr>
        <w:t xml:space="preserve"> a leadership/mentorship seminar at </w:t>
      </w:r>
      <w:r w:rsidR="00567224" w:rsidRPr="00CE1F3C">
        <w:rPr>
          <w:rFonts w:cstheme="minorHAnsi"/>
        </w:rPr>
        <w:t>Conference</w:t>
      </w:r>
      <w:r w:rsidR="001D349D" w:rsidRPr="00CE1F3C">
        <w:rPr>
          <w:rFonts w:cstheme="minorHAnsi"/>
        </w:rPr>
        <w:t xml:space="preserve">. </w:t>
      </w:r>
    </w:p>
    <w:p w14:paraId="18E9ACC6" w14:textId="24131038" w:rsidR="00567224" w:rsidRPr="00CE1F3C" w:rsidRDefault="00567224" w:rsidP="00F75DA9">
      <w:pPr>
        <w:pStyle w:val="NoSpacing"/>
        <w:numPr>
          <w:ilvl w:val="3"/>
          <w:numId w:val="18"/>
        </w:numPr>
        <w:jc w:val="both"/>
        <w:rPr>
          <w:rFonts w:cstheme="minorHAnsi"/>
        </w:rPr>
      </w:pPr>
      <w:r w:rsidRPr="00CE1F3C">
        <w:rPr>
          <w:rFonts w:cstheme="minorHAnsi"/>
        </w:rPr>
        <w:t xml:space="preserve">Also, we are </w:t>
      </w:r>
      <w:r w:rsidR="00F56DDE" w:rsidRPr="00CE1F3C">
        <w:rPr>
          <w:rFonts w:cstheme="minorHAnsi"/>
        </w:rPr>
        <w:t>continuing</w:t>
      </w:r>
      <w:r w:rsidRPr="00CE1F3C">
        <w:rPr>
          <w:rFonts w:cstheme="minorHAnsi"/>
        </w:rPr>
        <w:t xml:space="preserve"> to work on developing the Leadership Program separate from the Mentorship program. </w:t>
      </w:r>
    </w:p>
    <w:p w14:paraId="04351EE3" w14:textId="0D5AB797" w:rsidR="00567224" w:rsidRPr="00CE1F3C" w:rsidRDefault="00567224" w:rsidP="00F75DA9">
      <w:pPr>
        <w:pStyle w:val="NoSpacing"/>
        <w:numPr>
          <w:ilvl w:val="4"/>
          <w:numId w:val="18"/>
        </w:numPr>
        <w:jc w:val="both"/>
        <w:rPr>
          <w:rFonts w:cstheme="minorHAnsi"/>
        </w:rPr>
      </w:pPr>
      <w:r w:rsidRPr="00CE1F3C">
        <w:rPr>
          <w:rFonts w:cstheme="minorHAnsi"/>
        </w:rPr>
        <w:t xml:space="preserve">Potentially piloting in 2023 and kicking off the whole program in 2024. </w:t>
      </w:r>
    </w:p>
    <w:p w14:paraId="6C41C8E3" w14:textId="77777777" w:rsidR="00567224" w:rsidRPr="00CE1F3C" w:rsidRDefault="00567224" w:rsidP="00F75DA9">
      <w:pPr>
        <w:pStyle w:val="NoSpacing"/>
        <w:ind w:left="3600"/>
        <w:jc w:val="both"/>
        <w:rPr>
          <w:rFonts w:cstheme="minorHAnsi"/>
        </w:rPr>
      </w:pPr>
    </w:p>
    <w:p w14:paraId="715AEB33" w14:textId="008261B3" w:rsidR="00567224" w:rsidRPr="00CE1F3C" w:rsidRDefault="00567224" w:rsidP="00F75DA9">
      <w:pPr>
        <w:tabs>
          <w:tab w:val="left" w:pos="900"/>
        </w:tabs>
        <w:spacing w:after="0"/>
        <w:jc w:val="both"/>
        <w:rPr>
          <w:rFonts w:cstheme="minorHAnsi"/>
          <w:b/>
          <w:bCs/>
        </w:rPr>
      </w:pPr>
      <w:r w:rsidRPr="00CE1F3C">
        <w:rPr>
          <w:rFonts w:cstheme="minorHAnsi"/>
          <w:b/>
          <w:bCs/>
        </w:rPr>
        <w:t xml:space="preserve">Northeast District Update – Cindy Blackwell (for Kimberly </w:t>
      </w:r>
      <w:proofErr w:type="spellStart"/>
      <w:r w:rsidRPr="00CE1F3C">
        <w:rPr>
          <w:rFonts w:cstheme="minorHAnsi"/>
          <w:b/>
          <w:bCs/>
        </w:rPr>
        <w:t>Jessee</w:t>
      </w:r>
      <w:proofErr w:type="spellEnd"/>
      <w:r w:rsidRPr="00CE1F3C">
        <w:rPr>
          <w:rFonts w:cstheme="minorHAnsi"/>
          <w:b/>
          <w:bCs/>
        </w:rPr>
        <w:t>)</w:t>
      </w:r>
    </w:p>
    <w:p w14:paraId="5E15D521" w14:textId="7B105B9C" w:rsidR="00567224" w:rsidRPr="00CE1F3C" w:rsidRDefault="00567224" w:rsidP="00F75DA9">
      <w:pPr>
        <w:pStyle w:val="ListParagraph"/>
        <w:numPr>
          <w:ilvl w:val="0"/>
          <w:numId w:val="26"/>
        </w:numPr>
        <w:tabs>
          <w:tab w:val="left" w:pos="900"/>
        </w:tabs>
        <w:spacing w:after="0"/>
        <w:jc w:val="both"/>
        <w:rPr>
          <w:rFonts w:cstheme="minorHAnsi"/>
        </w:rPr>
      </w:pPr>
      <w:r w:rsidRPr="00CE1F3C">
        <w:rPr>
          <w:rFonts w:cstheme="minorHAnsi"/>
        </w:rPr>
        <w:t>Anticipated plans for Northeast district meeting scheduled for March 24</w:t>
      </w:r>
      <w:r w:rsidRPr="00CE1F3C">
        <w:rPr>
          <w:rFonts w:cstheme="minorHAnsi"/>
          <w:vertAlign w:val="superscript"/>
        </w:rPr>
        <w:t>th</w:t>
      </w:r>
      <w:r w:rsidRPr="00CE1F3C">
        <w:rPr>
          <w:rFonts w:cstheme="minorHAnsi"/>
        </w:rPr>
        <w:t xml:space="preserve"> with an advanced upper extremity course, held by an expert CHT. </w:t>
      </w:r>
    </w:p>
    <w:p w14:paraId="53B425D9" w14:textId="0D21F576" w:rsidR="00567224" w:rsidRPr="00CE1F3C" w:rsidRDefault="00567224" w:rsidP="00F75DA9">
      <w:pPr>
        <w:pStyle w:val="ListParagraph"/>
        <w:numPr>
          <w:ilvl w:val="0"/>
          <w:numId w:val="26"/>
        </w:numPr>
        <w:tabs>
          <w:tab w:val="left" w:pos="900"/>
        </w:tabs>
        <w:spacing w:after="0"/>
        <w:jc w:val="both"/>
        <w:rPr>
          <w:rFonts w:cstheme="minorHAnsi"/>
        </w:rPr>
      </w:pPr>
      <w:r w:rsidRPr="00CE1F3C">
        <w:rPr>
          <w:rFonts w:cstheme="minorHAnsi"/>
        </w:rPr>
        <w:t xml:space="preserve">Also, potential to provide a neuro course this calendar year. </w:t>
      </w:r>
    </w:p>
    <w:p w14:paraId="299F63C8" w14:textId="224E038A" w:rsidR="00567224" w:rsidRPr="00CE1F3C" w:rsidRDefault="00567224" w:rsidP="00CE1F3C">
      <w:pPr>
        <w:pStyle w:val="ListParagraph"/>
        <w:numPr>
          <w:ilvl w:val="0"/>
          <w:numId w:val="26"/>
        </w:numPr>
        <w:tabs>
          <w:tab w:val="left" w:pos="900"/>
        </w:tabs>
        <w:spacing w:after="0"/>
        <w:jc w:val="both"/>
        <w:rPr>
          <w:rFonts w:cstheme="minorHAnsi"/>
        </w:rPr>
      </w:pPr>
      <w:r w:rsidRPr="00CE1F3C">
        <w:rPr>
          <w:rFonts w:cstheme="minorHAnsi"/>
        </w:rPr>
        <w:lastRenderedPageBreak/>
        <w:t xml:space="preserve">Co-Chair Rachel is stepping down and there are looking to find someone willing to take a co-chair position. </w:t>
      </w:r>
    </w:p>
    <w:p w14:paraId="1796C044" w14:textId="63C26F90" w:rsidR="00567224" w:rsidRPr="00CE1F3C" w:rsidRDefault="00567224" w:rsidP="00CE1F3C">
      <w:pPr>
        <w:pStyle w:val="ListParagraph"/>
        <w:numPr>
          <w:ilvl w:val="0"/>
          <w:numId w:val="26"/>
        </w:numPr>
        <w:tabs>
          <w:tab w:val="left" w:pos="900"/>
        </w:tabs>
        <w:spacing w:after="0"/>
        <w:jc w:val="both"/>
        <w:rPr>
          <w:rFonts w:cstheme="minorHAnsi"/>
        </w:rPr>
      </w:pPr>
      <w:r w:rsidRPr="00CE1F3C">
        <w:rPr>
          <w:rFonts w:cstheme="minorHAnsi"/>
        </w:rPr>
        <w:t>Continuing to work on growing our district.</w:t>
      </w:r>
    </w:p>
    <w:p w14:paraId="353EE57F" w14:textId="77777777" w:rsidR="00DA5C75" w:rsidRPr="00CE1F3C" w:rsidRDefault="00DA5C75" w:rsidP="00CE1F3C">
      <w:pPr>
        <w:pStyle w:val="ListParagraph"/>
        <w:tabs>
          <w:tab w:val="left" w:pos="900"/>
        </w:tabs>
        <w:spacing w:after="0"/>
        <w:jc w:val="both"/>
        <w:rPr>
          <w:rFonts w:cstheme="minorHAnsi"/>
        </w:rPr>
      </w:pPr>
    </w:p>
    <w:p w14:paraId="2568D07D" w14:textId="77777777" w:rsidR="00DA5C75" w:rsidRPr="00CE1F3C" w:rsidRDefault="00DA5C75" w:rsidP="00CE1F3C">
      <w:pPr>
        <w:tabs>
          <w:tab w:val="left" w:pos="900"/>
        </w:tabs>
        <w:spacing w:after="0"/>
        <w:jc w:val="both"/>
        <w:rPr>
          <w:rFonts w:cstheme="minorHAnsi"/>
          <w:b/>
          <w:bCs/>
        </w:rPr>
      </w:pPr>
      <w:r w:rsidRPr="00CE1F3C">
        <w:rPr>
          <w:rFonts w:cstheme="minorHAnsi"/>
          <w:b/>
          <w:bCs/>
        </w:rPr>
        <w:t>Middle District Update – Jennifer Farrar</w:t>
      </w:r>
    </w:p>
    <w:p w14:paraId="4113082D" w14:textId="1F5617C5" w:rsidR="00DA5C75" w:rsidRPr="00CE1F3C" w:rsidRDefault="00DA5C75" w:rsidP="00CE1F3C">
      <w:pPr>
        <w:pStyle w:val="ListParagraph"/>
        <w:numPr>
          <w:ilvl w:val="0"/>
          <w:numId w:val="24"/>
        </w:numPr>
        <w:tabs>
          <w:tab w:val="left" w:pos="900"/>
        </w:tabs>
        <w:spacing w:after="0"/>
        <w:jc w:val="both"/>
        <w:rPr>
          <w:rFonts w:cstheme="minorHAnsi"/>
        </w:rPr>
      </w:pPr>
      <w:r w:rsidRPr="00CE1F3C">
        <w:rPr>
          <w:rFonts w:cstheme="minorHAnsi"/>
        </w:rPr>
        <w:t>Next meeting is Wednesday, March 30</w:t>
      </w:r>
      <w:r w:rsidRPr="00CE1F3C">
        <w:rPr>
          <w:rFonts w:cstheme="minorHAnsi"/>
          <w:vertAlign w:val="superscript"/>
        </w:rPr>
        <w:t>th</w:t>
      </w:r>
      <w:r w:rsidRPr="00CE1F3C">
        <w:rPr>
          <w:rFonts w:cstheme="minorHAnsi"/>
        </w:rPr>
        <w:t xml:space="preserve"> from 7-8pm CST with President Cindy Blackwell presenting on the benefits of TNOTA member and resources available.</w:t>
      </w:r>
    </w:p>
    <w:p w14:paraId="44DAA354" w14:textId="50FBBC6B" w:rsidR="00DA5C75" w:rsidRPr="00CE1F3C" w:rsidRDefault="00DA5C75" w:rsidP="00CE1F3C">
      <w:pPr>
        <w:pStyle w:val="ListParagraph"/>
        <w:numPr>
          <w:ilvl w:val="1"/>
          <w:numId w:val="24"/>
        </w:numPr>
        <w:tabs>
          <w:tab w:val="left" w:pos="900"/>
        </w:tabs>
        <w:spacing w:after="0"/>
        <w:jc w:val="both"/>
        <w:rPr>
          <w:rFonts w:cstheme="minorHAnsi"/>
        </w:rPr>
      </w:pPr>
      <w:r w:rsidRPr="00CE1F3C">
        <w:rPr>
          <w:rFonts w:cstheme="minorHAnsi"/>
        </w:rPr>
        <w:t xml:space="preserve">This will be a </w:t>
      </w:r>
      <w:r w:rsidR="00F56DDE" w:rsidRPr="00CE1F3C">
        <w:rPr>
          <w:rFonts w:cstheme="minorHAnsi"/>
        </w:rPr>
        <w:t>virtual</w:t>
      </w:r>
      <w:r w:rsidRPr="00CE1F3C">
        <w:rPr>
          <w:rFonts w:cstheme="minorHAnsi"/>
        </w:rPr>
        <w:t xml:space="preserve"> </w:t>
      </w:r>
      <w:r w:rsidR="00F56DDE" w:rsidRPr="00CE1F3C">
        <w:rPr>
          <w:rFonts w:cstheme="minorHAnsi"/>
        </w:rPr>
        <w:t>meeting</w:t>
      </w:r>
    </w:p>
    <w:p w14:paraId="01F3098F" w14:textId="522B1FD6" w:rsidR="00DA5C75" w:rsidRPr="00CE1F3C" w:rsidRDefault="00DA5C75" w:rsidP="00CE1F3C">
      <w:pPr>
        <w:pStyle w:val="ListParagraph"/>
        <w:numPr>
          <w:ilvl w:val="0"/>
          <w:numId w:val="24"/>
        </w:numPr>
        <w:tabs>
          <w:tab w:val="left" w:pos="900"/>
        </w:tabs>
        <w:spacing w:after="0"/>
        <w:jc w:val="both"/>
        <w:rPr>
          <w:rFonts w:cstheme="minorHAnsi"/>
        </w:rPr>
      </w:pPr>
      <w:r w:rsidRPr="00CE1F3C">
        <w:rPr>
          <w:rFonts w:cstheme="minorHAnsi"/>
        </w:rPr>
        <w:t>A virtual meeting is planned for Wednesday, June 8</w:t>
      </w:r>
      <w:r w:rsidRPr="00CE1F3C">
        <w:rPr>
          <w:rFonts w:cstheme="minorHAnsi"/>
          <w:vertAlign w:val="superscript"/>
        </w:rPr>
        <w:t>th</w:t>
      </w:r>
      <w:r w:rsidRPr="00CE1F3C">
        <w:rPr>
          <w:rFonts w:cstheme="minorHAnsi"/>
        </w:rPr>
        <w:t xml:space="preserve"> from 7-8pm CST on Evaluation and Treatment of Burns with Julie No</w:t>
      </w:r>
      <w:r w:rsidR="00F75DA9" w:rsidRPr="00CE1F3C">
        <w:rPr>
          <w:rFonts w:cstheme="minorHAnsi"/>
        </w:rPr>
        <w:t>r</w:t>
      </w:r>
      <w:r w:rsidRPr="00CE1F3C">
        <w:rPr>
          <w:rFonts w:cstheme="minorHAnsi"/>
        </w:rPr>
        <w:t xml:space="preserve">thwood, who is an RN, OTD, OTR/L and works in burn treatment. </w:t>
      </w:r>
    </w:p>
    <w:p w14:paraId="4DCEC5AD" w14:textId="3168C2F5" w:rsidR="00DA5C75" w:rsidRPr="00CE1F3C" w:rsidRDefault="00DA5C75" w:rsidP="00CE1F3C">
      <w:pPr>
        <w:pStyle w:val="ListParagraph"/>
        <w:numPr>
          <w:ilvl w:val="0"/>
          <w:numId w:val="24"/>
        </w:numPr>
        <w:tabs>
          <w:tab w:val="left" w:pos="900"/>
        </w:tabs>
        <w:spacing w:after="0"/>
        <w:jc w:val="both"/>
        <w:rPr>
          <w:rFonts w:cstheme="minorHAnsi"/>
        </w:rPr>
      </w:pPr>
      <w:r w:rsidRPr="00CE1F3C">
        <w:rPr>
          <w:rFonts w:cstheme="minorHAnsi"/>
        </w:rPr>
        <w:t>A virtual meeting is scheduled for Thursday, October 20</w:t>
      </w:r>
      <w:r w:rsidRPr="00CE1F3C">
        <w:rPr>
          <w:rFonts w:cstheme="minorHAnsi"/>
          <w:vertAlign w:val="superscript"/>
        </w:rPr>
        <w:t>th</w:t>
      </w:r>
      <w:r w:rsidRPr="00CE1F3C">
        <w:rPr>
          <w:rFonts w:cstheme="minorHAnsi"/>
        </w:rPr>
        <w:t xml:space="preserve"> from 6-8pm CST on QPR with Ka</w:t>
      </w:r>
      <w:r w:rsidR="0094610D">
        <w:rPr>
          <w:rFonts w:cstheme="minorHAnsi"/>
        </w:rPr>
        <w:t>y</w:t>
      </w:r>
      <w:r w:rsidRPr="00CE1F3C">
        <w:rPr>
          <w:rFonts w:cstheme="minorHAnsi"/>
        </w:rPr>
        <w:t>l</w:t>
      </w:r>
      <w:r w:rsidR="0094610D">
        <w:rPr>
          <w:rFonts w:cstheme="minorHAnsi"/>
        </w:rPr>
        <w:t>i</w:t>
      </w:r>
      <w:r w:rsidRPr="00CE1F3C">
        <w:rPr>
          <w:rFonts w:cstheme="minorHAnsi"/>
        </w:rPr>
        <w:t xml:space="preserve">n Flamm. </w:t>
      </w:r>
    </w:p>
    <w:p w14:paraId="2D2BD6CC" w14:textId="2D8E5D18" w:rsidR="00DA5C75" w:rsidRPr="00CE1F3C" w:rsidRDefault="00DA5C75" w:rsidP="00CE1F3C">
      <w:pPr>
        <w:pStyle w:val="ListParagraph"/>
        <w:numPr>
          <w:ilvl w:val="0"/>
          <w:numId w:val="24"/>
        </w:numPr>
        <w:tabs>
          <w:tab w:val="left" w:pos="900"/>
        </w:tabs>
        <w:spacing w:after="0"/>
        <w:jc w:val="both"/>
        <w:rPr>
          <w:rFonts w:cstheme="minorHAnsi"/>
        </w:rPr>
      </w:pPr>
      <w:r w:rsidRPr="00CE1F3C">
        <w:rPr>
          <w:rFonts w:cstheme="minorHAnsi"/>
        </w:rPr>
        <w:t xml:space="preserve">Lastly, hoping to host an </w:t>
      </w:r>
      <w:r w:rsidR="00224149" w:rsidRPr="00CE1F3C">
        <w:rPr>
          <w:rFonts w:cstheme="minorHAnsi"/>
        </w:rPr>
        <w:t>in-person</w:t>
      </w:r>
      <w:r w:rsidRPr="00CE1F3C">
        <w:rPr>
          <w:rFonts w:cstheme="minorHAnsi"/>
        </w:rPr>
        <w:t xml:space="preserve"> meeting and social event during the second part of the year.</w:t>
      </w:r>
    </w:p>
    <w:p w14:paraId="0BBB79AE" w14:textId="2DEB30FF" w:rsidR="00DA5C75" w:rsidRPr="00CE1F3C" w:rsidRDefault="00DA5C75" w:rsidP="00CE1F3C">
      <w:pPr>
        <w:tabs>
          <w:tab w:val="left" w:pos="900"/>
        </w:tabs>
        <w:spacing w:after="0"/>
        <w:jc w:val="both"/>
        <w:rPr>
          <w:rFonts w:cstheme="minorHAnsi"/>
        </w:rPr>
      </w:pPr>
    </w:p>
    <w:p w14:paraId="32C38067" w14:textId="46C738C7" w:rsidR="00DA5C75" w:rsidRPr="00CE1F3C" w:rsidRDefault="00DA5C75" w:rsidP="00CE1F3C">
      <w:pPr>
        <w:tabs>
          <w:tab w:val="left" w:pos="900"/>
        </w:tabs>
        <w:spacing w:after="0"/>
        <w:jc w:val="both"/>
        <w:rPr>
          <w:rFonts w:cstheme="minorHAnsi"/>
          <w:b/>
          <w:bCs/>
        </w:rPr>
      </w:pPr>
      <w:r w:rsidRPr="00CE1F3C">
        <w:rPr>
          <w:rFonts w:cstheme="minorHAnsi"/>
          <w:b/>
          <w:bCs/>
        </w:rPr>
        <w:t xml:space="preserve">East District Update-- Julia </w:t>
      </w:r>
      <w:proofErr w:type="spellStart"/>
      <w:r w:rsidRPr="00CE1F3C">
        <w:rPr>
          <w:rFonts w:cstheme="minorHAnsi"/>
          <w:b/>
          <w:bCs/>
        </w:rPr>
        <w:t>Schlicher</w:t>
      </w:r>
      <w:proofErr w:type="spellEnd"/>
    </w:p>
    <w:p w14:paraId="63DA0734" w14:textId="72AB2592" w:rsidR="00DA5C75" w:rsidRPr="00CE1F3C" w:rsidRDefault="00F82119" w:rsidP="00CE1F3C">
      <w:pPr>
        <w:pStyle w:val="ListParagraph"/>
        <w:numPr>
          <w:ilvl w:val="0"/>
          <w:numId w:val="34"/>
        </w:numPr>
        <w:tabs>
          <w:tab w:val="left" w:pos="900"/>
        </w:tabs>
        <w:spacing w:after="0"/>
        <w:jc w:val="both"/>
        <w:rPr>
          <w:rFonts w:cstheme="minorHAnsi"/>
        </w:rPr>
      </w:pPr>
      <w:r w:rsidRPr="00CE1F3C">
        <w:rPr>
          <w:rFonts w:cstheme="minorHAnsi"/>
        </w:rPr>
        <w:t xml:space="preserve">Last year was our first year for our entire board. </w:t>
      </w:r>
    </w:p>
    <w:p w14:paraId="2ACD36E5" w14:textId="09840B7C" w:rsidR="00F82119" w:rsidRPr="00CE1F3C" w:rsidRDefault="00F82119" w:rsidP="00CE1F3C">
      <w:pPr>
        <w:pStyle w:val="ListParagraph"/>
        <w:numPr>
          <w:ilvl w:val="0"/>
          <w:numId w:val="34"/>
        </w:numPr>
        <w:tabs>
          <w:tab w:val="left" w:pos="900"/>
        </w:tabs>
        <w:spacing w:after="0"/>
        <w:jc w:val="both"/>
        <w:rPr>
          <w:rFonts w:cstheme="minorHAnsi"/>
        </w:rPr>
      </w:pPr>
      <w:r w:rsidRPr="00CE1F3C">
        <w:rPr>
          <w:rFonts w:cstheme="minorHAnsi"/>
        </w:rPr>
        <w:t>We hosted one of the QPR class, as well as a mental health CEU.</w:t>
      </w:r>
    </w:p>
    <w:p w14:paraId="29B94D5E" w14:textId="56DB5665" w:rsidR="00F82119" w:rsidRPr="00CE1F3C" w:rsidRDefault="00F82119" w:rsidP="00CE1F3C">
      <w:pPr>
        <w:pStyle w:val="ListParagraph"/>
        <w:numPr>
          <w:ilvl w:val="0"/>
          <w:numId w:val="34"/>
        </w:numPr>
        <w:tabs>
          <w:tab w:val="left" w:pos="900"/>
        </w:tabs>
        <w:spacing w:after="0"/>
        <w:jc w:val="both"/>
        <w:rPr>
          <w:rFonts w:cstheme="minorHAnsi"/>
        </w:rPr>
      </w:pPr>
      <w:r w:rsidRPr="00CE1F3C">
        <w:rPr>
          <w:rFonts w:cstheme="minorHAnsi"/>
        </w:rPr>
        <w:t xml:space="preserve">Focus is to be a big presence in the community. </w:t>
      </w:r>
    </w:p>
    <w:p w14:paraId="378E3F8D" w14:textId="57829BA3" w:rsidR="00F82119" w:rsidRPr="00CE1F3C" w:rsidRDefault="00F82119" w:rsidP="00CE1F3C">
      <w:pPr>
        <w:pStyle w:val="ListParagraph"/>
        <w:numPr>
          <w:ilvl w:val="0"/>
          <w:numId w:val="34"/>
        </w:numPr>
        <w:tabs>
          <w:tab w:val="left" w:pos="900"/>
        </w:tabs>
        <w:spacing w:after="0"/>
        <w:jc w:val="both"/>
        <w:rPr>
          <w:rFonts w:cstheme="minorHAnsi"/>
        </w:rPr>
      </w:pPr>
      <w:r w:rsidRPr="00CE1F3C">
        <w:rPr>
          <w:rFonts w:cstheme="minorHAnsi"/>
        </w:rPr>
        <w:t xml:space="preserve">Goal to get to one of three local OT/OTA schools to introduce the East District and the Board to make connections with students and new practitioners. </w:t>
      </w:r>
    </w:p>
    <w:p w14:paraId="54F786E0" w14:textId="77777777" w:rsidR="00DA5C75" w:rsidRPr="00CE1F3C" w:rsidRDefault="00DA5C75" w:rsidP="00CE1F3C">
      <w:pPr>
        <w:tabs>
          <w:tab w:val="left" w:pos="900"/>
        </w:tabs>
        <w:spacing w:after="0"/>
        <w:jc w:val="both"/>
        <w:rPr>
          <w:rFonts w:cstheme="minorHAnsi"/>
        </w:rPr>
      </w:pPr>
    </w:p>
    <w:p w14:paraId="0A1D533A" w14:textId="3D26EAFB" w:rsidR="006328DB" w:rsidRPr="00CE1F3C" w:rsidRDefault="006328DB" w:rsidP="00CE1F3C">
      <w:pPr>
        <w:tabs>
          <w:tab w:val="left" w:pos="900"/>
        </w:tabs>
        <w:spacing w:after="0"/>
        <w:jc w:val="both"/>
        <w:rPr>
          <w:rFonts w:cstheme="minorHAnsi"/>
          <w:b/>
          <w:bCs/>
        </w:rPr>
      </w:pPr>
      <w:r w:rsidRPr="00CE1F3C">
        <w:rPr>
          <w:rFonts w:cstheme="minorHAnsi"/>
          <w:b/>
          <w:bCs/>
        </w:rPr>
        <w:t xml:space="preserve">Southeast District Update – </w:t>
      </w:r>
      <w:r w:rsidR="00F82119" w:rsidRPr="00CE1F3C">
        <w:rPr>
          <w:rFonts w:cstheme="minorHAnsi"/>
          <w:b/>
          <w:bCs/>
        </w:rPr>
        <w:t>Martin Davis</w:t>
      </w:r>
    </w:p>
    <w:p w14:paraId="54B8589E" w14:textId="0622EC2E" w:rsidR="006328DB" w:rsidRPr="00CE1F3C" w:rsidRDefault="00F82119" w:rsidP="00CE1F3C">
      <w:pPr>
        <w:pStyle w:val="ListParagraph"/>
        <w:numPr>
          <w:ilvl w:val="0"/>
          <w:numId w:val="25"/>
        </w:numPr>
        <w:tabs>
          <w:tab w:val="left" w:pos="900"/>
        </w:tabs>
        <w:spacing w:after="0"/>
        <w:jc w:val="both"/>
        <w:rPr>
          <w:rFonts w:cstheme="minorHAnsi"/>
        </w:rPr>
      </w:pPr>
      <w:r w:rsidRPr="00CE1F3C">
        <w:rPr>
          <w:rFonts w:cstheme="minorHAnsi"/>
        </w:rPr>
        <w:t xml:space="preserve">Hoping to do more in person events toward the middle or end of the year, pending on COVID. </w:t>
      </w:r>
    </w:p>
    <w:p w14:paraId="04CB5F6E" w14:textId="660D87D2" w:rsidR="00F82119" w:rsidRPr="00CE1F3C" w:rsidRDefault="00F82119" w:rsidP="00CE1F3C">
      <w:pPr>
        <w:pStyle w:val="ListParagraph"/>
        <w:numPr>
          <w:ilvl w:val="0"/>
          <w:numId w:val="25"/>
        </w:numPr>
        <w:tabs>
          <w:tab w:val="left" w:pos="900"/>
        </w:tabs>
        <w:spacing w:after="0"/>
        <w:jc w:val="both"/>
        <w:rPr>
          <w:rFonts w:cstheme="minorHAnsi"/>
        </w:rPr>
      </w:pPr>
      <w:r w:rsidRPr="00CE1F3C">
        <w:rPr>
          <w:rFonts w:cstheme="minorHAnsi"/>
        </w:rPr>
        <w:t>Improvement in new jobs</w:t>
      </w:r>
      <w:r w:rsidR="00DB216D">
        <w:rPr>
          <w:rFonts w:cstheme="minorHAnsi"/>
        </w:rPr>
        <w:t>.</w:t>
      </w:r>
    </w:p>
    <w:p w14:paraId="0B14BB1F" w14:textId="77777777" w:rsidR="00F56DDE" w:rsidRPr="00CE1F3C" w:rsidRDefault="00F56DDE" w:rsidP="00CE1F3C">
      <w:pPr>
        <w:pStyle w:val="ListParagraph"/>
        <w:tabs>
          <w:tab w:val="left" w:pos="900"/>
        </w:tabs>
        <w:spacing w:after="0"/>
        <w:jc w:val="both"/>
        <w:rPr>
          <w:rFonts w:cstheme="minorHAnsi"/>
        </w:rPr>
      </w:pPr>
    </w:p>
    <w:p w14:paraId="05BBDBA5" w14:textId="355B49C3" w:rsidR="00EF71B6" w:rsidRPr="00CE1F3C" w:rsidRDefault="00EF71B6" w:rsidP="00CE1F3C">
      <w:pPr>
        <w:tabs>
          <w:tab w:val="left" w:pos="900"/>
        </w:tabs>
        <w:spacing w:after="0"/>
        <w:jc w:val="both"/>
        <w:rPr>
          <w:rFonts w:cstheme="minorHAnsi"/>
          <w:b/>
          <w:bCs/>
        </w:rPr>
      </w:pPr>
      <w:r w:rsidRPr="00CE1F3C">
        <w:rPr>
          <w:rFonts w:cstheme="minorHAnsi"/>
          <w:b/>
          <w:bCs/>
        </w:rPr>
        <w:t xml:space="preserve">Rural West District Update – Barbara </w:t>
      </w:r>
      <w:proofErr w:type="spellStart"/>
      <w:r w:rsidRPr="00CE1F3C">
        <w:rPr>
          <w:rFonts w:cstheme="minorHAnsi"/>
          <w:b/>
          <w:bCs/>
        </w:rPr>
        <w:t>Meussner</w:t>
      </w:r>
      <w:proofErr w:type="spellEnd"/>
    </w:p>
    <w:p w14:paraId="0A298BD8" w14:textId="40F40A70" w:rsidR="00F56DDE" w:rsidRPr="00CE1F3C" w:rsidRDefault="00F56DDE" w:rsidP="00CE1F3C">
      <w:pPr>
        <w:pStyle w:val="ListParagraph"/>
        <w:numPr>
          <w:ilvl w:val="0"/>
          <w:numId w:val="35"/>
        </w:numPr>
        <w:tabs>
          <w:tab w:val="left" w:pos="900"/>
        </w:tabs>
        <w:spacing w:after="0"/>
        <w:jc w:val="both"/>
        <w:rPr>
          <w:rFonts w:cstheme="minorHAnsi"/>
        </w:rPr>
      </w:pPr>
      <w:r w:rsidRPr="00CE1F3C">
        <w:rPr>
          <w:rFonts w:cstheme="minorHAnsi"/>
        </w:rPr>
        <w:t xml:space="preserve">We have three in person events plan for the year. </w:t>
      </w:r>
    </w:p>
    <w:p w14:paraId="076DF6ED" w14:textId="135A1400" w:rsidR="00F56DDE" w:rsidRPr="00CE1F3C" w:rsidRDefault="00F56DDE" w:rsidP="00CE1F3C">
      <w:pPr>
        <w:pStyle w:val="ListParagraph"/>
        <w:numPr>
          <w:ilvl w:val="0"/>
          <w:numId w:val="35"/>
        </w:numPr>
        <w:tabs>
          <w:tab w:val="left" w:pos="900"/>
        </w:tabs>
        <w:spacing w:after="0"/>
        <w:jc w:val="both"/>
        <w:rPr>
          <w:rFonts w:cstheme="minorHAnsi"/>
        </w:rPr>
      </w:pPr>
      <w:r w:rsidRPr="00CE1F3C">
        <w:rPr>
          <w:rFonts w:cstheme="minorHAnsi"/>
        </w:rPr>
        <w:t xml:space="preserve">Hoping to offer support to Whitney for the Conference in September. </w:t>
      </w:r>
    </w:p>
    <w:p w14:paraId="1C0E702B" w14:textId="77777777" w:rsidR="00F82119" w:rsidRPr="00CE1F3C" w:rsidRDefault="00F82119" w:rsidP="00CE1F3C">
      <w:pPr>
        <w:tabs>
          <w:tab w:val="left" w:pos="900"/>
        </w:tabs>
        <w:spacing w:after="0"/>
        <w:jc w:val="both"/>
        <w:rPr>
          <w:rFonts w:cstheme="minorHAnsi"/>
        </w:rPr>
      </w:pPr>
    </w:p>
    <w:p w14:paraId="70F1D53E" w14:textId="06EE3702" w:rsidR="00F82119" w:rsidRPr="00CE1F3C" w:rsidRDefault="00F82119" w:rsidP="00CE1F3C">
      <w:pPr>
        <w:tabs>
          <w:tab w:val="left" w:pos="900"/>
        </w:tabs>
        <w:spacing w:after="0"/>
        <w:jc w:val="both"/>
        <w:rPr>
          <w:rFonts w:cstheme="minorHAnsi"/>
          <w:b/>
          <w:bCs/>
        </w:rPr>
      </w:pPr>
      <w:r w:rsidRPr="00CE1F3C">
        <w:rPr>
          <w:rFonts w:cstheme="minorHAnsi"/>
          <w:b/>
          <w:bCs/>
        </w:rPr>
        <w:t xml:space="preserve">West District Update – </w:t>
      </w:r>
      <w:r w:rsidR="00F56DDE" w:rsidRPr="00CE1F3C">
        <w:rPr>
          <w:rFonts w:cstheme="minorHAnsi"/>
          <w:b/>
          <w:bCs/>
        </w:rPr>
        <w:t>Anne Zachry</w:t>
      </w:r>
    </w:p>
    <w:p w14:paraId="607DFE9E" w14:textId="536E45A7" w:rsidR="00F82119" w:rsidRPr="00CE1F3C" w:rsidRDefault="00F56DDE" w:rsidP="00CE1F3C">
      <w:pPr>
        <w:pStyle w:val="ListParagraph"/>
        <w:numPr>
          <w:ilvl w:val="0"/>
          <w:numId w:val="23"/>
        </w:numPr>
        <w:tabs>
          <w:tab w:val="left" w:pos="900"/>
        </w:tabs>
        <w:spacing w:after="0"/>
        <w:jc w:val="both"/>
        <w:rPr>
          <w:rFonts w:cstheme="minorHAnsi"/>
        </w:rPr>
      </w:pPr>
      <w:r w:rsidRPr="00CE1F3C">
        <w:rPr>
          <w:rFonts w:cstheme="minorHAnsi"/>
        </w:rPr>
        <w:t xml:space="preserve">In the process of planning out meetings and CEUs for the year. </w:t>
      </w:r>
    </w:p>
    <w:p w14:paraId="4872FB06" w14:textId="77777777" w:rsidR="00F56DDE" w:rsidRPr="00CE1F3C" w:rsidRDefault="00F56DDE" w:rsidP="00CE1F3C">
      <w:pPr>
        <w:pStyle w:val="ListParagraph"/>
        <w:tabs>
          <w:tab w:val="left" w:pos="900"/>
        </w:tabs>
        <w:spacing w:after="0"/>
        <w:jc w:val="both"/>
        <w:rPr>
          <w:rFonts w:cstheme="minorHAnsi"/>
        </w:rPr>
      </w:pPr>
    </w:p>
    <w:p w14:paraId="260D4C90" w14:textId="06FB6CE8" w:rsidR="00456CCA" w:rsidRPr="00CE1F3C" w:rsidRDefault="00F56DDE" w:rsidP="00CE1F3C">
      <w:pPr>
        <w:tabs>
          <w:tab w:val="left" w:pos="900"/>
        </w:tabs>
        <w:spacing w:after="0"/>
        <w:jc w:val="both"/>
        <w:rPr>
          <w:rFonts w:cstheme="minorHAnsi"/>
          <w:b/>
          <w:bCs/>
        </w:rPr>
      </w:pPr>
      <w:r w:rsidRPr="00CE1F3C">
        <w:rPr>
          <w:rFonts w:cstheme="minorHAnsi"/>
          <w:b/>
          <w:bCs/>
        </w:rPr>
        <w:t xml:space="preserve">Student Report- </w:t>
      </w:r>
      <w:r w:rsidR="006042CC" w:rsidRPr="00CE1F3C">
        <w:rPr>
          <w:rFonts w:cstheme="minorHAnsi"/>
          <w:b/>
          <w:bCs/>
        </w:rPr>
        <w:t>Sand</w:t>
      </w:r>
      <w:r w:rsidR="000F70BF">
        <w:rPr>
          <w:rFonts w:cstheme="minorHAnsi"/>
          <w:b/>
          <w:bCs/>
        </w:rPr>
        <w:t>ra</w:t>
      </w:r>
      <w:r w:rsidR="006042CC" w:rsidRPr="00CE1F3C">
        <w:rPr>
          <w:rFonts w:cstheme="minorHAnsi"/>
          <w:b/>
          <w:bCs/>
        </w:rPr>
        <w:t xml:space="preserve"> Dicks </w:t>
      </w:r>
    </w:p>
    <w:p w14:paraId="4844B018" w14:textId="13FC7A4F" w:rsidR="006042CC" w:rsidRPr="00CE1F3C" w:rsidRDefault="006042CC" w:rsidP="00CE1F3C">
      <w:pPr>
        <w:pStyle w:val="ListParagraph"/>
        <w:numPr>
          <w:ilvl w:val="0"/>
          <w:numId w:val="27"/>
        </w:numPr>
        <w:tabs>
          <w:tab w:val="left" w:pos="900"/>
        </w:tabs>
        <w:spacing w:after="0"/>
        <w:jc w:val="both"/>
        <w:rPr>
          <w:rFonts w:cstheme="minorHAnsi"/>
        </w:rPr>
      </w:pPr>
      <w:r w:rsidRPr="00CE1F3C">
        <w:rPr>
          <w:rFonts w:cstheme="minorHAnsi"/>
        </w:rPr>
        <w:t xml:space="preserve">We go back to school next week. </w:t>
      </w:r>
    </w:p>
    <w:p w14:paraId="3FF52C6D" w14:textId="6FDD7BA8" w:rsidR="00456CCA" w:rsidRPr="00CE1F3C" w:rsidRDefault="006042CC" w:rsidP="00CE1F3C">
      <w:pPr>
        <w:pStyle w:val="ListParagraph"/>
        <w:numPr>
          <w:ilvl w:val="0"/>
          <w:numId w:val="27"/>
        </w:numPr>
        <w:tabs>
          <w:tab w:val="left" w:pos="900"/>
        </w:tabs>
        <w:spacing w:after="0"/>
        <w:jc w:val="both"/>
        <w:rPr>
          <w:rFonts w:cstheme="minorHAnsi"/>
        </w:rPr>
      </w:pPr>
      <w:r w:rsidRPr="00CE1F3C">
        <w:rPr>
          <w:rFonts w:cstheme="minorHAnsi"/>
        </w:rPr>
        <w:t>Hoping</w:t>
      </w:r>
      <w:r w:rsidR="00456CCA" w:rsidRPr="00CE1F3C">
        <w:rPr>
          <w:rFonts w:cstheme="minorHAnsi"/>
        </w:rPr>
        <w:t xml:space="preserve"> for a more engaging year with the community.</w:t>
      </w:r>
    </w:p>
    <w:p w14:paraId="4111B62D" w14:textId="77777777" w:rsidR="006042CC" w:rsidRPr="00CE1F3C" w:rsidRDefault="006042CC" w:rsidP="00CE1F3C">
      <w:pPr>
        <w:pStyle w:val="ListParagraph"/>
        <w:tabs>
          <w:tab w:val="left" w:pos="900"/>
        </w:tabs>
        <w:spacing w:after="0"/>
        <w:jc w:val="both"/>
        <w:rPr>
          <w:rFonts w:cstheme="minorHAnsi"/>
        </w:rPr>
      </w:pPr>
    </w:p>
    <w:p w14:paraId="61F8800B" w14:textId="2A3197BD" w:rsidR="006042CC" w:rsidRPr="00CE1F3C" w:rsidRDefault="00456CCA" w:rsidP="00CE1F3C">
      <w:pPr>
        <w:tabs>
          <w:tab w:val="left" w:pos="900"/>
        </w:tabs>
        <w:spacing w:after="0"/>
        <w:jc w:val="both"/>
        <w:rPr>
          <w:rFonts w:cstheme="minorHAnsi"/>
        </w:rPr>
      </w:pPr>
      <w:r w:rsidRPr="00CE1F3C">
        <w:rPr>
          <w:rFonts w:cstheme="minorHAnsi"/>
        </w:rPr>
        <w:t xml:space="preserve">Motion to adjourn: </w:t>
      </w:r>
      <w:r w:rsidR="006042CC" w:rsidRPr="00CE1F3C">
        <w:rPr>
          <w:rFonts w:cstheme="minorHAnsi"/>
        </w:rPr>
        <w:t>Bhumika Patel</w:t>
      </w:r>
    </w:p>
    <w:p w14:paraId="6D79DB54" w14:textId="312E0BD7" w:rsidR="00456CCA" w:rsidRPr="00CE1F3C" w:rsidRDefault="006042CC" w:rsidP="00CE1F3C">
      <w:pPr>
        <w:tabs>
          <w:tab w:val="left" w:pos="900"/>
        </w:tabs>
        <w:spacing w:after="0"/>
        <w:jc w:val="both"/>
        <w:rPr>
          <w:rFonts w:cstheme="minorHAnsi"/>
        </w:rPr>
      </w:pPr>
      <w:r w:rsidRPr="00CE1F3C">
        <w:rPr>
          <w:rFonts w:cstheme="minorHAnsi"/>
        </w:rPr>
        <w:t xml:space="preserve">Second: </w:t>
      </w:r>
      <w:r w:rsidR="00456CCA" w:rsidRPr="00CE1F3C">
        <w:rPr>
          <w:rFonts w:cstheme="minorHAnsi"/>
        </w:rPr>
        <w:t xml:space="preserve">Barb </w:t>
      </w:r>
      <w:proofErr w:type="spellStart"/>
      <w:r w:rsidR="000D74A9" w:rsidRPr="00CE1F3C">
        <w:rPr>
          <w:rFonts w:cstheme="minorHAnsi"/>
        </w:rPr>
        <w:t>Muessner</w:t>
      </w:r>
      <w:proofErr w:type="spellEnd"/>
    </w:p>
    <w:p w14:paraId="0DABFA88" w14:textId="77777777" w:rsidR="00EF71B6" w:rsidRPr="00EF71B6" w:rsidRDefault="00EF71B6" w:rsidP="00B26F63">
      <w:pPr>
        <w:tabs>
          <w:tab w:val="left" w:pos="900"/>
        </w:tabs>
        <w:spacing w:after="0"/>
        <w:jc w:val="both"/>
        <w:rPr>
          <w:b/>
          <w:bCs/>
        </w:rPr>
      </w:pPr>
    </w:p>
    <w:p w14:paraId="6830E23E" w14:textId="77777777" w:rsidR="002912D5" w:rsidRPr="00936829" w:rsidRDefault="002912D5" w:rsidP="00B26F63">
      <w:pPr>
        <w:tabs>
          <w:tab w:val="left" w:pos="900"/>
        </w:tabs>
        <w:spacing w:after="0"/>
        <w:jc w:val="both"/>
      </w:pPr>
    </w:p>
    <w:p w14:paraId="58FD243E" w14:textId="77777777" w:rsidR="002912D5" w:rsidRPr="00936829" w:rsidRDefault="002912D5" w:rsidP="00CE1F3C">
      <w:pPr>
        <w:tabs>
          <w:tab w:val="left" w:pos="900"/>
        </w:tabs>
        <w:spacing w:after="0"/>
        <w:jc w:val="both"/>
        <w:sectPr w:rsidR="002912D5" w:rsidRPr="00936829" w:rsidSect="002331A9">
          <w:headerReference w:type="default" r:id="rId9"/>
          <w:footerReference w:type="default" r:id="rId10"/>
          <w:type w:val="continuous"/>
          <w:pgSz w:w="12240" w:h="15840"/>
          <w:pgMar w:top="1440" w:right="1440" w:bottom="1440" w:left="1440" w:header="720" w:footer="720" w:gutter="0"/>
          <w:cols w:space="720"/>
          <w:titlePg/>
          <w:docGrid w:linePitch="360"/>
        </w:sectPr>
      </w:pPr>
    </w:p>
    <w:p w14:paraId="18109B2B" w14:textId="6137B864" w:rsidR="007C22FC" w:rsidRPr="00936829" w:rsidRDefault="007C22FC" w:rsidP="00CE1F3C">
      <w:pPr>
        <w:tabs>
          <w:tab w:val="left" w:pos="900"/>
        </w:tabs>
        <w:spacing w:after="0"/>
      </w:pPr>
    </w:p>
    <w:sectPr w:rsidR="007C22FC" w:rsidRPr="00936829" w:rsidSect="002912D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8D66" w14:textId="77777777" w:rsidR="00FC4723" w:rsidRDefault="00FC4723" w:rsidP="00501B9C">
      <w:pPr>
        <w:spacing w:after="0" w:line="240" w:lineRule="auto"/>
      </w:pPr>
      <w:r>
        <w:separator/>
      </w:r>
    </w:p>
  </w:endnote>
  <w:endnote w:type="continuationSeparator" w:id="0">
    <w:p w14:paraId="78F42EF2" w14:textId="77777777" w:rsidR="00FC4723" w:rsidRDefault="00FC4723" w:rsidP="0050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028562"/>
      <w:docPartObj>
        <w:docPartGallery w:val="Page Numbers (Bottom of Page)"/>
        <w:docPartUnique/>
      </w:docPartObj>
    </w:sdtPr>
    <w:sdtEndPr>
      <w:rPr>
        <w:noProof/>
      </w:rPr>
    </w:sdtEndPr>
    <w:sdtContent>
      <w:p w14:paraId="05F49474" w14:textId="1637572D" w:rsidR="00501B9C" w:rsidRDefault="00501B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1296E" w14:textId="77777777" w:rsidR="00501B9C" w:rsidRDefault="0050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B13E" w14:textId="77777777" w:rsidR="00FC4723" w:rsidRDefault="00FC4723" w:rsidP="00501B9C">
      <w:pPr>
        <w:spacing w:after="0" w:line="240" w:lineRule="auto"/>
      </w:pPr>
      <w:r>
        <w:separator/>
      </w:r>
    </w:p>
  </w:footnote>
  <w:footnote w:type="continuationSeparator" w:id="0">
    <w:p w14:paraId="5A42AB2B" w14:textId="77777777" w:rsidR="00FC4723" w:rsidRDefault="00FC4723" w:rsidP="0050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5E45" w14:textId="28991090" w:rsidR="002331A9" w:rsidRDefault="002331A9">
    <w:pPr>
      <w:pStyle w:val="Header"/>
    </w:pPr>
    <w:r>
      <w:t>Board Meeting</w:t>
    </w:r>
    <w:r w:rsidR="00E779BB">
      <w:t xml:space="preserve"> </w:t>
    </w:r>
    <w:r>
      <w:t>1/18/22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1B4"/>
    <w:multiLevelType w:val="hybridMultilevel"/>
    <w:tmpl w:val="57E2F31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D8559D5"/>
    <w:multiLevelType w:val="hybridMultilevel"/>
    <w:tmpl w:val="E236EF18"/>
    <w:lvl w:ilvl="0" w:tplc="F03CF3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27511A"/>
    <w:multiLevelType w:val="hybridMultilevel"/>
    <w:tmpl w:val="48BCC09C"/>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21B54C9"/>
    <w:multiLevelType w:val="hybridMultilevel"/>
    <w:tmpl w:val="2FE028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D35346"/>
    <w:multiLevelType w:val="hybridMultilevel"/>
    <w:tmpl w:val="F03CF386"/>
    <w:lvl w:ilvl="0" w:tplc="3D5675A6">
      <w:start w:val="1"/>
      <w:numFmt w:val="decimal"/>
      <w:lvlText w:val="%1."/>
      <w:lvlJc w:val="left"/>
      <w:pPr>
        <w:ind w:left="144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34690"/>
    <w:multiLevelType w:val="hybridMultilevel"/>
    <w:tmpl w:val="A2844C9A"/>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75375C8"/>
    <w:multiLevelType w:val="hybridMultilevel"/>
    <w:tmpl w:val="A9BC0FFE"/>
    <w:lvl w:ilvl="0" w:tplc="D0280C7E">
      <w:start w:val="1"/>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371E4B"/>
    <w:multiLevelType w:val="hybridMultilevel"/>
    <w:tmpl w:val="BC20B1C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D1C6BDE"/>
    <w:multiLevelType w:val="hybridMultilevel"/>
    <w:tmpl w:val="A54CD410"/>
    <w:lvl w:ilvl="0" w:tplc="97CCD35A">
      <w:start w:val="1"/>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D57B4A"/>
    <w:multiLevelType w:val="hybridMultilevel"/>
    <w:tmpl w:val="4D38ED94"/>
    <w:lvl w:ilvl="0" w:tplc="13B446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8E4C4A"/>
    <w:multiLevelType w:val="hybridMultilevel"/>
    <w:tmpl w:val="093A762A"/>
    <w:lvl w:ilvl="0" w:tplc="0409000F">
      <w:start w:val="1"/>
      <w:numFmt w:val="decimal"/>
      <w:lvlText w:val="%1."/>
      <w:lvlJc w:val="left"/>
      <w:pPr>
        <w:ind w:left="153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36517AD"/>
    <w:multiLevelType w:val="hybridMultilevel"/>
    <w:tmpl w:val="0E58B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825B59"/>
    <w:multiLevelType w:val="hybridMultilevel"/>
    <w:tmpl w:val="80E0A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E06314"/>
    <w:multiLevelType w:val="hybridMultilevel"/>
    <w:tmpl w:val="8F2C32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C5262F"/>
    <w:multiLevelType w:val="hybridMultilevel"/>
    <w:tmpl w:val="0AEC64D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89B4879"/>
    <w:multiLevelType w:val="hybridMultilevel"/>
    <w:tmpl w:val="094E704C"/>
    <w:lvl w:ilvl="0" w:tplc="0409000F">
      <w:start w:val="1"/>
      <w:numFmt w:val="decimal"/>
      <w:lvlText w:val="%1."/>
      <w:lvlJc w:val="left"/>
      <w:pPr>
        <w:ind w:left="153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E3F43BC"/>
    <w:multiLevelType w:val="hybridMultilevel"/>
    <w:tmpl w:val="32A42EB6"/>
    <w:lvl w:ilvl="0" w:tplc="93326A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1076E4"/>
    <w:multiLevelType w:val="hybridMultilevel"/>
    <w:tmpl w:val="A566E1B0"/>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1B57D60"/>
    <w:multiLevelType w:val="hybridMultilevel"/>
    <w:tmpl w:val="1E46EA8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1530" w:hanging="360"/>
      </w:pPr>
    </w:lvl>
    <w:lvl w:ilvl="4" w:tplc="04090019">
      <w:start w:val="1"/>
      <w:numFmt w:val="lowerLetter"/>
      <w:lvlText w:val="%5."/>
      <w:lvlJc w:val="left"/>
      <w:pPr>
        <w:ind w:left="2160" w:hanging="360"/>
      </w:pPr>
    </w:lvl>
    <w:lvl w:ilvl="5" w:tplc="0409001B">
      <w:start w:val="1"/>
      <w:numFmt w:val="lowerRoman"/>
      <w:lvlText w:val="%6."/>
      <w:lvlJc w:val="right"/>
      <w:pPr>
        <w:ind w:left="297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3084485"/>
    <w:multiLevelType w:val="hybridMultilevel"/>
    <w:tmpl w:val="19228B00"/>
    <w:lvl w:ilvl="0" w:tplc="0409000F">
      <w:start w:val="1"/>
      <w:numFmt w:val="decimal"/>
      <w:lvlText w:val="%1."/>
      <w:lvlJc w:val="left"/>
      <w:pPr>
        <w:ind w:left="144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071BDE"/>
    <w:multiLevelType w:val="hybridMultilevel"/>
    <w:tmpl w:val="7D20B95A"/>
    <w:lvl w:ilvl="0" w:tplc="0409000F">
      <w:start w:val="1"/>
      <w:numFmt w:val="decimal"/>
      <w:lvlText w:val="%1."/>
      <w:lvlJc w:val="left"/>
      <w:pPr>
        <w:ind w:left="144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F442E9C"/>
    <w:multiLevelType w:val="hybridMultilevel"/>
    <w:tmpl w:val="1C7286BC"/>
    <w:lvl w:ilvl="0" w:tplc="0409000F">
      <w:start w:val="1"/>
      <w:numFmt w:val="decimal"/>
      <w:lvlText w:val="%1."/>
      <w:lvlJc w:val="left"/>
      <w:pPr>
        <w:ind w:left="1440" w:hanging="360"/>
      </w:pPr>
      <w:rPr>
        <w:rFonts w:hint="default"/>
      </w:rPr>
    </w:lvl>
    <w:lvl w:ilvl="1" w:tplc="04090019">
      <w:start w:val="1"/>
      <w:numFmt w:val="lowerLetter"/>
      <w:lvlText w:val="%2."/>
      <w:lvlJc w:val="lef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E25E24"/>
    <w:multiLevelType w:val="hybridMultilevel"/>
    <w:tmpl w:val="9F96D76A"/>
    <w:lvl w:ilvl="0" w:tplc="0409000F">
      <w:start w:val="1"/>
      <w:numFmt w:val="decimal"/>
      <w:lvlText w:val="%1."/>
      <w:lvlJc w:val="left"/>
      <w:pPr>
        <w:ind w:left="1530" w:hanging="360"/>
      </w:pPr>
    </w:lvl>
    <w:lvl w:ilvl="1" w:tplc="04090019">
      <w:start w:val="1"/>
      <w:numFmt w:val="lowerLetter"/>
      <w:lvlText w:val="%2."/>
      <w:lvlJc w:val="left"/>
      <w:pPr>
        <w:ind w:left="234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615DA5"/>
    <w:multiLevelType w:val="hybridMultilevel"/>
    <w:tmpl w:val="88968394"/>
    <w:lvl w:ilvl="0" w:tplc="0409000F">
      <w:start w:val="1"/>
      <w:numFmt w:val="decimal"/>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9045D"/>
    <w:multiLevelType w:val="hybridMultilevel"/>
    <w:tmpl w:val="219A6B58"/>
    <w:lvl w:ilvl="0" w:tplc="0409000F">
      <w:start w:val="1"/>
      <w:numFmt w:val="decimal"/>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07741"/>
    <w:multiLevelType w:val="hybridMultilevel"/>
    <w:tmpl w:val="8650159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6AD7703"/>
    <w:multiLevelType w:val="hybridMultilevel"/>
    <w:tmpl w:val="69CAF74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AC338CF"/>
    <w:multiLevelType w:val="hybridMultilevel"/>
    <w:tmpl w:val="5EF68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212177"/>
    <w:multiLevelType w:val="hybridMultilevel"/>
    <w:tmpl w:val="F03CF386"/>
    <w:lvl w:ilvl="0" w:tplc="FFFFFFFF">
      <w:start w:val="1"/>
      <w:numFmt w:val="decimal"/>
      <w:lvlText w:val="%1."/>
      <w:lvlJc w:val="left"/>
      <w:pPr>
        <w:ind w:left="144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AC703F"/>
    <w:multiLevelType w:val="hybridMultilevel"/>
    <w:tmpl w:val="584CD4A8"/>
    <w:lvl w:ilvl="0" w:tplc="7DEC2D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7222AA"/>
    <w:multiLevelType w:val="hybridMultilevel"/>
    <w:tmpl w:val="5DB0C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start w:val="1"/>
      <w:numFmt w:val="lowerLetter"/>
      <w:lvlText w:val="%5."/>
      <w:lvlJc w:val="left"/>
      <w:pPr>
        <w:ind w:left="24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60375"/>
    <w:multiLevelType w:val="hybridMultilevel"/>
    <w:tmpl w:val="AB78A5F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3A2665E"/>
    <w:multiLevelType w:val="hybridMultilevel"/>
    <w:tmpl w:val="C1F2E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6A3377"/>
    <w:multiLevelType w:val="hybridMultilevel"/>
    <w:tmpl w:val="23CC8EEC"/>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BE0030E"/>
    <w:multiLevelType w:val="hybridMultilevel"/>
    <w:tmpl w:val="D5BC44C8"/>
    <w:lvl w:ilvl="0" w:tplc="548E5E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2"/>
  </w:num>
  <w:num w:numId="3">
    <w:abstractNumId w:val="20"/>
  </w:num>
  <w:num w:numId="4">
    <w:abstractNumId w:val="27"/>
  </w:num>
  <w:num w:numId="5">
    <w:abstractNumId w:val="9"/>
  </w:num>
  <w:num w:numId="6">
    <w:abstractNumId w:val="6"/>
  </w:num>
  <w:num w:numId="7">
    <w:abstractNumId w:val="34"/>
  </w:num>
  <w:num w:numId="8">
    <w:abstractNumId w:val="16"/>
  </w:num>
  <w:num w:numId="9">
    <w:abstractNumId w:val="1"/>
  </w:num>
  <w:num w:numId="10">
    <w:abstractNumId w:val="29"/>
  </w:num>
  <w:num w:numId="11">
    <w:abstractNumId w:val="8"/>
  </w:num>
  <w:num w:numId="12">
    <w:abstractNumId w:val="12"/>
  </w:num>
  <w:num w:numId="13">
    <w:abstractNumId w:val="13"/>
  </w:num>
  <w:num w:numId="14">
    <w:abstractNumId w:val="4"/>
  </w:num>
  <w:num w:numId="15">
    <w:abstractNumId w:val="10"/>
  </w:num>
  <w:num w:numId="16">
    <w:abstractNumId w:val="22"/>
  </w:num>
  <w:num w:numId="17">
    <w:abstractNumId w:val="24"/>
  </w:num>
  <w:num w:numId="18">
    <w:abstractNumId w:val="18"/>
  </w:num>
  <w:num w:numId="19">
    <w:abstractNumId w:val="5"/>
  </w:num>
  <w:num w:numId="20">
    <w:abstractNumId w:val="33"/>
  </w:num>
  <w:num w:numId="21">
    <w:abstractNumId w:val="14"/>
  </w:num>
  <w:num w:numId="22">
    <w:abstractNumId w:val="2"/>
  </w:num>
  <w:num w:numId="23">
    <w:abstractNumId w:val="25"/>
  </w:num>
  <w:num w:numId="24">
    <w:abstractNumId w:val="17"/>
  </w:num>
  <w:num w:numId="25">
    <w:abstractNumId w:val="23"/>
  </w:num>
  <w:num w:numId="26">
    <w:abstractNumId w:val="7"/>
  </w:num>
  <w:num w:numId="27">
    <w:abstractNumId w:val="0"/>
  </w:num>
  <w:num w:numId="28">
    <w:abstractNumId w:val="11"/>
  </w:num>
  <w:num w:numId="29">
    <w:abstractNumId w:val="3"/>
  </w:num>
  <w:num w:numId="30">
    <w:abstractNumId w:val="21"/>
  </w:num>
  <w:num w:numId="31">
    <w:abstractNumId w:val="28"/>
  </w:num>
  <w:num w:numId="32">
    <w:abstractNumId w:val="19"/>
  </w:num>
  <w:num w:numId="33">
    <w:abstractNumId w:val="15"/>
  </w:num>
  <w:num w:numId="34">
    <w:abstractNumId w:val="31"/>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06"/>
    <w:rsid w:val="000207B3"/>
    <w:rsid w:val="00086841"/>
    <w:rsid w:val="000B3A3B"/>
    <w:rsid w:val="000C1B1B"/>
    <w:rsid w:val="000C3D5D"/>
    <w:rsid w:val="000D74A9"/>
    <w:rsid w:val="000F70BF"/>
    <w:rsid w:val="001007C1"/>
    <w:rsid w:val="00120C23"/>
    <w:rsid w:val="00133E33"/>
    <w:rsid w:val="00137D60"/>
    <w:rsid w:val="0014272B"/>
    <w:rsid w:val="00143E2D"/>
    <w:rsid w:val="00194943"/>
    <w:rsid w:val="001A2121"/>
    <w:rsid w:val="001A3B0D"/>
    <w:rsid w:val="001D1FBE"/>
    <w:rsid w:val="001D349D"/>
    <w:rsid w:val="001D6E3C"/>
    <w:rsid w:val="001E1B8F"/>
    <w:rsid w:val="001E7BB4"/>
    <w:rsid w:val="001F131A"/>
    <w:rsid w:val="0020265A"/>
    <w:rsid w:val="00224149"/>
    <w:rsid w:val="002331A9"/>
    <w:rsid w:val="00237ABE"/>
    <w:rsid w:val="00240857"/>
    <w:rsid w:val="00245A80"/>
    <w:rsid w:val="0025329E"/>
    <w:rsid w:val="002545F7"/>
    <w:rsid w:val="002611FF"/>
    <w:rsid w:val="00261A8A"/>
    <w:rsid w:val="0027662D"/>
    <w:rsid w:val="002912D5"/>
    <w:rsid w:val="002A3D87"/>
    <w:rsid w:val="002A68C6"/>
    <w:rsid w:val="002A765D"/>
    <w:rsid w:val="002B126E"/>
    <w:rsid w:val="002D6CD2"/>
    <w:rsid w:val="002E481B"/>
    <w:rsid w:val="002E7972"/>
    <w:rsid w:val="002F402C"/>
    <w:rsid w:val="002F72E3"/>
    <w:rsid w:val="00304387"/>
    <w:rsid w:val="003208A8"/>
    <w:rsid w:val="003508FB"/>
    <w:rsid w:val="00365BF6"/>
    <w:rsid w:val="003C6A58"/>
    <w:rsid w:val="003C7020"/>
    <w:rsid w:val="003D0CA4"/>
    <w:rsid w:val="00401660"/>
    <w:rsid w:val="0040190C"/>
    <w:rsid w:val="00415299"/>
    <w:rsid w:val="00433BB3"/>
    <w:rsid w:val="00447BAC"/>
    <w:rsid w:val="00456CCA"/>
    <w:rsid w:val="00461FFF"/>
    <w:rsid w:val="004752D8"/>
    <w:rsid w:val="00476EC2"/>
    <w:rsid w:val="00481BE9"/>
    <w:rsid w:val="004937D0"/>
    <w:rsid w:val="004B56F8"/>
    <w:rsid w:val="004C210E"/>
    <w:rsid w:val="004C2EB5"/>
    <w:rsid w:val="004D44FE"/>
    <w:rsid w:val="0050107A"/>
    <w:rsid w:val="00501B9C"/>
    <w:rsid w:val="0051498C"/>
    <w:rsid w:val="00516C86"/>
    <w:rsid w:val="005209B6"/>
    <w:rsid w:val="0053546B"/>
    <w:rsid w:val="0054313A"/>
    <w:rsid w:val="00551A96"/>
    <w:rsid w:val="0056621B"/>
    <w:rsid w:val="00567224"/>
    <w:rsid w:val="005E3A5B"/>
    <w:rsid w:val="005E45CF"/>
    <w:rsid w:val="006042CC"/>
    <w:rsid w:val="006328DB"/>
    <w:rsid w:val="0063515A"/>
    <w:rsid w:val="0064399C"/>
    <w:rsid w:val="00647F6C"/>
    <w:rsid w:val="00656C6B"/>
    <w:rsid w:val="00661C4B"/>
    <w:rsid w:val="00681879"/>
    <w:rsid w:val="0069279C"/>
    <w:rsid w:val="00695732"/>
    <w:rsid w:val="00696F48"/>
    <w:rsid w:val="00697777"/>
    <w:rsid w:val="006D2E48"/>
    <w:rsid w:val="006F5341"/>
    <w:rsid w:val="00700EC5"/>
    <w:rsid w:val="007041CE"/>
    <w:rsid w:val="00732AE6"/>
    <w:rsid w:val="007478A0"/>
    <w:rsid w:val="00750AD1"/>
    <w:rsid w:val="00766049"/>
    <w:rsid w:val="00772A0D"/>
    <w:rsid w:val="00781FEC"/>
    <w:rsid w:val="007A5948"/>
    <w:rsid w:val="007C07DD"/>
    <w:rsid w:val="007C22FC"/>
    <w:rsid w:val="007C4F07"/>
    <w:rsid w:val="007D27C3"/>
    <w:rsid w:val="007D32D7"/>
    <w:rsid w:val="007F29C3"/>
    <w:rsid w:val="007F3A92"/>
    <w:rsid w:val="0080296D"/>
    <w:rsid w:val="0080716C"/>
    <w:rsid w:val="00810412"/>
    <w:rsid w:val="00812E37"/>
    <w:rsid w:val="008166B4"/>
    <w:rsid w:val="008370C0"/>
    <w:rsid w:val="0084028E"/>
    <w:rsid w:val="00852D7C"/>
    <w:rsid w:val="00861906"/>
    <w:rsid w:val="00870753"/>
    <w:rsid w:val="00872CAC"/>
    <w:rsid w:val="008802B0"/>
    <w:rsid w:val="00883F38"/>
    <w:rsid w:val="00890B16"/>
    <w:rsid w:val="008913D2"/>
    <w:rsid w:val="0090404B"/>
    <w:rsid w:val="0090528C"/>
    <w:rsid w:val="00933828"/>
    <w:rsid w:val="00936829"/>
    <w:rsid w:val="00940311"/>
    <w:rsid w:val="0094594C"/>
    <w:rsid w:val="0094610D"/>
    <w:rsid w:val="0095032A"/>
    <w:rsid w:val="00954E90"/>
    <w:rsid w:val="00975DB4"/>
    <w:rsid w:val="009805F4"/>
    <w:rsid w:val="009A1E8F"/>
    <w:rsid w:val="009C45BB"/>
    <w:rsid w:val="009F1981"/>
    <w:rsid w:val="00A04F66"/>
    <w:rsid w:val="00A07545"/>
    <w:rsid w:val="00A07FEB"/>
    <w:rsid w:val="00A130D5"/>
    <w:rsid w:val="00A404F0"/>
    <w:rsid w:val="00A72884"/>
    <w:rsid w:val="00A72F68"/>
    <w:rsid w:val="00AA5C3B"/>
    <w:rsid w:val="00AB264A"/>
    <w:rsid w:val="00AB6C70"/>
    <w:rsid w:val="00AD03A2"/>
    <w:rsid w:val="00AD213D"/>
    <w:rsid w:val="00AE11F7"/>
    <w:rsid w:val="00AF259F"/>
    <w:rsid w:val="00AF7E7F"/>
    <w:rsid w:val="00B26F63"/>
    <w:rsid w:val="00B31B03"/>
    <w:rsid w:val="00B36BBC"/>
    <w:rsid w:val="00B43A05"/>
    <w:rsid w:val="00B7031F"/>
    <w:rsid w:val="00BB2D96"/>
    <w:rsid w:val="00BC3D36"/>
    <w:rsid w:val="00BC53A3"/>
    <w:rsid w:val="00BC7769"/>
    <w:rsid w:val="00BC7DCC"/>
    <w:rsid w:val="00BE0DF6"/>
    <w:rsid w:val="00C16826"/>
    <w:rsid w:val="00C440B5"/>
    <w:rsid w:val="00C44295"/>
    <w:rsid w:val="00C521DA"/>
    <w:rsid w:val="00C54843"/>
    <w:rsid w:val="00C6378F"/>
    <w:rsid w:val="00C90717"/>
    <w:rsid w:val="00CB0044"/>
    <w:rsid w:val="00CB2365"/>
    <w:rsid w:val="00CB4AB9"/>
    <w:rsid w:val="00CC465D"/>
    <w:rsid w:val="00CC729D"/>
    <w:rsid w:val="00CE1F3C"/>
    <w:rsid w:val="00CE2E39"/>
    <w:rsid w:val="00CE6801"/>
    <w:rsid w:val="00D24524"/>
    <w:rsid w:val="00D25C5F"/>
    <w:rsid w:val="00D41FDC"/>
    <w:rsid w:val="00D44BE5"/>
    <w:rsid w:val="00D62FD5"/>
    <w:rsid w:val="00D6413B"/>
    <w:rsid w:val="00D83788"/>
    <w:rsid w:val="00DA1BF8"/>
    <w:rsid w:val="00DA5C75"/>
    <w:rsid w:val="00DA6F51"/>
    <w:rsid w:val="00DB216D"/>
    <w:rsid w:val="00DC0707"/>
    <w:rsid w:val="00DC4A37"/>
    <w:rsid w:val="00DC62A0"/>
    <w:rsid w:val="00DD3E01"/>
    <w:rsid w:val="00DD4363"/>
    <w:rsid w:val="00DD6507"/>
    <w:rsid w:val="00DE233C"/>
    <w:rsid w:val="00E26738"/>
    <w:rsid w:val="00E35F20"/>
    <w:rsid w:val="00E43192"/>
    <w:rsid w:val="00E5267A"/>
    <w:rsid w:val="00E60B27"/>
    <w:rsid w:val="00E637B1"/>
    <w:rsid w:val="00E779BB"/>
    <w:rsid w:val="00ED0B3B"/>
    <w:rsid w:val="00EE53A6"/>
    <w:rsid w:val="00EF71B6"/>
    <w:rsid w:val="00F050A6"/>
    <w:rsid w:val="00F540D9"/>
    <w:rsid w:val="00F56DDE"/>
    <w:rsid w:val="00F75DA9"/>
    <w:rsid w:val="00F82119"/>
    <w:rsid w:val="00F92448"/>
    <w:rsid w:val="00FC25B2"/>
    <w:rsid w:val="00FC4723"/>
    <w:rsid w:val="00FD09C9"/>
    <w:rsid w:val="00FD6665"/>
    <w:rsid w:val="00FE6AE6"/>
    <w:rsid w:val="00FF352F"/>
    <w:rsid w:val="00FF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AAA5"/>
  <w15:chartTrackingRefBased/>
  <w15:docId w15:val="{2E0B471B-7AF2-49CD-B197-70800E52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906"/>
    <w:pPr>
      <w:ind w:left="720"/>
      <w:contextualSpacing/>
    </w:pPr>
  </w:style>
  <w:style w:type="character" w:styleId="Hyperlink">
    <w:name w:val="Hyperlink"/>
    <w:basedOn w:val="DefaultParagraphFont"/>
    <w:uiPriority w:val="99"/>
    <w:unhideWhenUsed/>
    <w:rsid w:val="001D1FBE"/>
    <w:rPr>
      <w:color w:val="0000FF"/>
      <w:u w:val="single"/>
    </w:rPr>
  </w:style>
  <w:style w:type="character" w:styleId="UnresolvedMention">
    <w:name w:val="Unresolved Mention"/>
    <w:basedOn w:val="DefaultParagraphFont"/>
    <w:uiPriority w:val="99"/>
    <w:semiHidden/>
    <w:unhideWhenUsed/>
    <w:rsid w:val="0020265A"/>
    <w:rPr>
      <w:color w:val="605E5C"/>
      <w:shd w:val="clear" w:color="auto" w:fill="E1DFDD"/>
    </w:rPr>
  </w:style>
  <w:style w:type="paragraph" w:styleId="NoSpacing">
    <w:name w:val="No Spacing"/>
    <w:uiPriority w:val="1"/>
    <w:qFormat/>
    <w:rsid w:val="00BC7769"/>
    <w:pPr>
      <w:spacing w:after="0" w:line="240" w:lineRule="auto"/>
    </w:pPr>
  </w:style>
  <w:style w:type="character" w:styleId="FollowedHyperlink">
    <w:name w:val="FollowedHyperlink"/>
    <w:basedOn w:val="DefaultParagraphFont"/>
    <w:uiPriority w:val="99"/>
    <w:semiHidden/>
    <w:unhideWhenUsed/>
    <w:rsid w:val="00697777"/>
    <w:rPr>
      <w:color w:val="954F72" w:themeColor="followedHyperlink"/>
      <w:u w:val="single"/>
    </w:rPr>
  </w:style>
  <w:style w:type="paragraph" w:styleId="NormalWeb">
    <w:name w:val="Normal (Web)"/>
    <w:basedOn w:val="Normal"/>
    <w:uiPriority w:val="99"/>
    <w:semiHidden/>
    <w:unhideWhenUsed/>
    <w:rsid w:val="00BC3D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1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B9C"/>
  </w:style>
  <w:style w:type="paragraph" w:styleId="Footer">
    <w:name w:val="footer"/>
    <w:basedOn w:val="Normal"/>
    <w:link w:val="FooterChar"/>
    <w:uiPriority w:val="99"/>
    <w:unhideWhenUsed/>
    <w:rsid w:val="00501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0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E488-A589-426D-9DDF-91238568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Anye Bonzell</cp:lastModifiedBy>
  <cp:revision>31</cp:revision>
  <dcterms:created xsi:type="dcterms:W3CDTF">2022-02-01T01:38:00Z</dcterms:created>
  <dcterms:modified xsi:type="dcterms:W3CDTF">2022-02-12T02:05:00Z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2021-01-28T15:10:26Z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8bce8521-56f2-444e-a638-43f827620cd3</vt:lpwstr>
  </property>
  <property fmtid="{D5CDD505-2E9C-101B-9397-08002B2CF9AE}" pid="8" name="MSIP_Label_792c8cef-6f2b-4af1-b4ac-d815ff795cd6_ContentBits">
    <vt:lpwstr>0</vt:lpwstr>
  </property>
</Properties>
</file>